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920FCA" w14:textId="6BD691CB" w:rsidR="006A0D77" w:rsidRPr="000F64F4" w:rsidRDefault="006A0D77" w:rsidP="006A0D77">
      <w:pPr>
        <w:rPr>
          <w:b/>
          <w:sz w:val="30"/>
          <w:szCs w:val="24"/>
        </w:rPr>
      </w:pPr>
      <w:r>
        <w:rPr>
          <w:b/>
          <w:sz w:val="30"/>
          <w:szCs w:val="30"/>
        </w:rPr>
        <w:t xml:space="preserve">Week </w:t>
      </w:r>
      <w:r w:rsidR="00E65FFE">
        <w:rPr>
          <w:b/>
          <w:sz w:val="30"/>
          <w:szCs w:val="30"/>
        </w:rPr>
        <w:t>1</w:t>
      </w:r>
      <w:r w:rsidR="00870127">
        <w:rPr>
          <w:b/>
          <w:sz w:val="30"/>
          <w:szCs w:val="30"/>
        </w:rPr>
        <w:t>1</w:t>
      </w:r>
      <w:r>
        <w:rPr>
          <w:b/>
          <w:sz w:val="30"/>
          <w:szCs w:val="30"/>
        </w:rPr>
        <w:t xml:space="preserve">: </w:t>
      </w:r>
      <w:r w:rsidR="00870127">
        <w:rPr>
          <w:bCs/>
          <w:i/>
          <w:iCs/>
          <w:sz w:val="30"/>
          <w:szCs w:val="30"/>
        </w:rPr>
        <w:t>Elisha Feeds the Hungry</w:t>
      </w:r>
      <w:r w:rsidR="00A22905">
        <w:rPr>
          <w:bCs/>
          <w:i/>
          <w:iCs/>
          <w:sz w:val="30"/>
          <w:szCs w:val="30"/>
        </w:rPr>
        <w:t>:</w:t>
      </w:r>
      <w:r w:rsidR="00870127">
        <w:rPr>
          <w:bCs/>
          <w:i/>
          <w:iCs/>
          <w:sz w:val="30"/>
          <w:szCs w:val="30"/>
        </w:rPr>
        <w:t xml:space="preserve"> 2 Kings 4:38–44</w:t>
      </w:r>
    </w:p>
    <w:p w14:paraId="453D3714" w14:textId="3AC54F8D" w:rsidR="008E4A22" w:rsidRPr="008E4A22" w:rsidRDefault="002927A7" w:rsidP="00745E78">
      <w:pPr>
        <w:pStyle w:val="NormalWeb"/>
        <w:spacing w:line="240" w:lineRule="auto"/>
        <w:rPr>
          <w:rFonts w:ascii="Calibri" w:hAnsi="Calibri" w:cs="Calibri"/>
          <w:b/>
          <w:bCs/>
          <w:sz w:val="30"/>
          <w:szCs w:val="30"/>
        </w:rPr>
      </w:pPr>
      <w:r w:rsidRPr="008E4A22">
        <w:rPr>
          <w:rFonts w:ascii="Calibri" w:hAnsi="Calibri" w:cs="Calibri"/>
          <w:b/>
          <w:bCs/>
          <w:sz w:val="30"/>
          <w:szCs w:val="30"/>
        </w:rPr>
        <w:t>Hook</w:t>
      </w:r>
      <w:r w:rsidR="00526DE7" w:rsidRPr="00BA652C">
        <w:rPr>
          <w:rFonts w:ascii="Calibri" w:hAnsi="Calibri" w:cs="Calibri"/>
          <w:b/>
          <w:bCs/>
          <w:noProof/>
          <w:sz w:val="30"/>
          <w:szCs w:val="30"/>
        </w:rPr>
        <w:drawing>
          <wp:inline distT="0" distB="0" distL="0" distR="0" wp14:anchorId="5B604F3E" wp14:editId="18CCD438">
            <wp:extent cx="5478906" cy="1611443"/>
            <wp:effectExtent l="0" t="0" r="0" b="1905"/>
            <wp:docPr id="5003605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360548" name=""/>
                    <pic:cNvPicPr/>
                  </pic:nvPicPr>
                  <pic:blipFill>
                    <a:blip r:embed="rId11"/>
                    <a:stretch>
                      <a:fillRect/>
                    </a:stretch>
                  </pic:blipFill>
                  <pic:spPr>
                    <a:xfrm>
                      <a:off x="0" y="0"/>
                      <a:ext cx="5507681" cy="1619906"/>
                    </a:xfrm>
                    <a:prstGeom prst="rect">
                      <a:avLst/>
                    </a:prstGeom>
                  </pic:spPr>
                </pic:pic>
              </a:graphicData>
            </a:graphic>
          </wp:inline>
        </w:drawing>
      </w:r>
    </w:p>
    <w:p w14:paraId="1A0CDC9B" w14:textId="731DA425" w:rsidR="006A0D77" w:rsidRPr="00CA4AA7" w:rsidRDefault="006A0D77" w:rsidP="006A0D77">
      <w:pPr>
        <w:pStyle w:val="NormalWeb"/>
        <w:rPr>
          <w:rFonts w:ascii="Calibri" w:hAnsi="Calibri" w:cs="Calibri"/>
        </w:rPr>
      </w:pPr>
      <w:r w:rsidRPr="00C96D68">
        <w:rPr>
          <w:rFonts w:ascii="Calibri" w:hAnsi="Calibri" w:cs="Calibri"/>
          <w:b/>
        </w:rPr>
        <w:t xml:space="preserve">Main Point: </w:t>
      </w:r>
      <w:r w:rsidR="00CA4AA7" w:rsidRPr="0003053C">
        <w:rPr>
          <w:rFonts w:ascii="Calibri" w:hAnsi="Calibri" w:cs="Calibri"/>
          <w:b/>
        </w:rPr>
        <w:t>Main Point:</w:t>
      </w:r>
      <w:r w:rsidR="00CA4AA7" w:rsidRPr="0003053C">
        <w:rPr>
          <w:rFonts w:ascii="Calibri" w:hAnsi="Calibri" w:cs="Calibri"/>
          <w:b/>
          <w:bCs/>
        </w:rPr>
        <w:t xml:space="preserve"> </w:t>
      </w:r>
      <w:r w:rsidR="00CA4AA7" w:rsidRPr="00090771">
        <w:rPr>
          <w:rFonts w:ascii="Calibri" w:hAnsi="Calibri" w:cs="Calibri"/>
          <w:b/>
          <w:bCs/>
        </w:rPr>
        <w:t>God provides for every need, and even more than we can ask or imagine.</w:t>
      </w:r>
      <w:r w:rsidR="00CA4AA7" w:rsidRPr="0003053C">
        <w:rPr>
          <w:rFonts w:ascii="Calibri" w:hAnsi="Calibri" w:cs="Calibri"/>
        </w:rPr>
        <w:t xml:space="preserve"> </w:t>
      </w:r>
    </w:p>
    <w:p w14:paraId="7D9B5ABE" w14:textId="4E42082D" w:rsidR="00870127" w:rsidRPr="00870127" w:rsidRDefault="00870127" w:rsidP="00870127">
      <w:pPr>
        <w:rPr>
          <w:rFonts w:cs="Calibri"/>
          <w:sz w:val="24"/>
          <w:szCs w:val="24"/>
        </w:rPr>
      </w:pPr>
      <w:r w:rsidRPr="00870127">
        <w:rPr>
          <w:rFonts w:cs="Calibri"/>
          <w:sz w:val="24"/>
          <w:szCs w:val="24"/>
        </w:rPr>
        <w:t xml:space="preserve">According to a 2025 YouGov survey, the following are the </w:t>
      </w:r>
      <w:r w:rsidR="00F87C86">
        <w:rPr>
          <w:rFonts w:cs="Calibri"/>
          <w:sz w:val="24"/>
          <w:szCs w:val="24"/>
        </w:rPr>
        <w:t>10</w:t>
      </w:r>
      <w:r w:rsidR="00F87C86" w:rsidRPr="00870127">
        <w:rPr>
          <w:rFonts w:cs="Calibri"/>
          <w:sz w:val="24"/>
          <w:szCs w:val="24"/>
        </w:rPr>
        <w:t xml:space="preserve"> </w:t>
      </w:r>
      <w:r w:rsidRPr="00870127">
        <w:rPr>
          <w:rFonts w:cs="Calibri"/>
          <w:sz w:val="24"/>
          <w:szCs w:val="24"/>
        </w:rPr>
        <w:t xml:space="preserve">most popular American dishes: </w:t>
      </w:r>
    </w:p>
    <w:p w14:paraId="4BF531BE" w14:textId="77777777" w:rsidR="00870127" w:rsidRPr="00870127" w:rsidRDefault="00870127" w:rsidP="00870127">
      <w:pPr>
        <w:spacing w:after="0"/>
        <w:rPr>
          <w:rFonts w:cs="Calibri"/>
          <w:sz w:val="24"/>
          <w:szCs w:val="24"/>
        </w:rPr>
      </w:pPr>
      <w:r w:rsidRPr="00870127">
        <w:rPr>
          <w:rFonts w:cs="Calibri"/>
          <w:sz w:val="24"/>
          <w:szCs w:val="24"/>
        </w:rPr>
        <w:t>10. Apple Pie</w:t>
      </w:r>
    </w:p>
    <w:p w14:paraId="188236A5" w14:textId="77777777" w:rsidR="00870127" w:rsidRPr="00870127" w:rsidRDefault="00870127" w:rsidP="00870127">
      <w:pPr>
        <w:spacing w:after="0"/>
        <w:rPr>
          <w:rFonts w:cs="Calibri"/>
          <w:sz w:val="24"/>
          <w:szCs w:val="24"/>
        </w:rPr>
      </w:pPr>
      <w:r w:rsidRPr="00870127">
        <w:rPr>
          <w:rFonts w:cs="Calibri"/>
          <w:sz w:val="24"/>
          <w:szCs w:val="24"/>
        </w:rPr>
        <w:t>9. Fried Chicken</w:t>
      </w:r>
    </w:p>
    <w:p w14:paraId="56770BA4" w14:textId="77777777" w:rsidR="00870127" w:rsidRPr="00870127" w:rsidRDefault="00870127" w:rsidP="00870127">
      <w:pPr>
        <w:spacing w:after="0"/>
        <w:rPr>
          <w:rFonts w:cs="Calibri"/>
          <w:sz w:val="24"/>
          <w:szCs w:val="24"/>
        </w:rPr>
      </w:pPr>
      <w:r w:rsidRPr="00870127">
        <w:rPr>
          <w:rFonts w:cs="Calibri"/>
          <w:sz w:val="24"/>
          <w:szCs w:val="24"/>
        </w:rPr>
        <w:t>8. Corn on the Cob</w:t>
      </w:r>
    </w:p>
    <w:p w14:paraId="30067928" w14:textId="77777777" w:rsidR="00870127" w:rsidRPr="00870127" w:rsidRDefault="00870127" w:rsidP="00870127">
      <w:pPr>
        <w:spacing w:after="0"/>
        <w:rPr>
          <w:rFonts w:cs="Calibri"/>
          <w:sz w:val="24"/>
          <w:szCs w:val="24"/>
        </w:rPr>
      </w:pPr>
      <w:r w:rsidRPr="00870127">
        <w:rPr>
          <w:rFonts w:cs="Calibri"/>
          <w:sz w:val="24"/>
          <w:szCs w:val="24"/>
        </w:rPr>
        <w:t>7. Grilled Cheese</w:t>
      </w:r>
    </w:p>
    <w:p w14:paraId="0362C090" w14:textId="77777777" w:rsidR="00870127" w:rsidRPr="00870127" w:rsidRDefault="00870127" w:rsidP="00870127">
      <w:pPr>
        <w:spacing w:after="0"/>
        <w:rPr>
          <w:rFonts w:cs="Calibri"/>
          <w:sz w:val="24"/>
          <w:szCs w:val="24"/>
        </w:rPr>
      </w:pPr>
      <w:r w:rsidRPr="00870127">
        <w:rPr>
          <w:rFonts w:cs="Calibri"/>
          <w:sz w:val="24"/>
          <w:szCs w:val="24"/>
        </w:rPr>
        <w:t>6. Hash Browns</w:t>
      </w:r>
    </w:p>
    <w:p w14:paraId="7E81FD4B" w14:textId="77777777" w:rsidR="00870127" w:rsidRPr="00870127" w:rsidRDefault="00870127" w:rsidP="00870127">
      <w:pPr>
        <w:spacing w:after="0"/>
        <w:rPr>
          <w:rFonts w:cs="Calibri"/>
          <w:sz w:val="24"/>
          <w:szCs w:val="24"/>
        </w:rPr>
      </w:pPr>
      <w:r w:rsidRPr="00870127">
        <w:rPr>
          <w:rFonts w:cs="Calibri"/>
          <w:sz w:val="24"/>
          <w:szCs w:val="24"/>
        </w:rPr>
        <w:t>5. Cheeseburger</w:t>
      </w:r>
    </w:p>
    <w:p w14:paraId="5BDF3429" w14:textId="56407638" w:rsidR="00870127" w:rsidRPr="00870127" w:rsidRDefault="00870127" w:rsidP="00870127">
      <w:pPr>
        <w:spacing w:after="0"/>
        <w:rPr>
          <w:rFonts w:cs="Calibri"/>
          <w:sz w:val="24"/>
          <w:szCs w:val="24"/>
        </w:rPr>
      </w:pPr>
      <w:r w:rsidRPr="00870127">
        <w:rPr>
          <w:rFonts w:cs="Calibri"/>
          <w:sz w:val="24"/>
          <w:szCs w:val="24"/>
        </w:rPr>
        <w:t xml:space="preserve">4. Steak and Baked </w:t>
      </w:r>
      <w:r w:rsidR="00F87C86">
        <w:rPr>
          <w:rFonts w:cs="Calibri"/>
          <w:sz w:val="24"/>
          <w:szCs w:val="24"/>
        </w:rPr>
        <w:t>P</w:t>
      </w:r>
      <w:r w:rsidR="00F87C86" w:rsidRPr="00870127">
        <w:rPr>
          <w:rFonts w:cs="Calibri"/>
          <w:sz w:val="24"/>
          <w:szCs w:val="24"/>
        </w:rPr>
        <w:t>otato</w:t>
      </w:r>
    </w:p>
    <w:p w14:paraId="1CE0E3EF" w14:textId="77777777" w:rsidR="00870127" w:rsidRPr="00870127" w:rsidRDefault="00870127" w:rsidP="00870127">
      <w:pPr>
        <w:spacing w:after="0"/>
        <w:rPr>
          <w:rFonts w:cs="Calibri"/>
          <w:sz w:val="24"/>
          <w:szCs w:val="24"/>
        </w:rPr>
      </w:pPr>
      <w:r w:rsidRPr="00870127">
        <w:rPr>
          <w:rFonts w:cs="Calibri"/>
          <w:sz w:val="24"/>
          <w:szCs w:val="24"/>
        </w:rPr>
        <w:t>3. Hamburger</w:t>
      </w:r>
    </w:p>
    <w:p w14:paraId="7A9515E5" w14:textId="77777777" w:rsidR="00870127" w:rsidRPr="00870127" w:rsidRDefault="00870127" w:rsidP="00870127">
      <w:pPr>
        <w:spacing w:after="0"/>
        <w:rPr>
          <w:rFonts w:cs="Calibri"/>
          <w:sz w:val="24"/>
          <w:szCs w:val="24"/>
        </w:rPr>
      </w:pPr>
      <w:r w:rsidRPr="00870127">
        <w:rPr>
          <w:rFonts w:cs="Calibri"/>
          <w:sz w:val="24"/>
          <w:szCs w:val="24"/>
        </w:rPr>
        <w:t>2. Mashed Potatoes</w:t>
      </w:r>
    </w:p>
    <w:p w14:paraId="4475FCBC" w14:textId="77777777" w:rsidR="00870127" w:rsidRPr="00870127" w:rsidRDefault="00870127" w:rsidP="00870127">
      <w:pPr>
        <w:rPr>
          <w:rFonts w:cs="Calibri"/>
          <w:sz w:val="24"/>
          <w:szCs w:val="24"/>
        </w:rPr>
      </w:pPr>
      <w:r w:rsidRPr="00870127">
        <w:rPr>
          <w:rFonts w:cs="Calibri"/>
          <w:sz w:val="24"/>
          <w:szCs w:val="24"/>
        </w:rPr>
        <w:t>1. French Fries</w:t>
      </w:r>
      <w:r w:rsidRPr="00870127">
        <w:rPr>
          <w:rStyle w:val="EndnoteReference"/>
          <w:rFonts w:cs="Calibri"/>
          <w:sz w:val="24"/>
          <w:szCs w:val="24"/>
        </w:rPr>
        <w:endnoteReference w:id="2"/>
      </w:r>
    </w:p>
    <w:p w14:paraId="7D6D8C96" w14:textId="77777777" w:rsidR="00870127" w:rsidRPr="00870127" w:rsidRDefault="00870127" w:rsidP="00870127">
      <w:pPr>
        <w:rPr>
          <w:rFonts w:cs="Calibri"/>
          <w:b/>
          <w:bCs/>
          <w:sz w:val="24"/>
          <w:szCs w:val="24"/>
        </w:rPr>
      </w:pPr>
      <w:r w:rsidRPr="00870127">
        <w:rPr>
          <w:rFonts w:cs="Calibri"/>
          <w:b/>
          <w:bCs/>
          <w:sz w:val="24"/>
          <w:szCs w:val="24"/>
        </w:rPr>
        <w:t>Q: Do you agree with the survey? Are your favorites on this list?</w:t>
      </w:r>
    </w:p>
    <w:p w14:paraId="6EB763F4" w14:textId="77777777" w:rsidR="00870127" w:rsidRPr="00870127" w:rsidRDefault="00870127" w:rsidP="00870127">
      <w:pPr>
        <w:rPr>
          <w:rFonts w:cs="Calibri"/>
          <w:b/>
          <w:bCs/>
          <w:sz w:val="24"/>
          <w:szCs w:val="24"/>
        </w:rPr>
      </w:pPr>
      <w:r w:rsidRPr="00870127">
        <w:rPr>
          <w:rFonts w:cs="Calibri"/>
          <w:b/>
          <w:bCs/>
          <w:sz w:val="24"/>
          <w:szCs w:val="24"/>
        </w:rPr>
        <w:t>Q: If money was no object, what foods would be on the menu for your dream meal?</w:t>
      </w:r>
    </w:p>
    <w:p w14:paraId="0C828573" w14:textId="1A7F9193" w:rsidR="00870127" w:rsidRPr="00870127" w:rsidRDefault="00870127" w:rsidP="00870127">
      <w:pPr>
        <w:pStyle w:val="NormalWeb"/>
        <w:rPr>
          <w:rFonts w:ascii="Calibri" w:hAnsi="Calibri" w:cs="Calibri"/>
          <w:color w:val="000000"/>
        </w:rPr>
      </w:pPr>
      <w:r w:rsidRPr="00870127">
        <w:rPr>
          <w:rFonts w:ascii="Calibri" w:hAnsi="Calibri" w:cs="Calibri"/>
          <w:b/>
          <w:bCs/>
        </w:rPr>
        <w:t xml:space="preserve">Transition: </w:t>
      </w:r>
      <w:r w:rsidRPr="00870127">
        <w:rPr>
          <w:rFonts w:ascii="Calibri" w:hAnsi="Calibri" w:cs="Calibri"/>
          <w:color w:val="000000"/>
        </w:rPr>
        <w:t>It’s interesting</w:t>
      </w:r>
      <w:r w:rsidR="00F87C86">
        <w:rPr>
          <w:rFonts w:ascii="Calibri" w:hAnsi="Calibri" w:cs="Calibri"/>
          <w:color w:val="000000"/>
        </w:rPr>
        <w:t xml:space="preserve"> – </w:t>
      </w:r>
      <w:r w:rsidRPr="00870127">
        <w:rPr>
          <w:rFonts w:ascii="Calibri" w:hAnsi="Calibri" w:cs="Calibri"/>
          <w:color w:val="000000"/>
        </w:rPr>
        <w:t>when you look at that list, almost everything on it is simple, familiar and comforting. These aren’t just foods we eat to survive; they’re foods we</w:t>
      </w:r>
      <w:r w:rsidRPr="00870127">
        <w:rPr>
          <w:rStyle w:val="apple-converted-space"/>
          <w:rFonts w:ascii="Calibri" w:eastAsiaTheme="majorEastAsia" w:hAnsi="Calibri" w:cs="Calibri"/>
          <w:color w:val="000000"/>
        </w:rPr>
        <w:t> </w:t>
      </w:r>
      <w:r w:rsidRPr="00870127">
        <w:rPr>
          <w:rStyle w:val="Emphasis"/>
          <w:rFonts w:ascii="Calibri" w:eastAsiaTheme="majorEastAsia" w:hAnsi="Calibri" w:cs="Calibri"/>
          <w:color w:val="000000"/>
        </w:rPr>
        <w:t>love</w:t>
      </w:r>
      <w:r w:rsidRPr="00870127">
        <w:rPr>
          <w:rFonts w:ascii="Calibri" w:hAnsi="Calibri" w:cs="Calibri"/>
          <w:color w:val="000000"/>
        </w:rPr>
        <w:t>, foods we turn to when we’re hungry, tired or just want to be satisfied.</w:t>
      </w:r>
    </w:p>
    <w:p w14:paraId="06463F5C" w14:textId="4C27972F" w:rsidR="00870127" w:rsidRPr="00870127" w:rsidRDefault="00870127" w:rsidP="00870127">
      <w:pPr>
        <w:pStyle w:val="NormalWeb"/>
        <w:rPr>
          <w:rFonts w:ascii="Calibri" w:hAnsi="Calibri" w:cs="Calibri"/>
          <w:color w:val="000000"/>
        </w:rPr>
      </w:pPr>
      <w:r w:rsidRPr="00870127">
        <w:rPr>
          <w:rFonts w:ascii="Calibri" w:hAnsi="Calibri" w:cs="Calibri"/>
          <w:color w:val="000000"/>
        </w:rPr>
        <w:t>And that raises an important question for us: What do we do when those basic needs</w:t>
      </w:r>
      <w:r w:rsidR="00F87C86">
        <w:rPr>
          <w:rFonts w:ascii="Calibri" w:hAnsi="Calibri" w:cs="Calibri"/>
          <w:color w:val="000000"/>
        </w:rPr>
        <w:t xml:space="preserve"> – </w:t>
      </w:r>
      <w:r w:rsidRPr="00870127">
        <w:rPr>
          <w:rFonts w:ascii="Calibri" w:hAnsi="Calibri" w:cs="Calibri"/>
          <w:color w:val="000000"/>
        </w:rPr>
        <w:t>like food</w:t>
      </w:r>
      <w:r w:rsidR="00F87C86">
        <w:rPr>
          <w:rFonts w:ascii="Calibri" w:hAnsi="Calibri" w:cs="Calibri"/>
          <w:color w:val="000000"/>
        </w:rPr>
        <w:t xml:space="preserve"> – </w:t>
      </w:r>
      <w:r w:rsidRPr="00870127">
        <w:rPr>
          <w:rFonts w:ascii="Calibri" w:hAnsi="Calibri" w:cs="Calibri"/>
          <w:color w:val="000000"/>
        </w:rPr>
        <w:t>aren’t guaranteed? What happens when there isn’t enough</w:t>
      </w:r>
      <w:r w:rsidR="00F87C86">
        <w:rPr>
          <w:rFonts w:ascii="Calibri" w:hAnsi="Calibri" w:cs="Calibri"/>
          <w:color w:val="000000"/>
        </w:rPr>
        <w:t xml:space="preserve"> </w:t>
      </w:r>
      <w:r w:rsidRPr="00870127">
        <w:rPr>
          <w:rFonts w:ascii="Calibri" w:hAnsi="Calibri" w:cs="Calibri"/>
          <w:color w:val="000000"/>
        </w:rPr>
        <w:t>… or worse, when what you have isn’t even safe to eat?</w:t>
      </w:r>
    </w:p>
    <w:p w14:paraId="4FF950D6" w14:textId="25DFB4D3" w:rsidR="00870127" w:rsidRPr="00870127" w:rsidRDefault="00870127" w:rsidP="00870127">
      <w:pPr>
        <w:pStyle w:val="NormalWeb"/>
        <w:rPr>
          <w:rFonts w:ascii="Calibri" w:hAnsi="Calibri" w:cs="Calibri"/>
          <w:color w:val="000000"/>
        </w:rPr>
      </w:pPr>
      <w:r w:rsidRPr="00870127">
        <w:rPr>
          <w:rFonts w:ascii="Calibri" w:hAnsi="Calibri" w:cs="Calibri"/>
          <w:color w:val="000000"/>
        </w:rPr>
        <w:lastRenderedPageBreak/>
        <w:t>That’s exactly the kind of situation we step into in 2 Kings 4. There’s a famine in the land. Hunger is real. Resources are limited. And in one moment, even the food they</w:t>
      </w:r>
      <w:r w:rsidRPr="00870127">
        <w:rPr>
          <w:rStyle w:val="apple-converted-space"/>
          <w:rFonts w:ascii="Calibri" w:eastAsiaTheme="majorEastAsia" w:hAnsi="Calibri" w:cs="Calibri"/>
          <w:color w:val="000000"/>
        </w:rPr>
        <w:t> </w:t>
      </w:r>
      <w:r w:rsidRPr="00870127">
        <w:rPr>
          <w:rStyle w:val="Emphasis"/>
          <w:rFonts w:ascii="Calibri" w:eastAsiaTheme="majorEastAsia" w:hAnsi="Calibri" w:cs="Calibri"/>
          <w:color w:val="000000"/>
        </w:rPr>
        <w:t>do</w:t>
      </w:r>
      <w:r w:rsidRPr="00870127">
        <w:rPr>
          <w:rStyle w:val="apple-converted-space"/>
          <w:rFonts w:ascii="Calibri" w:eastAsiaTheme="majorEastAsia" w:hAnsi="Calibri" w:cs="Calibri"/>
          <w:color w:val="000000"/>
        </w:rPr>
        <w:t> </w:t>
      </w:r>
      <w:r w:rsidRPr="00870127">
        <w:rPr>
          <w:rFonts w:ascii="Calibri" w:hAnsi="Calibri" w:cs="Calibri"/>
          <w:color w:val="000000"/>
        </w:rPr>
        <w:t>have becomes dangerous. But in the middle of need, scarcity and uncertainty, God shows something powerful: He is not limited by what’s on the table</w:t>
      </w:r>
      <w:r w:rsidR="00F87C86">
        <w:rPr>
          <w:rFonts w:ascii="Calibri" w:hAnsi="Calibri" w:cs="Calibri"/>
          <w:color w:val="000000"/>
        </w:rPr>
        <w:t xml:space="preserve"> </w:t>
      </w:r>
      <w:r w:rsidRPr="00870127">
        <w:rPr>
          <w:rFonts w:ascii="Calibri" w:hAnsi="Calibri" w:cs="Calibri"/>
          <w:color w:val="000000"/>
        </w:rPr>
        <w:t>… He is the One who provides it.</w:t>
      </w:r>
    </w:p>
    <w:p w14:paraId="198C86F5" w14:textId="0222057C" w:rsidR="00CA4AA7" w:rsidRDefault="00130DA9" w:rsidP="00CA4AA7">
      <w:pPr>
        <w:pStyle w:val="3vff3xh4yd"/>
        <w:shd w:val="clear" w:color="auto" w:fill="FFFFFF"/>
        <w:spacing w:before="0" w:after="200"/>
        <w:rPr>
          <w:rFonts w:ascii="Calibri" w:hAnsi="Calibri" w:cs="Calibri"/>
        </w:rPr>
      </w:pPr>
      <w:r>
        <w:rPr>
          <w:rFonts w:ascii="Calibri" w:hAnsi="Calibri" w:cs="Calibri"/>
          <w:b/>
          <w:bCs/>
        </w:rPr>
        <w:t xml:space="preserve">RECAP: </w:t>
      </w:r>
      <w:r w:rsidR="00CA4AA7">
        <w:rPr>
          <w:rFonts w:ascii="Calibri" w:hAnsi="Calibri" w:cs="Calibri"/>
        </w:rPr>
        <w:t>In the first lesson, we talked about the role of the Old Testament</w:t>
      </w:r>
      <w:r w:rsidR="00CA4AA7" w:rsidRPr="00D44386">
        <w:rPr>
          <w:rFonts w:ascii="Calibri" w:hAnsi="Calibri" w:cs="Calibri"/>
        </w:rPr>
        <w:t xml:space="preserve"> </w:t>
      </w:r>
      <w:r w:rsidR="00CA4AA7">
        <w:rPr>
          <w:rFonts w:ascii="Calibri" w:hAnsi="Calibri" w:cs="Calibri"/>
        </w:rPr>
        <w:t>prophets as God’s messengers calling His people to repent and how they pointed ahead to Jesus. In week 2</w:t>
      </w:r>
      <w:r w:rsidR="00F87C86">
        <w:rPr>
          <w:rFonts w:ascii="Calibri" w:hAnsi="Calibri" w:cs="Calibri"/>
        </w:rPr>
        <w:t>,</w:t>
      </w:r>
      <w:r w:rsidR="00CA4AA7">
        <w:rPr>
          <w:rFonts w:ascii="Calibri" w:hAnsi="Calibri" w:cs="Calibri"/>
        </w:rPr>
        <w:t xml:space="preserve"> we saw God’s provision for both Elijah and the widow of Zarephath during the drought, which was a consequence of Israel’s idolatry. In lesson 3</w:t>
      </w:r>
      <w:r w:rsidR="00F87C86">
        <w:rPr>
          <w:rFonts w:ascii="Calibri" w:hAnsi="Calibri" w:cs="Calibri"/>
        </w:rPr>
        <w:t>,</w:t>
      </w:r>
      <w:r w:rsidR="00CA4AA7">
        <w:rPr>
          <w:rFonts w:ascii="Calibri" w:hAnsi="Calibri" w:cs="Calibri"/>
        </w:rPr>
        <w:t xml:space="preserve"> God raised the widow’s son from the dead, which not only showed His sovereign power but also His care for the vulnerable and His heart for all the nations. In lesson 4</w:t>
      </w:r>
      <w:r w:rsidR="00F87C86">
        <w:rPr>
          <w:rFonts w:ascii="Calibri" w:hAnsi="Calibri" w:cs="Calibri"/>
        </w:rPr>
        <w:t>,</w:t>
      </w:r>
      <w:r w:rsidR="00CA4AA7">
        <w:rPr>
          <w:rFonts w:ascii="Calibri" w:hAnsi="Calibri" w:cs="Calibri"/>
        </w:rPr>
        <w:t xml:space="preserve"> we saw God’s superiority over other “gods” as Elijah challenged the prophets of Baal on Mount Carmel. In lesson 5</w:t>
      </w:r>
      <w:r w:rsidR="00F87C86">
        <w:rPr>
          <w:rFonts w:ascii="Calibri" w:hAnsi="Calibri" w:cs="Calibri"/>
        </w:rPr>
        <w:t>,</w:t>
      </w:r>
      <w:r w:rsidR="00CA4AA7">
        <w:rPr>
          <w:rFonts w:ascii="Calibri" w:hAnsi="Calibri" w:cs="Calibri"/>
        </w:rPr>
        <w:t xml:space="preserve"> Elijah ran for his life from the wrath of Jezebel and found refuge in the Lord. God spoke to Him not in the thunder and lightning but in the still, small voice. </w:t>
      </w:r>
    </w:p>
    <w:p w14:paraId="3F2230E8" w14:textId="1228D8D3" w:rsidR="00CA4AA7" w:rsidRDefault="00CA4AA7" w:rsidP="00CA4AA7">
      <w:pPr>
        <w:pStyle w:val="3vff3xh4yd"/>
        <w:shd w:val="clear" w:color="auto" w:fill="FFFFFF"/>
        <w:spacing w:before="0" w:after="200"/>
        <w:rPr>
          <w:rFonts w:ascii="Calibri" w:hAnsi="Calibri" w:cs="Calibri"/>
        </w:rPr>
      </w:pPr>
      <w:r>
        <w:rPr>
          <w:rFonts w:ascii="Calibri" w:hAnsi="Calibri" w:cs="Calibri"/>
        </w:rPr>
        <w:t>In lesson 6</w:t>
      </w:r>
      <w:r w:rsidR="00F87C86">
        <w:rPr>
          <w:rFonts w:ascii="Calibri" w:hAnsi="Calibri" w:cs="Calibri"/>
        </w:rPr>
        <w:t>,</w:t>
      </w:r>
      <w:r>
        <w:rPr>
          <w:rFonts w:ascii="Calibri" w:hAnsi="Calibri" w:cs="Calibri"/>
        </w:rPr>
        <w:t xml:space="preserve"> Elijah called Elisha to succeed him, and Elisha left his old life behind. Then Elijah prophesied the deaths of Jezebel and Ahab but delayed the end of Ahab’s dynasty because he repented. Ahab’s first son died because he worshipped false gods, and his second son became king. In lesson 7</w:t>
      </w:r>
      <w:r w:rsidR="00F87C86">
        <w:rPr>
          <w:rFonts w:ascii="Calibri" w:hAnsi="Calibri" w:cs="Calibri"/>
        </w:rPr>
        <w:t>,</w:t>
      </w:r>
      <w:r>
        <w:rPr>
          <w:rFonts w:ascii="Calibri" w:hAnsi="Calibri" w:cs="Calibri"/>
        </w:rPr>
        <w:t xml:space="preserve"> Elijah was taken up to heaven in the whirlwind, and Elisha took over his ministry with the same Holy Spirit upon him. In lesson 8</w:t>
      </w:r>
      <w:r w:rsidR="00F87C86">
        <w:rPr>
          <w:rFonts w:ascii="Calibri" w:hAnsi="Calibri" w:cs="Calibri"/>
        </w:rPr>
        <w:t>,</w:t>
      </w:r>
      <w:r>
        <w:rPr>
          <w:rFonts w:ascii="Calibri" w:hAnsi="Calibri" w:cs="Calibri"/>
        </w:rPr>
        <w:t xml:space="preserve"> we explored exactly what it meant when Elisha asked Elijah for a “double portion” of his spirit. In lessons 9 and 10</w:t>
      </w:r>
      <w:r w:rsidR="00F87C86">
        <w:rPr>
          <w:rFonts w:ascii="Calibri" w:hAnsi="Calibri" w:cs="Calibri"/>
        </w:rPr>
        <w:t>,</w:t>
      </w:r>
      <w:r>
        <w:rPr>
          <w:rFonts w:ascii="Calibri" w:hAnsi="Calibri" w:cs="Calibri"/>
        </w:rPr>
        <w:t xml:space="preserve"> we saw how God brings judgment on those who reject His prophets and His message but brings life, healing and blessing to those who come to Him in faith.</w:t>
      </w:r>
    </w:p>
    <w:p w14:paraId="1DBB0E33" w14:textId="4412C5C8" w:rsidR="00CA4AA7" w:rsidRDefault="00CA4AA7" w:rsidP="00CA4AA7">
      <w:pPr>
        <w:pStyle w:val="3vff3xh4yd"/>
        <w:shd w:val="clear" w:color="auto" w:fill="FFFFFF"/>
        <w:spacing w:before="0" w:after="200"/>
        <w:rPr>
          <w:rFonts w:ascii="Calibri" w:hAnsi="Calibri" w:cs="Calibri"/>
        </w:rPr>
      </w:pPr>
      <w:r>
        <w:rPr>
          <w:rFonts w:ascii="Calibri" w:hAnsi="Calibri" w:cs="Calibri"/>
        </w:rPr>
        <w:t xml:space="preserve">In this lesson, we will see God feed the hungry through two miracles, neutralizing the poison in the stew and multiplying food </w:t>
      </w:r>
      <w:r w:rsidR="00F87C86">
        <w:rPr>
          <w:rFonts w:ascii="Calibri" w:hAnsi="Calibri" w:cs="Calibri"/>
        </w:rPr>
        <w:t xml:space="preserve">as </w:t>
      </w:r>
      <w:r>
        <w:rPr>
          <w:rFonts w:ascii="Calibri" w:hAnsi="Calibri" w:cs="Calibri"/>
        </w:rPr>
        <w:t>Jesus did in the New Testament.</w:t>
      </w:r>
    </w:p>
    <w:p w14:paraId="2C1C6CCE" w14:textId="77777777" w:rsidR="00CA4AA7" w:rsidRDefault="00CA4AA7" w:rsidP="00CA4AA7">
      <w:pPr>
        <w:pStyle w:val="3vff3xh4yd"/>
        <w:shd w:val="clear" w:color="auto" w:fill="FFFFFF"/>
        <w:spacing w:before="0" w:after="200"/>
        <w:rPr>
          <w:sz w:val="27"/>
          <w:szCs w:val="27"/>
        </w:rPr>
      </w:pPr>
    </w:p>
    <w:p w14:paraId="7CE81D4A" w14:textId="5986F01A" w:rsidR="006D33F0" w:rsidRDefault="006D33F0" w:rsidP="00CA4AA7">
      <w:pPr>
        <w:pStyle w:val="3vff3xh4yd"/>
        <w:shd w:val="clear" w:color="auto" w:fill="FFFFFF"/>
        <w:spacing w:before="0" w:after="200"/>
        <w:rPr>
          <w:rFonts w:ascii="Calibri" w:hAnsi="Calibri" w:cs="Calibri"/>
        </w:rPr>
      </w:pPr>
      <w:r>
        <w:rPr>
          <w:rFonts w:ascii="Calibri" w:hAnsi="Calibri" w:cs="Calibri"/>
        </w:rPr>
        <w:t xml:space="preserve"> </w:t>
      </w:r>
    </w:p>
    <w:p w14:paraId="0301D224" w14:textId="6FB896B7" w:rsidR="006A0D77" w:rsidRDefault="006A0D77" w:rsidP="006D33F0">
      <w:pPr>
        <w:pStyle w:val="3vff3xh4yd"/>
        <w:shd w:val="clear" w:color="auto" w:fill="FFFFFF"/>
        <w:spacing w:before="0" w:after="200"/>
        <w:rPr>
          <w:rFonts w:ascii="Calibri" w:hAnsi="Calibri" w:cs="Calibri"/>
        </w:rPr>
      </w:pPr>
    </w:p>
    <w:p w14:paraId="092E7CB0" w14:textId="77777777" w:rsidR="00A22905" w:rsidRPr="000F64F4" w:rsidRDefault="00747EB9" w:rsidP="00A22905">
      <w:pPr>
        <w:rPr>
          <w:b/>
          <w:sz w:val="30"/>
          <w:szCs w:val="24"/>
        </w:rPr>
      </w:pPr>
      <w:r w:rsidRPr="00305B75">
        <w:rPr>
          <w:rFonts w:cs="Calibri"/>
          <w:b/>
        </w:rPr>
        <w:br w:type="page"/>
      </w:r>
      <w:r w:rsidR="00A22905">
        <w:rPr>
          <w:b/>
          <w:sz w:val="30"/>
          <w:szCs w:val="30"/>
        </w:rPr>
        <w:lastRenderedPageBreak/>
        <w:t xml:space="preserve">Week 11: </w:t>
      </w:r>
      <w:r w:rsidR="00A22905">
        <w:rPr>
          <w:bCs/>
          <w:i/>
          <w:iCs/>
          <w:sz w:val="30"/>
          <w:szCs w:val="30"/>
        </w:rPr>
        <w:t>Elisha Feeds the Hungry: 2 Kings 4:38–44</w:t>
      </w:r>
    </w:p>
    <w:p w14:paraId="18E53221" w14:textId="5772270E" w:rsidR="00747EB9" w:rsidRPr="006D33F0" w:rsidRDefault="00747EB9" w:rsidP="00E65FFE">
      <w:pPr>
        <w:rPr>
          <w:rFonts w:cs="Calibri"/>
          <w:b/>
          <w:bCs/>
          <w:i/>
          <w:iCs/>
        </w:rPr>
      </w:pPr>
      <w:r w:rsidRPr="006D33F0">
        <w:rPr>
          <w:rFonts w:cs="Calibri"/>
          <w:b/>
          <w:sz w:val="30"/>
        </w:rPr>
        <w:t>Book</w:t>
      </w:r>
      <w:r w:rsidR="000E44B8" w:rsidRPr="006D33F0">
        <w:rPr>
          <w:rFonts w:cs="Calibri"/>
          <w:b/>
          <w:sz w:val="30"/>
        </w:rPr>
        <w:t xml:space="preserve"> </w:t>
      </w:r>
    </w:p>
    <w:p w14:paraId="51063850" w14:textId="77777777" w:rsidR="00CA4AA7" w:rsidRPr="00CA4AA7" w:rsidRDefault="00CA4AA7" w:rsidP="00CA4AA7">
      <w:pPr>
        <w:pStyle w:val="NormalWeb"/>
        <w:rPr>
          <w:rFonts w:ascii="Calibri" w:hAnsi="Calibri" w:cs="Calibri"/>
        </w:rPr>
      </w:pPr>
      <w:r w:rsidRPr="00C96D68">
        <w:rPr>
          <w:rFonts w:ascii="Calibri" w:hAnsi="Calibri" w:cs="Calibri"/>
          <w:b/>
        </w:rPr>
        <w:t xml:space="preserve">Main Point: </w:t>
      </w:r>
      <w:r w:rsidRPr="0003053C">
        <w:rPr>
          <w:rFonts w:ascii="Calibri" w:hAnsi="Calibri" w:cs="Calibri"/>
          <w:b/>
        </w:rPr>
        <w:t>Main Point:</w:t>
      </w:r>
      <w:r w:rsidRPr="0003053C">
        <w:rPr>
          <w:rFonts w:ascii="Calibri" w:hAnsi="Calibri" w:cs="Calibri"/>
          <w:b/>
          <w:bCs/>
        </w:rPr>
        <w:t xml:space="preserve"> </w:t>
      </w:r>
      <w:r w:rsidRPr="00090771">
        <w:rPr>
          <w:rFonts w:ascii="Calibri" w:hAnsi="Calibri" w:cs="Calibri"/>
          <w:b/>
          <w:bCs/>
        </w:rPr>
        <w:t>God provides for every need, and even more than we can ask or imagine.</w:t>
      </w:r>
      <w:r w:rsidRPr="0003053C">
        <w:rPr>
          <w:rFonts w:ascii="Calibri" w:hAnsi="Calibri" w:cs="Calibri"/>
        </w:rPr>
        <w:t xml:space="preserve"> </w:t>
      </w:r>
    </w:p>
    <w:p w14:paraId="05B39904" w14:textId="77777777" w:rsidR="00CA4AA7" w:rsidRPr="000A2CF4" w:rsidRDefault="00CA4AA7" w:rsidP="00CA4AA7">
      <w:pPr>
        <w:spacing w:after="0"/>
        <w:rPr>
          <w:rFonts w:cs="Calibri"/>
          <w:b/>
          <w:bCs/>
          <w:sz w:val="24"/>
          <w:szCs w:val="24"/>
        </w:rPr>
      </w:pPr>
      <w:r w:rsidRPr="000A2CF4">
        <w:rPr>
          <w:rFonts w:cs="Calibri"/>
          <w:b/>
          <w:bCs/>
          <w:sz w:val="24"/>
          <w:szCs w:val="24"/>
        </w:rPr>
        <w:t xml:space="preserve">2 Kings </w:t>
      </w:r>
      <w:r>
        <w:rPr>
          <w:rFonts w:cs="Calibri"/>
          <w:b/>
          <w:bCs/>
          <w:sz w:val="24"/>
          <w:szCs w:val="24"/>
        </w:rPr>
        <w:t>4</w:t>
      </w:r>
      <w:r w:rsidRPr="000A2CF4">
        <w:rPr>
          <w:rFonts w:cs="Calibri"/>
          <w:b/>
          <w:bCs/>
          <w:sz w:val="24"/>
          <w:szCs w:val="24"/>
        </w:rPr>
        <w:t>:</w:t>
      </w:r>
      <w:r>
        <w:rPr>
          <w:rFonts w:cs="Calibri"/>
          <w:b/>
          <w:bCs/>
          <w:sz w:val="24"/>
          <w:szCs w:val="24"/>
        </w:rPr>
        <w:t>38</w:t>
      </w:r>
      <w:r w:rsidRPr="000A2CF4">
        <w:rPr>
          <w:rFonts w:cs="Calibri"/>
          <w:b/>
          <w:bCs/>
          <w:sz w:val="24"/>
          <w:szCs w:val="24"/>
        </w:rPr>
        <w:t>-</w:t>
      </w:r>
      <w:r>
        <w:rPr>
          <w:rFonts w:cs="Calibri"/>
          <w:b/>
          <w:bCs/>
          <w:sz w:val="24"/>
          <w:szCs w:val="24"/>
        </w:rPr>
        <w:t>41</w:t>
      </w:r>
      <w:r w:rsidRPr="000A2CF4">
        <w:rPr>
          <w:rFonts w:cs="Calibri"/>
          <w:b/>
          <w:bCs/>
          <w:sz w:val="24"/>
          <w:szCs w:val="24"/>
        </w:rPr>
        <w:t xml:space="preserve"> [Read]</w:t>
      </w:r>
    </w:p>
    <w:p w14:paraId="5601E959" w14:textId="1F3A6D2A" w:rsidR="00CA4AA7" w:rsidRPr="00DA2DE4" w:rsidRDefault="00CA4AA7" w:rsidP="00CA4AA7">
      <w:pPr>
        <w:pStyle w:val="NormalWeb"/>
        <w:rPr>
          <w:rFonts w:ascii="Calibri" w:hAnsi="Calibri" w:cs="Calibri"/>
        </w:rPr>
      </w:pPr>
      <w:r w:rsidRPr="00DA2DE4">
        <w:rPr>
          <w:rFonts w:ascii="Calibri" w:hAnsi="Calibri" w:cs="Calibri"/>
          <w:b/>
          <w:bCs/>
        </w:rPr>
        <w:t>Talking Point 1:</w:t>
      </w:r>
      <w:r w:rsidRPr="00DA2DE4">
        <w:rPr>
          <w:rFonts w:ascii="Calibri" w:hAnsi="Calibri" w:cs="Calibri"/>
        </w:rPr>
        <w:t xml:space="preserve"> God reverses the curse and brings healing, restoration and life.  </w:t>
      </w:r>
    </w:p>
    <w:p w14:paraId="2261CC55" w14:textId="77777777" w:rsidR="00CA4AA7" w:rsidRPr="00090771" w:rsidRDefault="00CA4AA7" w:rsidP="00CA4AA7">
      <w:pPr>
        <w:pStyle w:val="NormalWeb"/>
        <w:rPr>
          <w:rFonts w:ascii="Calibri" w:hAnsi="Calibri" w:cs="Calibri"/>
          <w:b/>
          <w:bCs/>
        </w:rPr>
      </w:pPr>
      <w:r w:rsidRPr="00090771">
        <w:rPr>
          <w:rFonts w:ascii="Calibri" w:hAnsi="Calibri" w:cs="Calibri"/>
          <w:b/>
          <w:bCs/>
        </w:rPr>
        <w:t xml:space="preserve">Q: Who were the people Elisha’s miracle fed? What does this tell us about God?      </w:t>
      </w:r>
    </w:p>
    <w:p w14:paraId="1CE899EB" w14:textId="1F7AA021" w:rsidR="00CA4AA7" w:rsidRPr="00090771" w:rsidRDefault="00CA4AA7" w:rsidP="00CA4AA7">
      <w:pPr>
        <w:pStyle w:val="NormalWeb"/>
        <w:rPr>
          <w:rFonts w:ascii="Calibri" w:hAnsi="Calibri" w:cs="Calibri"/>
          <w:b/>
          <w:bCs/>
        </w:rPr>
      </w:pPr>
      <w:r w:rsidRPr="00090771">
        <w:rPr>
          <w:rFonts w:ascii="Calibri" w:hAnsi="Calibri" w:cs="Calibri"/>
          <w:b/>
          <w:bCs/>
        </w:rPr>
        <w:t xml:space="preserve">Q: How does this </w:t>
      </w:r>
      <w:r w:rsidR="00F87C86">
        <w:rPr>
          <w:rFonts w:ascii="Calibri" w:hAnsi="Calibri" w:cs="Calibri"/>
          <w:b/>
          <w:bCs/>
        </w:rPr>
        <w:t>account</w:t>
      </w:r>
      <w:r w:rsidR="00F87C86" w:rsidRPr="00090771">
        <w:rPr>
          <w:rFonts w:ascii="Calibri" w:hAnsi="Calibri" w:cs="Calibri"/>
          <w:b/>
          <w:bCs/>
        </w:rPr>
        <w:t xml:space="preserve"> </w:t>
      </w:r>
      <w:r w:rsidRPr="00090771">
        <w:rPr>
          <w:rFonts w:ascii="Calibri" w:hAnsi="Calibri" w:cs="Calibri"/>
          <w:b/>
          <w:bCs/>
        </w:rPr>
        <w:t>show God reversing a curse?</w:t>
      </w:r>
    </w:p>
    <w:p w14:paraId="22659953" w14:textId="5A9DD350" w:rsidR="00CA4AA7" w:rsidRPr="00090771" w:rsidRDefault="00AA4C92" w:rsidP="00CA4AA7">
      <w:pPr>
        <w:spacing w:line="240" w:lineRule="auto"/>
        <w:rPr>
          <w:color w:val="000000"/>
          <w:sz w:val="24"/>
          <w:szCs w:val="24"/>
        </w:rPr>
      </w:pPr>
      <w:r>
        <w:rPr>
          <w:color w:val="000000"/>
          <w:sz w:val="24"/>
          <w:szCs w:val="24"/>
        </w:rPr>
        <w:t>We read here that</w:t>
      </w:r>
      <w:r w:rsidR="00CA4AA7" w:rsidRPr="00090771">
        <w:rPr>
          <w:color w:val="000000"/>
          <w:sz w:val="24"/>
          <w:szCs w:val="24"/>
        </w:rPr>
        <w:t xml:space="preserve"> Elisha went back to Gilgal to meet with the school of prophets there. In many of these </w:t>
      </w:r>
      <w:r w:rsidR="00F87C86">
        <w:rPr>
          <w:color w:val="000000"/>
          <w:sz w:val="24"/>
          <w:szCs w:val="24"/>
        </w:rPr>
        <w:t>historical accounts</w:t>
      </w:r>
      <w:r w:rsidR="00CA4AA7" w:rsidRPr="00090771">
        <w:rPr>
          <w:color w:val="000000"/>
          <w:sz w:val="24"/>
          <w:szCs w:val="24"/>
        </w:rPr>
        <w:t xml:space="preserve">, Elisha visited the schools of the prophets in different cities. This is at least one reason </w:t>
      </w:r>
      <w:r w:rsidR="00CA4AA7">
        <w:rPr>
          <w:color w:val="000000"/>
          <w:sz w:val="24"/>
          <w:szCs w:val="24"/>
        </w:rPr>
        <w:t xml:space="preserve">he </w:t>
      </w:r>
      <w:r w:rsidR="00CA4AA7" w:rsidRPr="00090771">
        <w:rPr>
          <w:color w:val="000000"/>
          <w:sz w:val="24"/>
          <w:szCs w:val="24"/>
        </w:rPr>
        <w:t xml:space="preserve">often traveled through Shunem. </w:t>
      </w:r>
      <w:r w:rsidR="00CA4AA7" w:rsidRPr="00341C46">
        <w:rPr>
          <w:color w:val="000000"/>
          <w:sz w:val="24"/>
          <w:szCs w:val="24"/>
        </w:rPr>
        <w:t>Hi</w:t>
      </w:r>
      <w:r w:rsidR="00CA4AA7" w:rsidRPr="00090771">
        <w:rPr>
          <w:color w:val="000000"/>
          <w:sz w:val="24"/>
          <w:szCs w:val="24"/>
        </w:rPr>
        <w:t>s home was in Samaria, the capital city, where he could speak God</w:t>
      </w:r>
      <w:r>
        <w:rPr>
          <w:color w:val="000000"/>
          <w:sz w:val="24"/>
          <w:szCs w:val="24"/>
        </w:rPr>
        <w:t>’</w:t>
      </w:r>
      <w:r w:rsidR="00CA4AA7" w:rsidRPr="00090771">
        <w:rPr>
          <w:color w:val="000000"/>
          <w:sz w:val="24"/>
          <w:szCs w:val="24"/>
        </w:rPr>
        <w:t xml:space="preserve">s </w:t>
      </w:r>
      <w:r>
        <w:rPr>
          <w:color w:val="000000"/>
          <w:sz w:val="24"/>
          <w:szCs w:val="24"/>
        </w:rPr>
        <w:t>W</w:t>
      </w:r>
      <w:r w:rsidRPr="00090771">
        <w:rPr>
          <w:color w:val="000000"/>
          <w:sz w:val="24"/>
          <w:szCs w:val="24"/>
        </w:rPr>
        <w:t xml:space="preserve">ord </w:t>
      </w:r>
      <w:r w:rsidR="00CA4AA7" w:rsidRPr="00090771">
        <w:rPr>
          <w:color w:val="000000"/>
          <w:sz w:val="24"/>
          <w:szCs w:val="24"/>
        </w:rPr>
        <w:t xml:space="preserve">to the king (2 Kings 5:3, 9). Yet he also seemed to have a home base on Mount Carmel (2 Kings 2:25); this is where the Shunammite woman went to find him (2 Kings 4:25). Mount Carmel was spiritually significant because of Elijah’s standoff with the prophets of Baal there. It was also an ideal place to withdraw for reflection, rest and prayer; prophets often went up mountains to get away and connect with God. Mount Carmel overlooks the Jezreel Valley, a central crossroads of </w:t>
      </w:r>
      <w:r w:rsidR="00F87C86">
        <w:rPr>
          <w:color w:val="000000"/>
          <w:sz w:val="24"/>
          <w:szCs w:val="24"/>
        </w:rPr>
        <w:t>N</w:t>
      </w:r>
      <w:r w:rsidR="00F87C86" w:rsidRPr="00090771">
        <w:rPr>
          <w:color w:val="000000"/>
          <w:sz w:val="24"/>
          <w:szCs w:val="24"/>
        </w:rPr>
        <w:t xml:space="preserve">orthern </w:t>
      </w:r>
      <w:r w:rsidR="00CA4AA7" w:rsidRPr="00090771">
        <w:rPr>
          <w:color w:val="000000"/>
          <w:sz w:val="24"/>
          <w:szCs w:val="24"/>
        </w:rPr>
        <w:t>Israel. From there Elisha could easily travel all over Israel and down to Judah.</w:t>
      </w:r>
    </w:p>
    <w:p w14:paraId="2EB7CD89" w14:textId="235C2AA8" w:rsidR="00CA4AA7" w:rsidRDefault="00CA4AA7" w:rsidP="00CA4AA7">
      <w:pPr>
        <w:spacing w:line="240" w:lineRule="auto"/>
        <w:rPr>
          <w:sz w:val="24"/>
          <w:szCs w:val="24"/>
        </w:rPr>
      </w:pPr>
      <w:r>
        <w:rPr>
          <w:sz w:val="24"/>
          <w:szCs w:val="24"/>
        </w:rPr>
        <w:t>Gilgal is where the second generation of Israelites had recommitted to the covenant, after crossing the Jordan, before taking the land in the conquest. It was in Judah, near Jericho, where they had their first battle (Joshua 5–6). It’s close to where Elisha performed his first miracles</w:t>
      </w:r>
      <w:r w:rsidR="00F87C86">
        <w:rPr>
          <w:sz w:val="24"/>
          <w:szCs w:val="24"/>
        </w:rPr>
        <w:t xml:space="preserve"> – </w:t>
      </w:r>
      <w:r>
        <w:rPr>
          <w:sz w:val="24"/>
          <w:szCs w:val="24"/>
        </w:rPr>
        <w:t xml:space="preserve">crossing the Jordan, then healing the water at Jericho. Now he was back in that area, meeting with the prophets in Gilgal, and there was a famine. Elisha told Gehazi to make a stew, and one of the prophets put in unfamiliar gourds he had found, which caused the stew to be poisonous. </w:t>
      </w:r>
    </w:p>
    <w:p w14:paraId="5C54C614" w14:textId="7883CF56" w:rsidR="00CA4AA7" w:rsidRDefault="00F87C86" w:rsidP="00CA4AA7">
      <w:pPr>
        <w:spacing w:line="240" w:lineRule="auto"/>
        <w:rPr>
          <w:sz w:val="24"/>
          <w:szCs w:val="24"/>
        </w:rPr>
      </w:pPr>
      <w:r>
        <w:rPr>
          <w:sz w:val="24"/>
          <w:szCs w:val="24"/>
        </w:rPr>
        <w:t xml:space="preserve">Just as </w:t>
      </w:r>
      <w:r w:rsidR="00CA4AA7">
        <w:rPr>
          <w:sz w:val="24"/>
          <w:szCs w:val="24"/>
        </w:rPr>
        <w:t xml:space="preserve">he had thrown salt into the water at Jericho, Elisha threw flour into the pot of stew, and it healed the poison. In the same way salt would have only made the waters of Jericho even more undrinkable, there is no natural reason flour could have done anything other than thicken the stew. It was not the flour; it was the supernatural power of God. The pagan magicians </w:t>
      </w:r>
      <w:proofErr w:type="gramStart"/>
      <w:r w:rsidR="00CA4AA7">
        <w:rPr>
          <w:sz w:val="24"/>
          <w:szCs w:val="24"/>
        </w:rPr>
        <w:t>actually believed</w:t>
      </w:r>
      <w:proofErr w:type="gramEnd"/>
      <w:r w:rsidR="00CA4AA7">
        <w:rPr>
          <w:sz w:val="24"/>
          <w:szCs w:val="24"/>
        </w:rPr>
        <w:t xml:space="preserve"> flour had magical powers to remove evil magic. But they had to do rituals and incantations to try to make it work; Elisha just threw the flour in the pot.</w:t>
      </w:r>
      <w:r w:rsidR="00CA4AA7">
        <w:rPr>
          <w:rStyle w:val="EndnoteReference"/>
          <w:sz w:val="24"/>
          <w:szCs w:val="24"/>
        </w:rPr>
        <w:endnoteReference w:id="3"/>
      </w:r>
      <w:r w:rsidR="00CA4AA7">
        <w:rPr>
          <w:sz w:val="24"/>
          <w:szCs w:val="24"/>
        </w:rPr>
        <w:t xml:space="preserve"> This reflects Elijah on Mount Carmel. The prophets of Baal did all this shouting, dancing and even self-flagellation in their attempts to entice Baal to come, but all Elijah did was pray</w:t>
      </w:r>
      <w:r>
        <w:rPr>
          <w:sz w:val="24"/>
          <w:szCs w:val="24"/>
        </w:rPr>
        <w:t>,</w:t>
      </w:r>
      <w:r w:rsidR="00CA4AA7">
        <w:rPr>
          <w:sz w:val="24"/>
          <w:szCs w:val="24"/>
        </w:rPr>
        <w:t xml:space="preserve"> and God sent down fire. By using flour, Elisha was showing God’s superiority over these other “gods.” </w:t>
      </w:r>
    </w:p>
    <w:p w14:paraId="3B3FC7C8" w14:textId="293A9FC0" w:rsidR="00CA4AA7" w:rsidRDefault="00CA4AA7" w:rsidP="00CA4AA7">
      <w:pPr>
        <w:spacing w:line="240" w:lineRule="auto"/>
        <w:rPr>
          <w:sz w:val="24"/>
          <w:szCs w:val="24"/>
        </w:rPr>
      </w:pPr>
      <w:r>
        <w:rPr>
          <w:sz w:val="24"/>
          <w:szCs w:val="24"/>
        </w:rPr>
        <w:lastRenderedPageBreak/>
        <w:t xml:space="preserve">The poisonous gourd is described in the story as a “wild vine,” the same phrase used in Jeremiah to describe how Israel had turned away from the Lord (Jeremiah 2:21). In the Old Testament, God often described Israel using the imagery of a vine He had planted and cultivated but that had turned bad and was not bearing good fruit </w:t>
      </w:r>
      <w:r w:rsidR="00F87C86">
        <w:rPr>
          <w:sz w:val="24"/>
          <w:szCs w:val="24"/>
        </w:rPr>
        <w:t xml:space="preserve">as </w:t>
      </w:r>
      <w:r>
        <w:rPr>
          <w:sz w:val="24"/>
          <w:szCs w:val="24"/>
        </w:rPr>
        <w:t>it should have (Psalm 80:8–9; Isaiah 5:1–7). The text doesn’t explicitly tell us this was meant to symbolize Israel’s idolatry, but prophets’ actions often illustrated their message. This wild vine brought death to the stew reflecting the way Israel’s idolatry would bring them death. This shows God’s power and His provision for His people during a famine, but it also illustrates how dangerous idolatry can be.</w:t>
      </w:r>
    </w:p>
    <w:p w14:paraId="18E00752" w14:textId="1B66A6FB" w:rsidR="00CA4AA7" w:rsidRPr="008423DD" w:rsidRDefault="00CA4AA7" w:rsidP="00CA4AA7">
      <w:pPr>
        <w:pStyle w:val="NormalWeb"/>
        <w:spacing w:line="240" w:lineRule="auto"/>
        <w:rPr>
          <w:rFonts w:ascii="Calibri" w:hAnsi="Calibri" w:cs="Calibri"/>
          <w:b/>
          <w:bCs/>
        </w:rPr>
      </w:pPr>
      <w:r w:rsidRPr="008423DD">
        <w:rPr>
          <w:rFonts w:ascii="Calibri" w:hAnsi="Calibri" w:cs="Calibri"/>
          <w:b/>
          <w:bCs/>
        </w:rPr>
        <w:t>Q: How ha</w:t>
      </w:r>
      <w:r>
        <w:rPr>
          <w:rFonts w:ascii="Calibri" w:hAnsi="Calibri" w:cs="Calibri"/>
          <w:b/>
          <w:bCs/>
        </w:rPr>
        <w:t>s</w:t>
      </w:r>
      <w:r w:rsidRPr="008423DD">
        <w:rPr>
          <w:rFonts w:ascii="Calibri" w:hAnsi="Calibri" w:cs="Calibri"/>
          <w:b/>
          <w:bCs/>
        </w:rPr>
        <w:t xml:space="preserve"> God provid</w:t>
      </w:r>
      <w:r>
        <w:rPr>
          <w:rFonts w:ascii="Calibri" w:hAnsi="Calibri" w:cs="Calibri"/>
          <w:b/>
          <w:bCs/>
        </w:rPr>
        <w:t>ed</w:t>
      </w:r>
      <w:r w:rsidRPr="008423DD">
        <w:rPr>
          <w:rFonts w:ascii="Calibri" w:hAnsi="Calibri" w:cs="Calibri"/>
          <w:b/>
          <w:bCs/>
        </w:rPr>
        <w:t xml:space="preserve"> for you in hard times? How ha</w:t>
      </w:r>
      <w:r>
        <w:rPr>
          <w:rFonts w:ascii="Calibri" w:hAnsi="Calibri" w:cs="Calibri"/>
          <w:b/>
          <w:bCs/>
        </w:rPr>
        <w:t>s He brought</w:t>
      </w:r>
      <w:r w:rsidRPr="008423DD">
        <w:rPr>
          <w:rFonts w:ascii="Calibri" w:hAnsi="Calibri" w:cs="Calibri"/>
          <w:b/>
          <w:bCs/>
        </w:rPr>
        <w:t xml:space="preserve"> healing in your life? </w:t>
      </w:r>
    </w:p>
    <w:p w14:paraId="65858916" w14:textId="77777777" w:rsidR="00CA4AA7" w:rsidRDefault="00CA4AA7" w:rsidP="00797900">
      <w:pPr>
        <w:pStyle w:val="NormalWeb"/>
        <w:spacing w:after="480" w:line="240" w:lineRule="auto"/>
        <w:rPr>
          <w:rFonts w:ascii="Calibri" w:hAnsi="Calibri" w:cs="Calibri"/>
          <w:b/>
          <w:bCs/>
        </w:rPr>
      </w:pPr>
      <w:r w:rsidRPr="008423DD">
        <w:rPr>
          <w:rFonts w:ascii="Calibri" w:hAnsi="Calibri" w:cs="Calibri"/>
          <w:b/>
          <w:bCs/>
        </w:rPr>
        <w:t xml:space="preserve">Q: </w:t>
      </w:r>
      <w:r>
        <w:rPr>
          <w:rFonts w:ascii="Calibri" w:hAnsi="Calibri" w:cs="Calibri"/>
          <w:b/>
          <w:bCs/>
        </w:rPr>
        <w:t xml:space="preserve">What things in your life have the potential to become dangerous for you? How can you trust God to protect you from them?  </w:t>
      </w:r>
      <w:r w:rsidRPr="008423DD">
        <w:rPr>
          <w:rFonts w:ascii="Calibri" w:hAnsi="Calibri" w:cs="Calibri"/>
          <w:b/>
          <w:bCs/>
        </w:rPr>
        <w:t xml:space="preserve"> </w:t>
      </w:r>
    </w:p>
    <w:p w14:paraId="4EE908F4" w14:textId="77777777" w:rsidR="00CA4AA7" w:rsidRPr="00FD47B4" w:rsidRDefault="00CA4AA7" w:rsidP="00CA4AA7">
      <w:pPr>
        <w:spacing w:after="0"/>
        <w:rPr>
          <w:rFonts w:cs="Calibri"/>
          <w:b/>
          <w:bCs/>
          <w:sz w:val="24"/>
          <w:szCs w:val="24"/>
        </w:rPr>
      </w:pPr>
      <w:r>
        <w:rPr>
          <w:rFonts w:cs="Calibri"/>
          <w:b/>
          <w:bCs/>
          <w:sz w:val="24"/>
          <w:szCs w:val="24"/>
        </w:rPr>
        <w:t xml:space="preserve">2 Kings 4:42–44 and John 6:1–15 </w:t>
      </w:r>
      <w:r w:rsidRPr="00FD47B4">
        <w:rPr>
          <w:rFonts w:cs="Calibri"/>
          <w:b/>
          <w:bCs/>
          <w:sz w:val="24"/>
          <w:szCs w:val="24"/>
        </w:rPr>
        <w:t>[Read]</w:t>
      </w:r>
    </w:p>
    <w:p w14:paraId="5D094B0F" w14:textId="77777777" w:rsidR="00CA4AA7" w:rsidRPr="00971672" w:rsidRDefault="00CA4AA7" w:rsidP="00CA4AA7">
      <w:pPr>
        <w:pStyle w:val="NormalWeb"/>
        <w:rPr>
          <w:rFonts w:ascii="Calibri" w:hAnsi="Calibri" w:cs="Calibri"/>
        </w:rPr>
      </w:pPr>
      <w:r w:rsidRPr="00DA2DE4">
        <w:rPr>
          <w:rFonts w:ascii="Calibri" w:hAnsi="Calibri" w:cs="Calibri"/>
          <w:b/>
        </w:rPr>
        <w:t xml:space="preserve">Talking Point 2: </w:t>
      </w:r>
      <w:r w:rsidRPr="00DA2DE4">
        <w:rPr>
          <w:rFonts w:ascii="Calibri" w:hAnsi="Calibri" w:cs="Calibri"/>
        </w:rPr>
        <w:t>God can miraculously provide everything we need and more.</w:t>
      </w:r>
    </w:p>
    <w:p w14:paraId="48917729" w14:textId="77777777" w:rsidR="00CA4AA7" w:rsidRDefault="00CA4AA7" w:rsidP="00CA4AA7">
      <w:pPr>
        <w:pStyle w:val="NormalWeb"/>
        <w:rPr>
          <w:rFonts w:ascii="Calibri" w:hAnsi="Calibri" w:cs="Calibri"/>
          <w:b/>
          <w:bCs/>
        </w:rPr>
      </w:pPr>
      <w:r w:rsidRPr="00324C8F">
        <w:rPr>
          <w:rFonts w:ascii="Calibri" w:hAnsi="Calibri" w:cs="Calibri"/>
          <w:b/>
          <w:bCs/>
        </w:rPr>
        <w:t xml:space="preserve">Q: How many loaves did the man bring to Elisha? How do these numbers compare to what Jesus used to feed the people in the New Testament?   </w:t>
      </w:r>
    </w:p>
    <w:p w14:paraId="0F952B47" w14:textId="0D14E19B" w:rsidR="00CA4AA7" w:rsidRDefault="00CA4AA7" w:rsidP="00CA4AA7">
      <w:pPr>
        <w:pStyle w:val="NormalWeb"/>
        <w:rPr>
          <w:rFonts w:ascii="Calibri" w:hAnsi="Calibri" w:cs="Calibri"/>
          <w:b/>
          <w:bCs/>
        </w:rPr>
      </w:pPr>
      <w:r w:rsidRPr="00324C8F">
        <w:rPr>
          <w:rFonts w:ascii="Calibri" w:hAnsi="Calibri" w:cs="Calibri"/>
          <w:b/>
          <w:bCs/>
        </w:rPr>
        <w:t>Q: What does it tell us about God that they had food left</w:t>
      </w:r>
      <w:r w:rsidR="00F87C86">
        <w:rPr>
          <w:rFonts w:ascii="Calibri" w:hAnsi="Calibri" w:cs="Calibri"/>
          <w:b/>
          <w:bCs/>
        </w:rPr>
        <w:t xml:space="preserve"> </w:t>
      </w:r>
      <w:r w:rsidRPr="00324C8F">
        <w:rPr>
          <w:rFonts w:ascii="Calibri" w:hAnsi="Calibri" w:cs="Calibri"/>
          <w:b/>
          <w:bCs/>
        </w:rPr>
        <w:t xml:space="preserve">over? </w:t>
      </w:r>
    </w:p>
    <w:p w14:paraId="68A9EBED" w14:textId="04176AB2" w:rsidR="00CA4AA7" w:rsidRDefault="00CA4AA7" w:rsidP="00CA4AA7">
      <w:pPr>
        <w:spacing w:line="240" w:lineRule="auto"/>
        <w:rPr>
          <w:sz w:val="24"/>
          <w:szCs w:val="24"/>
        </w:rPr>
      </w:pPr>
      <w:r w:rsidRPr="00CC215D">
        <w:rPr>
          <w:sz w:val="24"/>
          <w:szCs w:val="24"/>
        </w:rPr>
        <w:t xml:space="preserve">This </w:t>
      </w:r>
      <w:r w:rsidR="00385DAF">
        <w:rPr>
          <w:sz w:val="24"/>
          <w:szCs w:val="24"/>
        </w:rPr>
        <w:t>account</w:t>
      </w:r>
      <w:r w:rsidR="00385DAF" w:rsidRPr="00CC215D">
        <w:rPr>
          <w:sz w:val="24"/>
          <w:szCs w:val="24"/>
        </w:rPr>
        <w:t xml:space="preserve"> </w:t>
      </w:r>
      <w:r>
        <w:rPr>
          <w:sz w:val="24"/>
          <w:szCs w:val="24"/>
        </w:rPr>
        <w:t xml:space="preserve">clearly foreshadows what Christ would do on at least two occasions, the feeding of the 5,000 and the feeding of the 4,000. But this story has very different numbers of both bread and people. In this story, Gehazi was shocked that Elisha asked him to give only </w:t>
      </w:r>
      <w:r w:rsidR="00385DAF">
        <w:rPr>
          <w:sz w:val="24"/>
          <w:szCs w:val="24"/>
        </w:rPr>
        <w:t xml:space="preserve">20 </w:t>
      </w:r>
      <w:r>
        <w:rPr>
          <w:sz w:val="24"/>
          <w:szCs w:val="24"/>
        </w:rPr>
        <w:t>lo</w:t>
      </w:r>
      <w:r w:rsidR="00385DAF">
        <w:rPr>
          <w:sz w:val="24"/>
          <w:szCs w:val="24"/>
        </w:rPr>
        <w:t>a</w:t>
      </w:r>
      <w:r>
        <w:rPr>
          <w:sz w:val="24"/>
          <w:szCs w:val="24"/>
        </w:rPr>
        <w:t xml:space="preserve">ves of bread to 100 men. The Hebrew in this verse calls this gift to </w:t>
      </w:r>
      <w:r w:rsidRPr="004F3974">
        <w:rPr>
          <w:sz w:val="24"/>
          <w:szCs w:val="24"/>
        </w:rPr>
        <w:t xml:space="preserve">Elisha “the bread of the </w:t>
      </w:r>
      <w:proofErr w:type="spellStart"/>
      <w:r w:rsidRPr="004F3974">
        <w:rPr>
          <w:sz w:val="24"/>
          <w:szCs w:val="24"/>
        </w:rPr>
        <w:t>firstfruits</w:t>
      </w:r>
      <w:proofErr w:type="spellEnd"/>
      <w:r w:rsidRPr="004F3974">
        <w:rPr>
          <w:sz w:val="24"/>
          <w:szCs w:val="24"/>
        </w:rPr>
        <w:t xml:space="preserve">,” which is the </w:t>
      </w:r>
      <w:proofErr w:type="spellStart"/>
      <w:r w:rsidRPr="004F3974">
        <w:rPr>
          <w:sz w:val="24"/>
          <w:szCs w:val="24"/>
        </w:rPr>
        <w:t>firstfruit</w:t>
      </w:r>
      <w:proofErr w:type="spellEnd"/>
      <w:r w:rsidRPr="004F3974">
        <w:rPr>
          <w:sz w:val="24"/>
          <w:szCs w:val="24"/>
        </w:rPr>
        <w:t xml:space="preserve"> offering the people were supposed to take to the temple. </w:t>
      </w:r>
      <w:r w:rsidR="00BA6A3E">
        <w:rPr>
          <w:sz w:val="24"/>
          <w:szCs w:val="24"/>
        </w:rPr>
        <w:t>The man brought the gift to Elisha</w:t>
      </w:r>
      <w:r w:rsidR="00296DB9">
        <w:rPr>
          <w:sz w:val="24"/>
          <w:szCs w:val="24"/>
        </w:rPr>
        <w:t>,</w:t>
      </w:r>
      <w:r w:rsidR="00BA6A3E">
        <w:rPr>
          <w:sz w:val="24"/>
          <w:szCs w:val="24"/>
        </w:rPr>
        <w:t xml:space="preserve"> bypassing the </w:t>
      </w:r>
      <w:r w:rsidRPr="004F3974">
        <w:rPr>
          <w:sz w:val="24"/>
          <w:szCs w:val="24"/>
        </w:rPr>
        <w:t>spiritual leadership in Israel (N)</w:t>
      </w:r>
      <w:r w:rsidR="00BA6A3E">
        <w:rPr>
          <w:sz w:val="24"/>
          <w:szCs w:val="24"/>
        </w:rPr>
        <w:t>, who were</w:t>
      </w:r>
      <w:r w:rsidRPr="004F3974">
        <w:rPr>
          <w:sz w:val="24"/>
          <w:szCs w:val="24"/>
        </w:rPr>
        <w:t xml:space="preserve"> leading people astray from the Lord.</w:t>
      </w:r>
      <w:r w:rsidR="00CE7C6C" w:rsidRPr="004F3974">
        <w:rPr>
          <w:rFonts w:eastAsiaTheme="minorHAnsi" w:cs="Calibri"/>
          <w:sz w:val="24"/>
          <w:szCs w:val="24"/>
          <w:vertAlign w:val="superscript"/>
          <w:lang w:eastAsia="en-US"/>
        </w:rPr>
        <w:endnoteReference w:id="4"/>
      </w:r>
      <w:r w:rsidR="00CE7C6C">
        <w:rPr>
          <w:sz w:val="24"/>
          <w:szCs w:val="24"/>
        </w:rPr>
        <w:t xml:space="preserve"> </w:t>
      </w:r>
      <w:r>
        <w:rPr>
          <w:sz w:val="24"/>
          <w:szCs w:val="24"/>
        </w:rPr>
        <w:t>This man came from the town of Baal-</w:t>
      </w:r>
      <w:proofErr w:type="spellStart"/>
      <w:r>
        <w:rPr>
          <w:sz w:val="24"/>
          <w:szCs w:val="24"/>
        </w:rPr>
        <w:t>Shalishah</w:t>
      </w:r>
      <w:proofErr w:type="spellEnd"/>
      <w:r>
        <w:rPr>
          <w:sz w:val="24"/>
          <w:szCs w:val="24"/>
        </w:rPr>
        <w:t xml:space="preserve">, “three Baals,” a town in Israel (N) where the people were worshipping Baal rather than God (the temple was in Judah [S]). The offering was supposed to be two loaves; this was </w:t>
      </w:r>
      <w:r w:rsidR="00385DAF">
        <w:rPr>
          <w:sz w:val="24"/>
          <w:szCs w:val="24"/>
        </w:rPr>
        <w:t xml:space="preserve">10 </w:t>
      </w:r>
      <w:r>
        <w:rPr>
          <w:sz w:val="24"/>
          <w:szCs w:val="24"/>
        </w:rPr>
        <w:t xml:space="preserve">times that, either </w:t>
      </w:r>
      <w:r w:rsidR="00385DAF">
        <w:rPr>
          <w:sz w:val="24"/>
          <w:szCs w:val="24"/>
        </w:rPr>
        <w:t xml:space="preserve">10 </w:t>
      </w:r>
      <w:r>
        <w:rPr>
          <w:sz w:val="24"/>
          <w:szCs w:val="24"/>
        </w:rPr>
        <w:t xml:space="preserve">years’ worth of offerings or offerings from </w:t>
      </w:r>
      <w:r w:rsidR="00385DAF">
        <w:rPr>
          <w:sz w:val="24"/>
          <w:szCs w:val="24"/>
        </w:rPr>
        <w:t xml:space="preserve">10 </w:t>
      </w:r>
      <w:r>
        <w:rPr>
          <w:sz w:val="24"/>
          <w:szCs w:val="24"/>
        </w:rPr>
        <w:t>faithful families in Baal-</w:t>
      </w:r>
      <w:proofErr w:type="spellStart"/>
      <w:r>
        <w:rPr>
          <w:sz w:val="24"/>
          <w:szCs w:val="24"/>
        </w:rPr>
        <w:t>Shalishah</w:t>
      </w:r>
      <w:proofErr w:type="spellEnd"/>
      <w:r>
        <w:rPr>
          <w:sz w:val="24"/>
          <w:szCs w:val="24"/>
        </w:rPr>
        <w:t>.</w:t>
      </w:r>
    </w:p>
    <w:p w14:paraId="59CCD895" w14:textId="26CF7CD0" w:rsidR="00CA4AA7" w:rsidRDefault="00CA4AA7" w:rsidP="00CA4AA7">
      <w:pPr>
        <w:spacing w:line="240" w:lineRule="auto"/>
        <w:rPr>
          <w:sz w:val="24"/>
          <w:szCs w:val="24"/>
        </w:rPr>
      </w:pPr>
      <w:r>
        <w:rPr>
          <w:sz w:val="24"/>
          <w:szCs w:val="24"/>
        </w:rPr>
        <w:t xml:space="preserve">In the temple, the priests waved the bread of the </w:t>
      </w:r>
      <w:proofErr w:type="spellStart"/>
      <w:r>
        <w:rPr>
          <w:sz w:val="24"/>
          <w:szCs w:val="24"/>
        </w:rPr>
        <w:t>firstfruits</w:t>
      </w:r>
      <w:proofErr w:type="spellEnd"/>
      <w:r>
        <w:rPr>
          <w:sz w:val="24"/>
          <w:szCs w:val="24"/>
        </w:rPr>
        <w:t xml:space="preserve"> before the Lord and then ate them. Some sacrifices of the temple were burned completely to the Lord, but some were given to the priests since they didn’t have their own portion of the land to grow their own food (Numbers 18:12–13). Elisha told Gehazi to give these loaves to the prophets to eat, 100 men. Twenty loaves of bread may sound like a lot, but these loaves were small individual loaves. Gehazi was shocked; this amount of bread would never feed 100 men. But Elisha said the Lord had told him they would eat their fill and even have some left over, which is exactly what happened. This was Elisha again pointing to </w:t>
      </w:r>
      <w:r>
        <w:rPr>
          <w:sz w:val="24"/>
          <w:szCs w:val="24"/>
        </w:rPr>
        <w:lastRenderedPageBreak/>
        <w:t xml:space="preserve">God as the source of power, not himself. God supernaturally multiplied the loaves. </w:t>
      </w:r>
      <w:r w:rsidR="00385DAF">
        <w:rPr>
          <w:sz w:val="24"/>
          <w:szCs w:val="24"/>
        </w:rPr>
        <w:t xml:space="preserve">As </w:t>
      </w:r>
      <w:r>
        <w:rPr>
          <w:sz w:val="24"/>
          <w:szCs w:val="24"/>
        </w:rPr>
        <w:t xml:space="preserve">He did with Joseph in Genesis and Elijah earlier in Kings, God provided for them even in the middle of a famine. </w:t>
      </w:r>
    </w:p>
    <w:p w14:paraId="229DC524" w14:textId="77777777" w:rsidR="00CA4AA7" w:rsidRDefault="00CA4AA7" w:rsidP="00CA4AA7">
      <w:pPr>
        <w:spacing w:line="240" w:lineRule="auto"/>
        <w:rPr>
          <w:sz w:val="24"/>
          <w:szCs w:val="24"/>
        </w:rPr>
      </w:pPr>
      <w:r>
        <w:rPr>
          <w:sz w:val="24"/>
          <w:szCs w:val="24"/>
        </w:rPr>
        <w:t xml:space="preserve">This miracle was about God reversing the curse of the famine for those who were faithful to Him. Like He multiplied the widow’s oil after the death of her husband, brought life to the Shunammite woman by giving her a son and later raising him from the dead, and then healed the poisoned stew. All of this points to God bringing life, healing, and restoration where there </w:t>
      </w:r>
      <w:proofErr w:type="gramStart"/>
      <w:r>
        <w:rPr>
          <w:sz w:val="24"/>
          <w:szCs w:val="24"/>
        </w:rPr>
        <w:t>is</w:t>
      </w:r>
      <w:proofErr w:type="gramEnd"/>
      <w:r>
        <w:rPr>
          <w:sz w:val="24"/>
          <w:szCs w:val="24"/>
        </w:rPr>
        <w:t xml:space="preserve"> death and destruction. He didn’t just provide what they needed, He gave them even more. </w:t>
      </w:r>
    </w:p>
    <w:p w14:paraId="19A0B6F8" w14:textId="0115BB5A" w:rsidR="00CA4AA7" w:rsidRDefault="00CA4AA7" w:rsidP="00CA4AA7">
      <w:pPr>
        <w:spacing w:line="240" w:lineRule="auto"/>
        <w:rPr>
          <w:sz w:val="24"/>
          <w:szCs w:val="24"/>
        </w:rPr>
      </w:pPr>
      <w:r>
        <w:rPr>
          <w:sz w:val="24"/>
          <w:szCs w:val="24"/>
        </w:rPr>
        <w:t xml:space="preserve">When Jesus multiplied the five loaves and two fish to feed the 5,000 men plus the women and children with them, the people in the crowd would have known </w:t>
      </w:r>
      <w:r w:rsidR="00385DAF">
        <w:rPr>
          <w:sz w:val="24"/>
          <w:szCs w:val="24"/>
        </w:rPr>
        <w:t xml:space="preserve">that </w:t>
      </w:r>
      <w:r>
        <w:rPr>
          <w:sz w:val="24"/>
          <w:szCs w:val="24"/>
        </w:rPr>
        <w:t xml:space="preserve">Elisha </w:t>
      </w:r>
      <w:r w:rsidR="00385DAF">
        <w:rPr>
          <w:sz w:val="24"/>
          <w:szCs w:val="24"/>
        </w:rPr>
        <w:t xml:space="preserve">multiplied </w:t>
      </w:r>
      <w:r>
        <w:rPr>
          <w:sz w:val="24"/>
          <w:szCs w:val="24"/>
        </w:rPr>
        <w:t xml:space="preserve">the loaves for his prophet-disciples. This amount of food for this number of people was even more shocking; it was one-fourth the amount of food and </w:t>
      </w:r>
      <w:r w:rsidR="00385DAF">
        <w:rPr>
          <w:sz w:val="24"/>
          <w:szCs w:val="24"/>
        </w:rPr>
        <w:t xml:space="preserve">50 </w:t>
      </w:r>
      <w:r>
        <w:rPr>
          <w:sz w:val="24"/>
          <w:szCs w:val="24"/>
        </w:rPr>
        <w:t>times the number of people. Jesus’ miracle was 200 times as big as Elisha’s! This would have been a very clear message about Jesus for anyone familiar with the Old Testament, which would have been everyone in the crowd. Elisha was an incredible man of God who did more recorded miracles than anyone else in Scripture, but Jesus was exponentially greater than Elisha. He was more than a prophet; He was the Bread of Life who came down from heaven to give life to the world (John 6:33).</w:t>
      </w:r>
      <w:r>
        <w:rPr>
          <w:rStyle w:val="EndnoteReference"/>
          <w:sz w:val="24"/>
          <w:szCs w:val="24"/>
        </w:rPr>
        <w:endnoteReference w:id="5"/>
      </w:r>
      <w:r>
        <w:rPr>
          <w:sz w:val="24"/>
          <w:szCs w:val="24"/>
        </w:rPr>
        <w:t xml:space="preserve"> </w:t>
      </w:r>
    </w:p>
    <w:p w14:paraId="4598071C" w14:textId="3CBB448F" w:rsidR="00CA4AA7" w:rsidRDefault="00CA4AA7" w:rsidP="00CA4AA7">
      <w:pPr>
        <w:spacing w:line="240" w:lineRule="auto"/>
        <w:rPr>
          <w:sz w:val="24"/>
          <w:szCs w:val="24"/>
        </w:rPr>
      </w:pPr>
      <w:r>
        <w:rPr>
          <w:sz w:val="24"/>
          <w:szCs w:val="24"/>
        </w:rPr>
        <w:t xml:space="preserve">The purpose of the </w:t>
      </w:r>
      <w:proofErr w:type="spellStart"/>
      <w:r>
        <w:rPr>
          <w:sz w:val="24"/>
          <w:szCs w:val="24"/>
        </w:rPr>
        <w:t>firstfruit</w:t>
      </w:r>
      <w:proofErr w:type="spellEnd"/>
      <w:r>
        <w:rPr>
          <w:sz w:val="24"/>
          <w:szCs w:val="24"/>
        </w:rPr>
        <w:t xml:space="preserve"> offering was to acknowledge God as the </w:t>
      </w:r>
      <w:r w:rsidR="00385DAF">
        <w:rPr>
          <w:sz w:val="24"/>
          <w:szCs w:val="24"/>
        </w:rPr>
        <w:t xml:space="preserve">One </w:t>
      </w:r>
      <w:r>
        <w:rPr>
          <w:sz w:val="24"/>
          <w:szCs w:val="24"/>
        </w:rPr>
        <w:t>who had given them the land and the harvest. It also showed faith that He would continue to provide for them in the future when the first and best were brought to Him. In Elisha’s miracle and later in Jesus’, God showed His people just that. He will provide everything we need when we seek His kingdom</w:t>
      </w:r>
      <w:r w:rsidRPr="008A6BAB">
        <w:rPr>
          <w:sz w:val="24"/>
          <w:szCs w:val="24"/>
        </w:rPr>
        <w:t xml:space="preserve"> </w:t>
      </w:r>
      <w:r>
        <w:rPr>
          <w:sz w:val="24"/>
          <w:szCs w:val="24"/>
        </w:rPr>
        <w:t>first (Matthew 6:33). He can bless us with even more than we can ask or imagine (Ephesians 3:20). In this story, the very thing the man offered became God’s provision for His people. God took what the man offered in faith and multiplied it for the good of His people. He can do the same with the resources we offer Him in faith; He can use it and even multiply it to bless the world and build His kingdom.</w:t>
      </w:r>
    </w:p>
    <w:p w14:paraId="74558DCB" w14:textId="6402963E" w:rsidR="00CA4AA7" w:rsidRPr="00797900" w:rsidRDefault="00CA4AA7" w:rsidP="00CA4AA7">
      <w:pPr>
        <w:pStyle w:val="NormalWeb"/>
        <w:rPr>
          <w:rFonts w:ascii="Calibri" w:hAnsi="Calibri" w:cs="Calibri"/>
          <w:b/>
          <w:bCs/>
        </w:rPr>
      </w:pPr>
      <w:r w:rsidRPr="00797900">
        <w:rPr>
          <w:rFonts w:ascii="Calibri" w:hAnsi="Calibri" w:cs="Calibri"/>
          <w:b/>
          <w:bCs/>
        </w:rPr>
        <w:t xml:space="preserve">Q: </w:t>
      </w:r>
      <w:r w:rsidR="00797900" w:rsidRPr="00CE7C6C">
        <w:rPr>
          <w:rFonts w:ascii="Calibri" w:hAnsi="Calibri" w:cs="Calibri"/>
          <w:b/>
          <w:bCs/>
          <w:color w:val="000000"/>
        </w:rPr>
        <w:t>What are some factors in today’s world that can make it challenging to fully trust God?</w:t>
      </w:r>
    </w:p>
    <w:p w14:paraId="112D8FAC" w14:textId="77777777" w:rsidR="00CA4AA7" w:rsidRPr="008423DD" w:rsidRDefault="00CA4AA7" w:rsidP="00CA4AA7">
      <w:pPr>
        <w:pStyle w:val="NormalWeb"/>
        <w:spacing w:after="480"/>
        <w:rPr>
          <w:rFonts w:ascii="Calibri" w:hAnsi="Calibri" w:cs="Calibri"/>
          <w:b/>
          <w:bCs/>
        </w:rPr>
      </w:pPr>
      <w:r w:rsidRPr="008423DD">
        <w:rPr>
          <w:rFonts w:ascii="Calibri" w:hAnsi="Calibri" w:cs="Calibri"/>
          <w:b/>
          <w:bCs/>
        </w:rPr>
        <w:t xml:space="preserve">Q: </w:t>
      </w:r>
      <w:r>
        <w:rPr>
          <w:rFonts w:ascii="Calibri" w:hAnsi="Calibri" w:cs="Calibri"/>
          <w:b/>
          <w:bCs/>
        </w:rPr>
        <w:t>What does it look like practically to seek His kingdom first today</w:t>
      </w:r>
      <w:r w:rsidRPr="008423DD">
        <w:rPr>
          <w:rFonts w:ascii="Calibri" w:hAnsi="Calibri" w:cs="Calibri"/>
          <w:b/>
          <w:bCs/>
        </w:rPr>
        <w:t xml:space="preserve">?    </w:t>
      </w:r>
      <w:r w:rsidRPr="008423DD">
        <w:rPr>
          <w:rFonts w:ascii="Calibri" w:hAnsi="Calibri" w:cs="Calibri"/>
          <w:b/>
          <w:bCs/>
        </w:rPr>
        <w:br/>
      </w:r>
    </w:p>
    <w:p w14:paraId="702D3457" w14:textId="77777777" w:rsidR="00844E95" w:rsidRDefault="00844E95">
      <w:pPr>
        <w:suppressAutoHyphens w:val="0"/>
        <w:spacing w:after="0" w:line="240" w:lineRule="auto"/>
        <w:rPr>
          <w:rFonts w:cs="Calibri"/>
          <w:b/>
          <w:bCs/>
          <w:sz w:val="24"/>
          <w:szCs w:val="24"/>
        </w:rPr>
      </w:pPr>
      <w:r>
        <w:rPr>
          <w:rFonts w:cs="Calibri"/>
          <w:b/>
          <w:bCs/>
          <w:sz w:val="24"/>
          <w:szCs w:val="24"/>
        </w:rPr>
        <w:br w:type="page"/>
      </w:r>
    </w:p>
    <w:p w14:paraId="1BED74C1" w14:textId="68FDEAFF" w:rsidR="00CA4AA7" w:rsidRPr="00D5575D" w:rsidRDefault="00CA4AA7" w:rsidP="00CA4AA7">
      <w:pPr>
        <w:spacing w:after="0"/>
        <w:rPr>
          <w:rFonts w:cs="Calibri"/>
          <w:b/>
          <w:bCs/>
          <w:sz w:val="24"/>
          <w:szCs w:val="24"/>
        </w:rPr>
      </w:pPr>
      <w:r>
        <w:rPr>
          <w:rFonts w:cs="Calibri"/>
          <w:b/>
          <w:bCs/>
          <w:sz w:val="24"/>
          <w:szCs w:val="24"/>
        </w:rPr>
        <w:lastRenderedPageBreak/>
        <w:t>Deuteronomy 8</w:t>
      </w:r>
      <w:r w:rsidRPr="00971672">
        <w:rPr>
          <w:rFonts w:cs="Calibri"/>
          <w:b/>
          <w:bCs/>
          <w:sz w:val="24"/>
          <w:szCs w:val="24"/>
        </w:rPr>
        <w:t xml:space="preserve"> [Read</w:t>
      </w:r>
      <w:r w:rsidRPr="00D5575D">
        <w:rPr>
          <w:rFonts w:cs="Calibri"/>
          <w:b/>
          <w:bCs/>
          <w:sz w:val="24"/>
          <w:szCs w:val="24"/>
        </w:rPr>
        <w:t>]</w:t>
      </w:r>
    </w:p>
    <w:p w14:paraId="7FA4DD96" w14:textId="77777777" w:rsidR="00CA4AA7" w:rsidRPr="001D2E22" w:rsidRDefault="00CA4AA7" w:rsidP="00CA4AA7">
      <w:pPr>
        <w:pStyle w:val="NormalWeb"/>
        <w:rPr>
          <w:rFonts w:ascii="Calibri" w:hAnsi="Calibri" w:cs="Calibri"/>
        </w:rPr>
      </w:pPr>
      <w:r w:rsidRPr="008423DD">
        <w:rPr>
          <w:rFonts w:ascii="Calibri" w:hAnsi="Calibri" w:cs="Calibri"/>
          <w:b/>
        </w:rPr>
        <w:t>Talking Point 3:</w:t>
      </w:r>
      <w:r w:rsidRPr="008423DD">
        <w:rPr>
          <w:rFonts w:ascii="Calibri" w:hAnsi="Calibri" w:cs="Calibri"/>
        </w:rPr>
        <w:t xml:space="preserve"> Wilderness times teach us to trust God for everything.</w:t>
      </w:r>
      <w:r w:rsidRPr="001D2E22">
        <w:rPr>
          <w:rFonts w:ascii="Calibri" w:hAnsi="Calibri" w:cs="Calibri"/>
        </w:rPr>
        <w:t xml:space="preserve"> </w:t>
      </w:r>
    </w:p>
    <w:p w14:paraId="72D5BCA6" w14:textId="26E6E598" w:rsidR="00CA4AA7" w:rsidRDefault="00CA4AA7" w:rsidP="00CA4AA7">
      <w:pPr>
        <w:pStyle w:val="NormalWeb"/>
        <w:rPr>
          <w:rFonts w:ascii="Calibri" w:hAnsi="Calibri" w:cs="Calibri"/>
          <w:b/>
          <w:bCs/>
        </w:rPr>
      </w:pPr>
      <w:r w:rsidRPr="00090771">
        <w:rPr>
          <w:rFonts w:ascii="Calibri" w:hAnsi="Calibri" w:cs="Calibri"/>
          <w:b/>
          <w:bCs/>
        </w:rPr>
        <w:t xml:space="preserve">Q: </w:t>
      </w:r>
      <w:r w:rsidR="009F622C">
        <w:rPr>
          <w:rFonts w:ascii="Calibri" w:hAnsi="Calibri" w:cs="Calibri"/>
          <w:b/>
          <w:bCs/>
        </w:rPr>
        <w:t>What did God teach His people in the wilderness?</w:t>
      </w:r>
      <w:r w:rsidRPr="00090771">
        <w:rPr>
          <w:rFonts w:ascii="Calibri" w:hAnsi="Calibri" w:cs="Calibri"/>
          <w:b/>
          <w:bCs/>
        </w:rPr>
        <w:t xml:space="preserve"> </w:t>
      </w:r>
    </w:p>
    <w:p w14:paraId="0CB32192" w14:textId="77777777" w:rsidR="00CA4AA7" w:rsidRPr="00090771" w:rsidRDefault="00CA4AA7" w:rsidP="00CE7C6C">
      <w:pPr>
        <w:pStyle w:val="NormalWeb"/>
        <w:spacing w:after="0"/>
        <w:rPr>
          <w:rFonts w:ascii="Calibri" w:hAnsi="Calibri" w:cs="Calibri"/>
          <w:b/>
          <w:bCs/>
          <w:sz w:val="20"/>
          <w:szCs w:val="20"/>
        </w:rPr>
      </w:pPr>
      <w:r w:rsidRPr="00090771">
        <w:rPr>
          <w:rFonts w:ascii="Calibri" w:hAnsi="Calibri" w:cs="Calibri"/>
          <w:b/>
          <w:bCs/>
        </w:rPr>
        <w:t xml:space="preserve">Q: Why might the people forget what they learned when they got into the land?  </w:t>
      </w:r>
      <w:r w:rsidRPr="00090771">
        <w:rPr>
          <w:rFonts w:ascii="Calibri" w:hAnsi="Calibri" w:cs="Calibri"/>
          <w:b/>
          <w:bCs/>
        </w:rPr>
        <w:br/>
      </w:r>
    </w:p>
    <w:p w14:paraId="4F1B9BDB" w14:textId="77420141" w:rsidR="00CA4AA7" w:rsidRDefault="00CA4AA7" w:rsidP="00CA4AA7">
      <w:pPr>
        <w:spacing w:line="240" w:lineRule="auto"/>
        <w:rPr>
          <w:sz w:val="24"/>
          <w:szCs w:val="24"/>
        </w:rPr>
      </w:pPr>
      <w:r>
        <w:rPr>
          <w:sz w:val="24"/>
          <w:szCs w:val="24"/>
        </w:rPr>
        <w:t xml:space="preserve">In Deuteronomy, God was preparing the second generation coming out of the </w:t>
      </w:r>
      <w:r w:rsidR="00A23BE9">
        <w:rPr>
          <w:sz w:val="24"/>
          <w:szCs w:val="24"/>
        </w:rPr>
        <w:t xml:space="preserve">Exodus </w:t>
      </w:r>
      <w:r>
        <w:rPr>
          <w:sz w:val="24"/>
          <w:szCs w:val="24"/>
        </w:rPr>
        <w:t xml:space="preserve">to finally enter the </w:t>
      </w:r>
      <w:r w:rsidR="00A23BE9">
        <w:rPr>
          <w:sz w:val="24"/>
          <w:szCs w:val="24"/>
        </w:rPr>
        <w:t>Promised Land</w:t>
      </w:r>
      <w:r>
        <w:rPr>
          <w:sz w:val="24"/>
          <w:szCs w:val="24"/>
        </w:rPr>
        <w:t>. He warned them about the temptations they would face to follow other gods</w:t>
      </w:r>
      <w:r w:rsidR="00A23BE9">
        <w:rPr>
          <w:sz w:val="24"/>
          <w:szCs w:val="24"/>
        </w:rPr>
        <w:t>,</w:t>
      </w:r>
      <w:r>
        <w:rPr>
          <w:sz w:val="24"/>
          <w:szCs w:val="24"/>
        </w:rPr>
        <w:t xml:space="preserve"> and</w:t>
      </w:r>
      <w:r w:rsidR="00A23BE9">
        <w:rPr>
          <w:sz w:val="24"/>
          <w:szCs w:val="24"/>
        </w:rPr>
        <w:t xml:space="preserve"> He</w:t>
      </w:r>
      <w:r>
        <w:rPr>
          <w:sz w:val="24"/>
          <w:szCs w:val="24"/>
        </w:rPr>
        <w:t xml:space="preserve"> renewed His covenant with them. This generation had grown up completely in the wilderness as a nomadic people, supernaturally fed manna from heaven. They knew no other way of life, though they had heard stories about their parents’ time in Egypt. They had never needed to plant crops because of the manna. The manna stopped the day after they first ate the produce of the </w:t>
      </w:r>
      <w:r w:rsidR="00A23BE9">
        <w:rPr>
          <w:sz w:val="24"/>
          <w:szCs w:val="24"/>
        </w:rPr>
        <w:t xml:space="preserve">Promised Land </w:t>
      </w:r>
      <w:r>
        <w:rPr>
          <w:sz w:val="24"/>
          <w:szCs w:val="24"/>
        </w:rPr>
        <w:t xml:space="preserve">(Joshua 5:12). </w:t>
      </w:r>
    </w:p>
    <w:p w14:paraId="7136F4C6" w14:textId="1FF2B436" w:rsidR="00CA4AA7" w:rsidRDefault="00CA4AA7" w:rsidP="00CA4AA7">
      <w:pPr>
        <w:spacing w:line="240" w:lineRule="auto"/>
        <w:rPr>
          <w:sz w:val="24"/>
          <w:szCs w:val="24"/>
        </w:rPr>
      </w:pPr>
      <w:r>
        <w:rPr>
          <w:sz w:val="24"/>
          <w:szCs w:val="24"/>
        </w:rPr>
        <w:t>Manna was a wonderful, miraculous provision, and not having to grow crops made their lives easier. Can you imagine having your food</w:t>
      </w:r>
      <w:r w:rsidRPr="008A6BAB">
        <w:rPr>
          <w:sz w:val="24"/>
          <w:szCs w:val="24"/>
        </w:rPr>
        <w:t xml:space="preserve"> </w:t>
      </w:r>
      <w:r>
        <w:rPr>
          <w:sz w:val="24"/>
          <w:szCs w:val="24"/>
        </w:rPr>
        <w:t xml:space="preserve">just fall from the sky? Yet they had also grown tired of the manna and whined about how boring it was to eat the same thing all the time (Numbers 11:4–6). God’s response was twofold. He sent a plague </w:t>
      </w:r>
      <w:proofErr w:type="gramStart"/>
      <w:r w:rsidR="007E1065">
        <w:rPr>
          <w:sz w:val="24"/>
          <w:szCs w:val="24"/>
        </w:rPr>
        <w:t>as a consequence</w:t>
      </w:r>
      <w:proofErr w:type="gramEnd"/>
      <w:r w:rsidR="00E05FFF">
        <w:rPr>
          <w:sz w:val="24"/>
          <w:szCs w:val="24"/>
        </w:rPr>
        <w:t xml:space="preserve"> </w:t>
      </w:r>
      <w:r>
        <w:rPr>
          <w:sz w:val="24"/>
          <w:szCs w:val="24"/>
        </w:rPr>
        <w:t xml:space="preserve">for their ingratitude, but He also sent them quail in abundance to satisfy their desire for meat. This story is a powerful lesson about being content with what you have been given and to recognize the daily blessings of God’s grace even when they don’t seem exciting. </w:t>
      </w:r>
    </w:p>
    <w:p w14:paraId="6459566D" w14:textId="29E4F897" w:rsidR="00CA4AA7" w:rsidRDefault="00CA4AA7" w:rsidP="00CA4AA7">
      <w:pPr>
        <w:spacing w:line="240" w:lineRule="auto"/>
        <w:rPr>
          <w:sz w:val="24"/>
          <w:szCs w:val="24"/>
        </w:rPr>
      </w:pPr>
      <w:r>
        <w:rPr>
          <w:sz w:val="24"/>
          <w:szCs w:val="24"/>
        </w:rPr>
        <w:t xml:space="preserve">Now they were about to enter the </w:t>
      </w:r>
      <w:r w:rsidR="00A23BE9">
        <w:rPr>
          <w:sz w:val="24"/>
          <w:szCs w:val="24"/>
        </w:rPr>
        <w:t>Promised Land</w:t>
      </w:r>
      <w:r>
        <w:rPr>
          <w:sz w:val="24"/>
          <w:szCs w:val="24"/>
        </w:rPr>
        <w:t xml:space="preserve">, and God was warning them that when they </w:t>
      </w:r>
      <w:r w:rsidR="00A23BE9">
        <w:rPr>
          <w:sz w:val="24"/>
          <w:szCs w:val="24"/>
        </w:rPr>
        <w:t>arrived</w:t>
      </w:r>
      <w:r>
        <w:rPr>
          <w:sz w:val="24"/>
          <w:szCs w:val="24"/>
        </w:rPr>
        <w:t xml:space="preserve">, they would be tempted to turn away from Him. They had spent </w:t>
      </w:r>
      <w:r w:rsidR="00A23BE9">
        <w:rPr>
          <w:sz w:val="24"/>
          <w:szCs w:val="24"/>
        </w:rPr>
        <w:t xml:space="preserve">40 </w:t>
      </w:r>
      <w:r>
        <w:rPr>
          <w:sz w:val="24"/>
          <w:szCs w:val="24"/>
        </w:rPr>
        <w:t xml:space="preserve">years depending on Him for their daily bread, but when they entered the land, they would grow their own crops and begin to feel self-sufficient. God said when they came into the land, they would “eat bread without scarcity” and lack nothing. But it would be easy to forget it was the Lord who provided all those things when they were no longer falling from the sky, just </w:t>
      </w:r>
      <w:r w:rsidR="00A23BE9">
        <w:rPr>
          <w:sz w:val="24"/>
          <w:szCs w:val="24"/>
        </w:rPr>
        <w:t xml:space="preserve">as </w:t>
      </w:r>
      <w:r>
        <w:rPr>
          <w:sz w:val="24"/>
          <w:szCs w:val="24"/>
        </w:rPr>
        <w:t>it can be easy to give ourselves credit for our successes in life and all that we have worked hard to earn and forget that even our talent, work ethic and resources come from God. It is God who gives us the power to earn wealth (v. 18). He wants to provide for us abundantly. But the more we experience material abundance, the easier it can be to rely on ourselves instead of Him (Matthew 19:23–24).</w:t>
      </w:r>
    </w:p>
    <w:p w14:paraId="52556F3C" w14:textId="50218B20" w:rsidR="00CA4AA7" w:rsidRDefault="00CA4AA7" w:rsidP="00CA4AA7">
      <w:pPr>
        <w:spacing w:line="240" w:lineRule="auto"/>
        <w:rPr>
          <w:sz w:val="24"/>
          <w:szCs w:val="24"/>
        </w:rPr>
      </w:pPr>
      <w:r>
        <w:rPr>
          <w:sz w:val="24"/>
          <w:szCs w:val="24"/>
        </w:rPr>
        <w:t>Moses told the people that God gave them this time in the wilderness where they were fed by manna to teach them that man does not live by bread alone but by God’s Word (v. 3). This time humbled and tested them to expose what was truly in their heart, not just their lip service to Him (v. 2). T</w:t>
      </w:r>
      <w:r w:rsidRPr="00DB400C">
        <w:rPr>
          <w:sz w:val="24"/>
          <w:szCs w:val="24"/>
        </w:rPr>
        <w:t xml:space="preserve">he hardships they experienced were not meaningless suffering; they were part of God’s process of forming a people who would trust Him. Hunger became a tool in </w:t>
      </w:r>
      <w:r>
        <w:rPr>
          <w:sz w:val="24"/>
          <w:szCs w:val="24"/>
        </w:rPr>
        <w:t>Hi</w:t>
      </w:r>
      <w:r w:rsidRPr="00DB400C">
        <w:rPr>
          <w:sz w:val="24"/>
          <w:szCs w:val="24"/>
        </w:rPr>
        <w:t>s hands.</w:t>
      </w:r>
      <w:r>
        <w:rPr>
          <w:sz w:val="24"/>
          <w:szCs w:val="24"/>
        </w:rPr>
        <w:t xml:space="preserve"> This same principle was illustrated centuries later when Elisha multiplied the loaves. The situation looked just like the wilderness</w:t>
      </w:r>
      <w:r w:rsidR="00F87C86">
        <w:rPr>
          <w:sz w:val="24"/>
          <w:szCs w:val="24"/>
        </w:rPr>
        <w:t xml:space="preserve"> – </w:t>
      </w:r>
      <w:r>
        <w:rPr>
          <w:sz w:val="24"/>
          <w:szCs w:val="24"/>
        </w:rPr>
        <w:t xml:space="preserve">hunger, </w:t>
      </w:r>
      <w:r>
        <w:rPr>
          <w:sz w:val="24"/>
          <w:szCs w:val="24"/>
        </w:rPr>
        <w:lastRenderedPageBreak/>
        <w:t xml:space="preserve">scarcity, uncertainty. And again, God showed that His word, not the amount of bread, determined whether His people had enough.  </w:t>
      </w:r>
    </w:p>
    <w:p w14:paraId="32993042" w14:textId="150A849A" w:rsidR="00CA4AA7" w:rsidRDefault="00CA4AA7" w:rsidP="00CA4AA7">
      <w:pPr>
        <w:spacing w:line="240" w:lineRule="auto"/>
        <w:rPr>
          <w:sz w:val="24"/>
          <w:szCs w:val="24"/>
        </w:rPr>
      </w:pPr>
      <w:r>
        <w:rPr>
          <w:sz w:val="24"/>
          <w:szCs w:val="24"/>
        </w:rPr>
        <w:t xml:space="preserve">The people did exactly what God predicted; they </w:t>
      </w:r>
      <w:r w:rsidR="00A23BE9">
        <w:rPr>
          <w:sz w:val="24"/>
          <w:szCs w:val="24"/>
        </w:rPr>
        <w:t xml:space="preserve">became </w:t>
      </w:r>
      <w:r>
        <w:rPr>
          <w:sz w:val="24"/>
          <w:szCs w:val="24"/>
        </w:rPr>
        <w:t xml:space="preserve">comfortable in the land and forgot God. It had been more than 600 years since that wilderness generation, and they had been worshipping false gods off and on the entire time. Elijah had been sent to warn them, and the first thing he did was announce a famine. God was making them hungry again so they would understand their need for His provision. The curses of the covenant were never just about punishment; they were always about bringing people back to the Lord. God wanted to show them very clearly that provision comes from Him, not from Baal or any other “god” or from </w:t>
      </w:r>
      <w:proofErr w:type="gramStart"/>
      <w:r>
        <w:rPr>
          <w:sz w:val="24"/>
          <w:szCs w:val="24"/>
        </w:rPr>
        <w:t>ourselves</w:t>
      </w:r>
      <w:proofErr w:type="gramEnd"/>
      <w:r>
        <w:rPr>
          <w:sz w:val="24"/>
          <w:szCs w:val="24"/>
        </w:rPr>
        <w:t xml:space="preserve">. It is in </w:t>
      </w:r>
      <w:r w:rsidR="00A23BE9">
        <w:rPr>
          <w:sz w:val="24"/>
          <w:szCs w:val="24"/>
        </w:rPr>
        <w:t xml:space="preserve">“wilderness </w:t>
      </w:r>
      <w:r>
        <w:rPr>
          <w:sz w:val="24"/>
          <w:szCs w:val="24"/>
        </w:rPr>
        <w:t>times</w:t>
      </w:r>
      <w:r w:rsidR="00A23BE9">
        <w:rPr>
          <w:sz w:val="24"/>
          <w:szCs w:val="24"/>
        </w:rPr>
        <w:t>”</w:t>
      </w:r>
      <w:r>
        <w:rPr>
          <w:sz w:val="24"/>
          <w:szCs w:val="24"/>
        </w:rPr>
        <w:t xml:space="preserve"> that we are forced to depend on God. That is how David learned God was His refuge and strength, by the many years he spent in the wilderness (Psalm 46; 57; 62; 71; 73; et. al.). </w:t>
      </w:r>
    </w:p>
    <w:p w14:paraId="39DD1730" w14:textId="0AD1F61E" w:rsidR="00CA4AA7" w:rsidRDefault="00CA4AA7" w:rsidP="00CA4AA7">
      <w:pPr>
        <w:spacing w:line="240" w:lineRule="auto"/>
        <w:rPr>
          <w:sz w:val="24"/>
          <w:szCs w:val="24"/>
        </w:rPr>
      </w:pPr>
      <w:r>
        <w:rPr>
          <w:sz w:val="24"/>
          <w:szCs w:val="24"/>
        </w:rPr>
        <w:t>Throughout the Old Testament, God’s people struggled with understanding that man does not live by bread alone and learning to really trust in God. We see the repeating pattern of the people</w:t>
      </w:r>
      <w:r w:rsidR="00272E03">
        <w:rPr>
          <w:sz w:val="24"/>
          <w:szCs w:val="24"/>
        </w:rPr>
        <w:t>’s</w:t>
      </w:r>
      <w:r>
        <w:rPr>
          <w:sz w:val="24"/>
          <w:szCs w:val="24"/>
        </w:rPr>
        <w:t xml:space="preserve"> forgetting about God when things were going well for them and crying out to Him when things were hard (Judges 2:16–23). But when the story gets to Jesus, He is the </w:t>
      </w:r>
      <w:r w:rsidR="00272E03">
        <w:rPr>
          <w:sz w:val="24"/>
          <w:szCs w:val="24"/>
        </w:rPr>
        <w:t xml:space="preserve">One </w:t>
      </w:r>
      <w:r>
        <w:rPr>
          <w:sz w:val="24"/>
          <w:szCs w:val="24"/>
        </w:rPr>
        <w:t xml:space="preserve">who finally got it. When Satan tempted Him to turn the stones to bread, He answered with this verse, “Man shall not live by bread alone, but by every word that comes from the mouth of God” (Matthew 4:4; Deuteronomy 8:3). He not only understood the truth, </w:t>
      </w:r>
      <w:proofErr w:type="gramStart"/>
      <w:r>
        <w:rPr>
          <w:sz w:val="24"/>
          <w:szCs w:val="24"/>
        </w:rPr>
        <w:t>He</w:t>
      </w:r>
      <w:proofErr w:type="gramEnd"/>
      <w:r>
        <w:rPr>
          <w:sz w:val="24"/>
          <w:szCs w:val="24"/>
        </w:rPr>
        <w:t xml:space="preserve"> embodied it. Jesus is both the Bread of Life and the Word of God by which we live. He is our model for trusting in God and the </w:t>
      </w:r>
      <w:r w:rsidR="00272E03">
        <w:rPr>
          <w:sz w:val="24"/>
          <w:szCs w:val="24"/>
        </w:rPr>
        <w:t xml:space="preserve">One </w:t>
      </w:r>
      <w:r>
        <w:rPr>
          <w:sz w:val="24"/>
          <w:szCs w:val="24"/>
        </w:rPr>
        <w:t xml:space="preserve">we trust to save us and bring us life. </w:t>
      </w:r>
    </w:p>
    <w:p w14:paraId="71CF63A7" w14:textId="33DB95EC" w:rsidR="00CA4AA7" w:rsidRPr="00E42E18" w:rsidRDefault="00CA4AA7" w:rsidP="00CA4AA7">
      <w:pPr>
        <w:pStyle w:val="NormalWeb"/>
        <w:spacing w:line="240" w:lineRule="auto"/>
        <w:rPr>
          <w:rFonts w:ascii="Calibri" w:hAnsi="Calibri" w:cs="Calibri"/>
          <w:b/>
          <w:bCs/>
        </w:rPr>
      </w:pPr>
      <w:r w:rsidRPr="00E42E18">
        <w:rPr>
          <w:rFonts w:ascii="Calibri" w:hAnsi="Calibri" w:cs="Calibri"/>
          <w:b/>
          <w:bCs/>
        </w:rPr>
        <w:t>Q: How have you learn</w:t>
      </w:r>
      <w:r>
        <w:rPr>
          <w:rFonts w:ascii="Calibri" w:hAnsi="Calibri" w:cs="Calibri"/>
          <w:b/>
          <w:bCs/>
        </w:rPr>
        <w:t>ed</w:t>
      </w:r>
      <w:r w:rsidRPr="00E42E18">
        <w:rPr>
          <w:rFonts w:ascii="Calibri" w:hAnsi="Calibri" w:cs="Calibri"/>
          <w:b/>
          <w:bCs/>
        </w:rPr>
        <w:t xml:space="preserve"> to trust God through times of suffering, struggle or wilderness in your life? Share some examples.   </w:t>
      </w:r>
    </w:p>
    <w:p w14:paraId="3C2EE7FE" w14:textId="77777777" w:rsidR="00CA4AA7" w:rsidRPr="00E42E18" w:rsidRDefault="00CA4AA7" w:rsidP="00CE7C6C">
      <w:pPr>
        <w:pStyle w:val="NormalWeb"/>
        <w:spacing w:line="240" w:lineRule="auto"/>
        <w:rPr>
          <w:rFonts w:ascii="Calibri" w:hAnsi="Calibri" w:cs="Calibri"/>
          <w:b/>
          <w:bCs/>
        </w:rPr>
      </w:pPr>
      <w:r w:rsidRPr="00E42E18">
        <w:rPr>
          <w:rFonts w:ascii="Calibri" w:hAnsi="Calibri" w:cs="Calibri"/>
          <w:b/>
          <w:bCs/>
        </w:rPr>
        <w:t xml:space="preserve">Q: </w:t>
      </w:r>
      <w:r>
        <w:rPr>
          <w:rFonts w:ascii="Calibri" w:hAnsi="Calibri" w:cs="Calibri"/>
          <w:b/>
          <w:bCs/>
        </w:rPr>
        <w:t xml:space="preserve">What might it look like to trust in God to provide for you rather than depending on your own strength, wisdom, etc.? How can we balance trusting in God with working hard to provide for our families? </w:t>
      </w:r>
      <w:r w:rsidRPr="00E42E18">
        <w:rPr>
          <w:rFonts w:ascii="Calibri" w:hAnsi="Calibri" w:cs="Calibri"/>
          <w:b/>
          <w:bCs/>
        </w:rPr>
        <w:t xml:space="preserve"> </w:t>
      </w:r>
    </w:p>
    <w:p w14:paraId="3B4E61D0" w14:textId="4FE90B01" w:rsidR="00585D07" w:rsidRPr="00312121" w:rsidRDefault="00585D07" w:rsidP="00CE395F">
      <w:pPr>
        <w:rPr>
          <w:rFonts w:cs="Calibri"/>
          <w:b/>
          <w:bCs/>
          <w:sz w:val="24"/>
          <w:szCs w:val="24"/>
        </w:rPr>
      </w:pPr>
      <w:r>
        <w:rPr>
          <w:rFonts w:cs="Calibri"/>
          <w:b/>
          <w:bCs/>
          <w:sz w:val="24"/>
          <w:szCs w:val="24"/>
        </w:rPr>
        <w:t>Q: In what comfortable areas of life do you need to prayer for the discomfort of God to stir you to follow Him? Are there any areas of discomfort that you need to thank God for?</w:t>
      </w:r>
    </w:p>
    <w:p w14:paraId="2D001002" w14:textId="77777777" w:rsidR="00CE395F" w:rsidRDefault="00CE395F">
      <w:pPr>
        <w:suppressAutoHyphens w:val="0"/>
        <w:spacing w:after="0" w:line="240" w:lineRule="auto"/>
        <w:rPr>
          <w:rFonts w:cs="Calibri"/>
          <w:b/>
          <w:sz w:val="30"/>
          <w:szCs w:val="30"/>
        </w:rPr>
      </w:pPr>
      <w:r>
        <w:rPr>
          <w:rFonts w:cs="Calibri"/>
          <w:b/>
          <w:sz w:val="30"/>
          <w:szCs w:val="30"/>
        </w:rPr>
        <w:br w:type="page"/>
      </w:r>
    </w:p>
    <w:p w14:paraId="515129FD" w14:textId="77777777" w:rsidR="00A22905" w:rsidRPr="000F64F4" w:rsidRDefault="00A22905" w:rsidP="00A22905">
      <w:pPr>
        <w:rPr>
          <w:b/>
          <w:sz w:val="30"/>
          <w:szCs w:val="24"/>
        </w:rPr>
      </w:pPr>
      <w:r>
        <w:rPr>
          <w:b/>
          <w:sz w:val="30"/>
          <w:szCs w:val="30"/>
        </w:rPr>
        <w:lastRenderedPageBreak/>
        <w:t xml:space="preserve">Week 11: </w:t>
      </w:r>
      <w:r>
        <w:rPr>
          <w:bCs/>
          <w:i/>
          <w:iCs/>
          <w:sz w:val="30"/>
          <w:szCs w:val="30"/>
        </w:rPr>
        <w:t>Elisha Feeds the Hungry: 2 Kings 4:38–44</w:t>
      </w:r>
    </w:p>
    <w:p w14:paraId="0054DBCF" w14:textId="77777777" w:rsidR="00747EB9" w:rsidRPr="008E4A22" w:rsidRDefault="00747EB9" w:rsidP="00747EB9">
      <w:pPr>
        <w:rPr>
          <w:rFonts w:cs="Calibri"/>
          <w:b/>
          <w:sz w:val="24"/>
          <w:szCs w:val="24"/>
        </w:rPr>
      </w:pPr>
      <w:r w:rsidRPr="008E4A22">
        <w:rPr>
          <w:rFonts w:cs="Calibri"/>
          <w:b/>
          <w:sz w:val="30"/>
          <w:szCs w:val="24"/>
        </w:rPr>
        <w:t>Took</w:t>
      </w:r>
    </w:p>
    <w:p w14:paraId="76AB309F" w14:textId="77777777" w:rsidR="00CA4AA7" w:rsidRPr="00CA4AA7" w:rsidRDefault="00CA4AA7" w:rsidP="00CA4AA7">
      <w:pPr>
        <w:pStyle w:val="NormalWeb"/>
        <w:rPr>
          <w:rFonts w:ascii="Calibri" w:hAnsi="Calibri" w:cs="Calibri"/>
        </w:rPr>
      </w:pPr>
      <w:r w:rsidRPr="00C96D68">
        <w:rPr>
          <w:rFonts w:ascii="Calibri" w:hAnsi="Calibri" w:cs="Calibri"/>
          <w:b/>
        </w:rPr>
        <w:t xml:space="preserve">Main Point: </w:t>
      </w:r>
      <w:r w:rsidRPr="0003053C">
        <w:rPr>
          <w:rFonts w:ascii="Calibri" w:hAnsi="Calibri" w:cs="Calibri"/>
          <w:b/>
        </w:rPr>
        <w:t>Main Point:</w:t>
      </w:r>
      <w:r w:rsidRPr="0003053C">
        <w:rPr>
          <w:rFonts w:ascii="Calibri" w:hAnsi="Calibri" w:cs="Calibri"/>
          <w:b/>
          <w:bCs/>
        </w:rPr>
        <w:t xml:space="preserve"> </w:t>
      </w:r>
      <w:r w:rsidRPr="00090771">
        <w:rPr>
          <w:rFonts w:ascii="Calibri" w:hAnsi="Calibri" w:cs="Calibri"/>
          <w:b/>
          <w:bCs/>
        </w:rPr>
        <w:t>God provides for every need, and even more than we can ask or imagine.</w:t>
      </w:r>
      <w:r w:rsidRPr="0003053C">
        <w:rPr>
          <w:rFonts w:ascii="Calibri" w:hAnsi="Calibri" w:cs="Calibri"/>
        </w:rPr>
        <w:t xml:space="preserve"> </w:t>
      </w:r>
    </w:p>
    <w:p w14:paraId="7D4147B2" w14:textId="0A133AFB" w:rsidR="00870127" w:rsidRPr="00870127" w:rsidRDefault="00870127" w:rsidP="00870127">
      <w:pPr>
        <w:pStyle w:val="NormalWeb"/>
        <w:rPr>
          <w:rFonts w:ascii="Calibri" w:hAnsi="Calibri" w:cs="Calibri"/>
          <w:color w:val="000000"/>
        </w:rPr>
      </w:pPr>
      <w:r w:rsidRPr="00870127">
        <w:rPr>
          <w:rFonts w:ascii="Calibri" w:hAnsi="Calibri" w:cs="Calibri"/>
          <w:color w:val="000000"/>
        </w:rPr>
        <w:t xml:space="preserve">Teacher, as you close </w:t>
      </w:r>
      <w:r w:rsidR="00272E03" w:rsidRPr="00870127">
        <w:rPr>
          <w:rFonts w:ascii="Calibri" w:hAnsi="Calibri" w:cs="Calibri"/>
          <w:color w:val="000000"/>
        </w:rPr>
        <w:t xml:space="preserve">out </w:t>
      </w:r>
      <w:r w:rsidRPr="00870127">
        <w:rPr>
          <w:rFonts w:ascii="Calibri" w:hAnsi="Calibri" w:cs="Calibri"/>
          <w:color w:val="000000"/>
        </w:rPr>
        <w:t xml:space="preserve">the lesson, be mindful of the needs that are in the room. In closing, you might pray over a member who is battling an illness, perhaps break your </w:t>
      </w:r>
      <w:proofErr w:type="spellStart"/>
      <w:r w:rsidRPr="00870127">
        <w:rPr>
          <w:rFonts w:ascii="Calibri" w:hAnsi="Calibri" w:cs="Calibri"/>
          <w:color w:val="000000"/>
        </w:rPr>
        <w:t>LifeGroup</w:t>
      </w:r>
      <w:proofErr w:type="spellEnd"/>
      <w:r w:rsidRPr="00870127">
        <w:rPr>
          <w:rFonts w:ascii="Calibri" w:hAnsi="Calibri" w:cs="Calibri"/>
          <w:color w:val="000000"/>
        </w:rPr>
        <w:t xml:space="preserve"> into smaller units and invite them to share their needs and pray for one another, or you might challenge them to allow God’s Word to minister to them and remind them that God meets needs. </w:t>
      </w:r>
    </w:p>
    <w:p w14:paraId="4C687D56" w14:textId="742A0E60" w:rsidR="00870127" w:rsidRPr="00870127" w:rsidRDefault="00870127" w:rsidP="00870127">
      <w:pPr>
        <w:rPr>
          <w:rFonts w:cs="Calibri"/>
          <w:color w:val="000000"/>
          <w:sz w:val="24"/>
          <w:szCs w:val="24"/>
          <w:shd w:val="clear" w:color="auto" w:fill="FFFFFF"/>
        </w:rPr>
      </w:pPr>
      <w:r w:rsidRPr="00870127">
        <w:rPr>
          <w:rFonts w:cs="Calibri"/>
          <w:b/>
          <w:bCs/>
          <w:sz w:val="24"/>
          <w:szCs w:val="24"/>
        </w:rPr>
        <w:t>Financial</w:t>
      </w:r>
      <w:r w:rsidR="00AB2C45">
        <w:rPr>
          <w:rFonts w:cs="Calibri"/>
          <w:b/>
          <w:bCs/>
          <w:sz w:val="24"/>
          <w:szCs w:val="24"/>
        </w:rPr>
        <w:t xml:space="preserve"> Stress</w:t>
      </w:r>
      <w:r w:rsidRPr="00870127">
        <w:rPr>
          <w:rFonts w:cs="Calibri"/>
          <w:b/>
          <w:bCs/>
          <w:sz w:val="24"/>
          <w:szCs w:val="24"/>
        </w:rPr>
        <w:t xml:space="preserve">: </w:t>
      </w:r>
      <w:r w:rsidRPr="00870127">
        <w:rPr>
          <w:rFonts w:cs="Calibri"/>
          <w:color w:val="000000"/>
          <w:sz w:val="24"/>
          <w:szCs w:val="24"/>
        </w:rPr>
        <w:t>Philippians 4:19 – “</w:t>
      </w:r>
      <w:r w:rsidRPr="00870127">
        <w:rPr>
          <w:rFonts w:cs="Calibri"/>
          <w:color w:val="000000"/>
          <w:sz w:val="24"/>
          <w:szCs w:val="24"/>
          <w:shd w:val="clear" w:color="auto" w:fill="FFFFFF"/>
        </w:rPr>
        <w:t>And my God</w:t>
      </w:r>
      <w:r w:rsidRPr="00870127">
        <w:rPr>
          <w:rStyle w:val="apple-converted-space"/>
          <w:rFonts w:cs="Calibri"/>
          <w:color w:val="000000"/>
          <w:sz w:val="24"/>
          <w:szCs w:val="24"/>
          <w:shd w:val="clear" w:color="auto" w:fill="FFFFFF"/>
        </w:rPr>
        <w:t> </w:t>
      </w:r>
      <w:r w:rsidRPr="00870127">
        <w:rPr>
          <w:rFonts w:cs="Calibri"/>
          <w:color w:val="000000"/>
          <w:sz w:val="24"/>
          <w:szCs w:val="24"/>
          <w:shd w:val="clear" w:color="auto" w:fill="FFFFFF"/>
        </w:rPr>
        <w:t xml:space="preserve">will supply every need of </w:t>
      </w:r>
      <w:r w:rsidR="00272E03" w:rsidRPr="00870127">
        <w:rPr>
          <w:rFonts w:cs="Calibri"/>
          <w:color w:val="000000"/>
          <w:sz w:val="24"/>
          <w:szCs w:val="24"/>
          <w:shd w:val="clear" w:color="auto" w:fill="FFFFFF"/>
        </w:rPr>
        <w:t>yours</w:t>
      </w:r>
      <w:r w:rsidR="00272E03">
        <w:rPr>
          <w:rStyle w:val="apple-converted-space"/>
          <w:rFonts w:cs="Calibri"/>
          <w:color w:val="000000"/>
          <w:sz w:val="24"/>
          <w:szCs w:val="24"/>
          <w:shd w:val="clear" w:color="auto" w:fill="FFFFFF"/>
        </w:rPr>
        <w:t xml:space="preserve"> </w:t>
      </w:r>
      <w:r w:rsidR="00272E03" w:rsidRPr="00870127">
        <w:rPr>
          <w:rFonts w:cs="Calibri"/>
          <w:color w:val="000000"/>
          <w:sz w:val="24"/>
          <w:szCs w:val="24"/>
          <w:shd w:val="clear" w:color="auto" w:fill="FFFFFF"/>
        </w:rPr>
        <w:t>according</w:t>
      </w:r>
      <w:r w:rsidR="00272E03">
        <w:rPr>
          <w:rFonts w:cs="Calibri"/>
          <w:color w:val="000000"/>
          <w:sz w:val="24"/>
          <w:szCs w:val="24"/>
          <w:shd w:val="clear" w:color="auto" w:fill="FFFFFF"/>
        </w:rPr>
        <w:t xml:space="preserve"> </w:t>
      </w:r>
      <w:r w:rsidRPr="00870127">
        <w:rPr>
          <w:rFonts w:cs="Calibri"/>
          <w:color w:val="000000"/>
          <w:sz w:val="24"/>
          <w:szCs w:val="24"/>
          <w:shd w:val="clear" w:color="auto" w:fill="FFFFFF"/>
        </w:rPr>
        <w:t>to his riches in glory in Christ Jesus.”</w:t>
      </w:r>
    </w:p>
    <w:p w14:paraId="5F9D27E1" w14:textId="77777777" w:rsidR="00870127" w:rsidRPr="00870127" w:rsidRDefault="00870127" w:rsidP="00870127">
      <w:pPr>
        <w:rPr>
          <w:rFonts w:cs="Calibri"/>
          <w:color w:val="000000"/>
          <w:sz w:val="24"/>
          <w:szCs w:val="24"/>
          <w:shd w:val="clear" w:color="auto" w:fill="FFFFFF"/>
        </w:rPr>
      </w:pPr>
      <w:r w:rsidRPr="00870127">
        <w:rPr>
          <w:rFonts w:cs="Calibri"/>
          <w:b/>
          <w:bCs/>
          <w:sz w:val="24"/>
          <w:szCs w:val="24"/>
        </w:rPr>
        <w:t xml:space="preserve">Weariness: </w:t>
      </w:r>
      <w:r w:rsidRPr="00870127">
        <w:rPr>
          <w:rFonts w:cs="Calibri"/>
          <w:sz w:val="24"/>
          <w:szCs w:val="24"/>
        </w:rPr>
        <w:t>Matthew 11:28 – “</w:t>
      </w:r>
      <w:r w:rsidRPr="00870127">
        <w:rPr>
          <w:rFonts w:cs="Calibri"/>
          <w:color w:val="000000"/>
          <w:sz w:val="24"/>
          <w:szCs w:val="24"/>
          <w:shd w:val="clear" w:color="auto" w:fill="FFFFFF"/>
        </w:rPr>
        <w:t>Come to</w:t>
      </w:r>
      <w:r w:rsidRPr="00870127">
        <w:rPr>
          <w:rStyle w:val="apple-converted-space"/>
          <w:rFonts w:cs="Calibri"/>
          <w:color w:val="000000"/>
          <w:sz w:val="24"/>
          <w:szCs w:val="24"/>
          <w:shd w:val="clear" w:color="auto" w:fill="FFFFFF"/>
        </w:rPr>
        <w:t> </w:t>
      </w:r>
      <w:r w:rsidRPr="00870127">
        <w:rPr>
          <w:rFonts w:cs="Calibri"/>
          <w:color w:val="000000"/>
          <w:sz w:val="24"/>
          <w:szCs w:val="24"/>
          <w:shd w:val="clear" w:color="auto" w:fill="FFFFFF"/>
        </w:rPr>
        <w:t>me, all who labor and are</w:t>
      </w:r>
      <w:r w:rsidRPr="00870127">
        <w:rPr>
          <w:rStyle w:val="apple-converted-space"/>
          <w:rFonts w:cs="Calibri"/>
          <w:color w:val="000000"/>
          <w:sz w:val="24"/>
          <w:szCs w:val="24"/>
          <w:shd w:val="clear" w:color="auto" w:fill="FFFFFF"/>
        </w:rPr>
        <w:t> </w:t>
      </w:r>
      <w:r w:rsidRPr="00870127">
        <w:rPr>
          <w:rFonts w:cs="Calibri"/>
          <w:color w:val="000000"/>
          <w:sz w:val="24"/>
          <w:szCs w:val="24"/>
          <w:shd w:val="clear" w:color="auto" w:fill="FFFFFF"/>
        </w:rPr>
        <w:t>heavy laden, and I will give you rest.”</w:t>
      </w:r>
    </w:p>
    <w:p w14:paraId="2B0FC233" w14:textId="6D573B8D" w:rsidR="00870127" w:rsidRPr="00870127" w:rsidRDefault="00AB2C45" w:rsidP="00870127">
      <w:pPr>
        <w:rPr>
          <w:rFonts w:cs="Calibri"/>
          <w:color w:val="000000"/>
          <w:sz w:val="24"/>
          <w:szCs w:val="24"/>
          <w:shd w:val="clear" w:color="auto" w:fill="FFFFFF"/>
        </w:rPr>
      </w:pPr>
      <w:r w:rsidRPr="00870127">
        <w:rPr>
          <w:rFonts w:cs="Calibri"/>
          <w:b/>
          <w:bCs/>
          <w:color w:val="000000"/>
          <w:sz w:val="24"/>
          <w:szCs w:val="24"/>
          <w:shd w:val="clear" w:color="auto" w:fill="FFFFFF"/>
        </w:rPr>
        <w:t>Hope</w:t>
      </w:r>
      <w:r>
        <w:rPr>
          <w:rFonts w:cs="Calibri"/>
          <w:b/>
          <w:bCs/>
          <w:color w:val="000000"/>
          <w:sz w:val="24"/>
          <w:szCs w:val="24"/>
          <w:shd w:val="clear" w:color="auto" w:fill="FFFFFF"/>
        </w:rPr>
        <w:t>lessness</w:t>
      </w:r>
      <w:r w:rsidR="00870127" w:rsidRPr="00870127">
        <w:rPr>
          <w:rFonts w:cs="Calibri"/>
          <w:b/>
          <w:bCs/>
          <w:color w:val="000000"/>
          <w:sz w:val="24"/>
          <w:szCs w:val="24"/>
          <w:shd w:val="clear" w:color="auto" w:fill="FFFFFF"/>
        </w:rPr>
        <w:t xml:space="preserve">: </w:t>
      </w:r>
      <w:r w:rsidR="00870127" w:rsidRPr="00870127">
        <w:rPr>
          <w:rFonts w:cs="Calibri"/>
          <w:color w:val="000000"/>
          <w:sz w:val="24"/>
          <w:szCs w:val="24"/>
          <w:shd w:val="clear" w:color="auto" w:fill="FFFFFF"/>
        </w:rPr>
        <w:t>Jeremiah 29:11 – “For I know the plans I have for you, declares the</w:t>
      </w:r>
      <w:r w:rsidR="00870127" w:rsidRPr="00870127">
        <w:rPr>
          <w:rStyle w:val="apple-converted-space"/>
          <w:rFonts w:cs="Calibri"/>
          <w:color w:val="000000"/>
          <w:sz w:val="24"/>
          <w:szCs w:val="24"/>
          <w:shd w:val="clear" w:color="auto" w:fill="FFFFFF"/>
        </w:rPr>
        <w:t> </w:t>
      </w:r>
      <w:r w:rsidR="00870127" w:rsidRPr="00870127">
        <w:rPr>
          <w:rStyle w:val="small-caps"/>
          <w:rFonts w:cs="Calibri"/>
          <w:color w:val="000000"/>
          <w:sz w:val="24"/>
          <w:szCs w:val="24"/>
        </w:rPr>
        <w:t>Lord</w:t>
      </w:r>
      <w:r w:rsidR="00870127" w:rsidRPr="00870127">
        <w:rPr>
          <w:rFonts w:cs="Calibri"/>
          <w:color w:val="000000"/>
          <w:sz w:val="24"/>
          <w:szCs w:val="24"/>
          <w:shd w:val="clear" w:color="auto" w:fill="FFFFFF"/>
        </w:rPr>
        <w:t>, plans for welfare</w:t>
      </w:r>
      <w:r w:rsidR="00870127" w:rsidRPr="00870127">
        <w:rPr>
          <w:rStyle w:val="apple-converted-space"/>
          <w:rFonts w:cs="Calibri"/>
          <w:color w:val="000000"/>
          <w:sz w:val="24"/>
          <w:szCs w:val="24"/>
          <w:shd w:val="clear" w:color="auto" w:fill="FFFFFF"/>
        </w:rPr>
        <w:t> </w:t>
      </w:r>
      <w:r w:rsidR="00870127" w:rsidRPr="00870127">
        <w:rPr>
          <w:rFonts w:cs="Calibri"/>
          <w:color w:val="000000"/>
          <w:sz w:val="24"/>
          <w:szCs w:val="24"/>
          <w:shd w:val="clear" w:color="auto" w:fill="FFFFFF"/>
        </w:rPr>
        <w:t>and not for evil,</w:t>
      </w:r>
      <w:r w:rsidR="00870127" w:rsidRPr="00870127">
        <w:rPr>
          <w:rStyle w:val="apple-converted-space"/>
          <w:rFonts w:cs="Calibri"/>
          <w:color w:val="000000"/>
          <w:sz w:val="24"/>
          <w:szCs w:val="24"/>
          <w:shd w:val="clear" w:color="auto" w:fill="FFFFFF"/>
        </w:rPr>
        <w:t> </w:t>
      </w:r>
      <w:r w:rsidR="00870127" w:rsidRPr="00870127">
        <w:rPr>
          <w:rFonts w:cs="Calibri"/>
          <w:color w:val="000000"/>
          <w:sz w:val="24"/>
          <w:szCs w:val="24"/>
          <w:shd w:val="clear" w:color="auto" w:fill="FFFFFF"/>
        </w:rPr>
        <w:t>to give you a future and a hope.”</w:t>
      </w:r>
    </w:p>
    <w:p w14:paraId="1699E1BE" w14:textId="0C7674F6" w:rsidR="00870127" w:rsidRPr="00870127" w:rsidRDefault="00A57F04" w:rsidP="00870127">
      <w:pPr>
        <w:rPr>
          <w:rStyle w:val="text"/>
          <w:rFonts w:cs="Calibri"/>
          <w:color w:val="000000"/>
          <w:sz w:val="24"/>
          <w:szCs w:val="24"/>
        </w:rPr>
      </w:pPr>
      <w:r>
        <w:rPr>
          <w:rFonts w:cs="Calibri"/>
          <w:b/>
          <w:bCs/>
          <w:color w:val="000000"/>
          <w:sz w:val="24"/>
          <w:szCs w:val="24"/>
          <w:shd w:val="clear" w:color="auto" w:fill="FFFFFF"/>
        </w:rPr>
        <w:t xml:space="preserve">Lack of </w:t>
      </w:r>
      <w:r w:rsidR="00870127" w:rsidRPr="00870127">
        <w:rPr>
          <w:rFonts w:cs="Calibri"/>
          <w:b/>
          <w:bCs/>
          <w:color w:val="000000"/>
          <w:sz w:val="24"/>
          <w:szCs w:val="24"/>
          <w:shd w:val="clear" w:color="auto" w:fill="FFFFFF"/>
        </w:rPr>
        <w:t xml:space="preserve">Direction: </w:t>
      </w:r>
      <w:r w:rsidR="00870127" w:rsidRPr="00870127">
        <w:rPr>
          <w:rFonts w:cs="Calibri"/>
          <w:color w:val="000000"/>
          <w:sz w:val="24"/>
          <w:szCs w:val="24"/>
          <w:shd w:val="clear" w:color="auto" w:fill="FFFFFF"/>
        </w:rPr>
        <w:t>Proverbs 3:5</w:t>
      </w:r>
      <w:r w:rsidR="00272E03">
        <w:rPr>
          <w:rFonts w:cs="Calibri"/>
          <w:color w:val="000000"/>
          <w:sz w:val="24"/>
          <w:szCs w:val="24"/>
          <w:shd w:val="clear" w:color="auto" w:fill="FFFFFF"/>
        </w:rPr>
        <w:t>–</w:t>
      </w:r>
      <w:r w:rsidR="00870127" w:rsidRPr="00870127">
        <w:rPr>
          <w:rFonts w:cs="Calibri"/>
          <w:color w:val="000000"/>
          <w:sz w:val="24"/>
          <w:szCs w:val="24"/>
          <w:shd w:val="clear" w:color="auto" w:fill="FFFFFF"/>
        </w:rPr>
        <w:t>6 “</w:t>
      </w:r>
      <w:r w:rsidR="00870127" w:rsidRPr="00870127">
        <w:rPr>
          <w:rStyle w:val="text"/>
          <w:rFonts w:cs="Calibri"/>
          <w:color w:val="000000"/>
          <w:sz w:val="24"/>
          <w:szCs w:val="24"/>
        </w:rPr>
        <w:t>Trust in the</w:t>
      </w:r>
      <w:r w:rsidR="00870127" w:rsidRPr="00870127">
        <w:rPr>
          <w:rStyle w:val="apple-converted-space"/>
          <w:rFonts w:cs="Calibri"/>
          <w:color w:val="000000"/>
          <w:sz w:val="24"/>
          <w:szCs w:val="24"/>
        </w:rPr>
        <w:t> </w:t>
      </w:r>
      <w:r w:rsidR="00870127" w:rsidRPr="00870127">
        <w:rPr>
          <w:rStyle w:val="small-caps"/>
          <w:rFonts w:cs="Calibri"/>
          <w:color w:val="000000"/>
          <w:sz w:val="24"/>
          <w:szCs w:val="24"/>
        </w:rPr>
        <w:t>Lord</w:t>
      </w:r>
      <w:r w:rsidR="00870127" w:rsidRPr="00870127">
        <w:rPr>
          <w:rStyle w:val="apple-converted-space"/>
          <w:rFonts w:cs="Calibri"/>
          <w:color w:val="000000"/>
          <w:sz w:val="24"/>
          <w:szCs w:val="24"/>
        </w:rPr>
        <w:t> </w:t>
      </w:r>
      <w:r w:rsidR="00870127" w:rsidRPr="00870127">
        <w:rPr>
          <w:rStyle w:val="text"/>
          <w:rFonts w:cs="Calibri"/>
          <w:color w:val="000000"/>
          <w:sz w:val="24"/>
          <w:szCs w:val="24"/>
        </w:rPr>
        <w:t>with all your heart, and</w:t>
      </w:r>
      <w:r w:rsidR="00870127" w:rsidRPr="00870127">
        <w:rPr>
          <w:rStyle w:val="apple-converted-space"/>
          <w:rFonts w:cs="Calibri"/>
          <w:color w:val="000000"/>
          <w:sz w:val="24"/>
          <w:szCs w:val="24"/>
        </w:rPr>
        <w:t> </w:t>
      </w:r>
      <w:r w:rsidR="00870127" w:rsidRPr="00870127">
        <w:rPr>
          <w:rStyle w:val="text"/>
          <w:rFonts w:cs="Calibri"/>
          <w:color w:val="000000"/>
          <w:sz w:val="24"/>
          <w:szCs w:val="24"/>
        </w:rPr>
        <w:t>do not lean on your own understanding.</w:t>
      </w:r>
      <w:r w:rsidR="00870127" w:rsidRPr="00870127">
        <w:rPr>
          <w:rFonts w:cs="Calibri"/>
          <w:color w:val="000000"/>
          <w:sz w:val="24"/>
          <w:szCs w:val="24"/>
        </w:rPr>
        <w:t xml:space="preserve"> </w:t>
      </w:r>
      <w:r w:rsidR="00870127" w:rsidRPr="00870127">
        <w:rPr>
          <w:rStyle w:val="text"/>
          <w:rFonts w:cs="Calibri"/>
          <w:color w:val="000000"/>
          <w:sz w:val="24"/>
          <w:szCs w:val="24"/>
        </w:rPr>
        <w:t>In all your ways</w:t>
      </w:r>
      <w:r w:rsidR="00870127" w:rsidRPr="00870127">
        <w:rPr>
          <w:rStyle w:val="apple-converted-space"/>
          <w:rFonts w:cs="Calibri"/>
          <w:color w:val="000000"/>
          <w:sz w:val="24"/>
          <w:szCs w:val="24"/>
        </w:rPr>
        <w:t> </w:t>
      </w:r>
      <w:r w:rsidR="00870127" w:rsidRPr="00870127">
        <w:rPr>
          <w:rStyle w:val="text"/>
          <w:rFonts w:cs="Calibri"/>
          <w:color w:val="000000"/>
          <w:sz w:val="24"/>
          <w:szCs w:val="24"/>
        </w:rPr>
        <w:t>acknowledge him,</w:t>
      </w:r>
      <w:r w:rsidR="00870127" w:rsidRPr="00870127">
        <w:rPr>
          <w:rFonts w:cs="Calibri"/>
          <w:color w:val="000000"/>
          <w:sz w:val="24"/>
          <w:szCs w:val="24"/>
        </w:rPr>
        <w:t xml:space="preserve"> </w:t>
      </w:r>
      <w:r w:rsidR="00870127" w:rsidRPr="00870127">
        <w:rPr>
          <w:rStyle w:val="text"/>
          <w:rFonts w:cs="Calibri"/>
          <w:color w:val="000000"/>
          <w:sz w:val="24"/>
          <w:szCs w:val="24"/>
        </w:rPr>
        <w:t>and he</w:t>
      </w:r>
      <w:r w:rsidR="00870127" w:rsidRPr="00870127">
        <w:rPr>
          <w:rStyle w:val="apple-converted-space"/>
          <w:rFonts w:cs="Calibri"/>
          <w:color w:val="000000"/>
          <w:sz w:val="24"/>
          <w:szCs w:val="24"/>
        </w:rPr>
        <w:t> </w:t>
      </w:r>
      <w:r w:rsidR="00870127" w:rsidRPr="00870127">
        <w:rPr>
          <w:rStyle w:val="text"/>
          <w:rFonts w:cs="Calibri"/>
          <w:color w:val="000000"/>
          <w:sz w:val="24"/>
          <w:szCs w:val="24"/>
        </w:rPr>
        <w:t>will make straight your paths.</w:t>
      </w:r>
    </w:p>
    <w:p w14:paraId="2875E6E1" w14:textId="78782B4E" w:rsidR="00870127" w:rsidRPr="00870127" w:rsidRDefault="00870127" w:rsidP="00870127">
      <w:pPr>
        <w:rPr>
          <w:rFonts w:cs="Calibri"/>
          <w:color w:val="000000"/>
          <w:sz w:val="24"/>
          <w:szCs w:val="24"/>
          <w:shd w:val="clear" w:color="auto" w:fill="FFFFFF"/>
        </w:rPr>
      </w:pPr>
      <w:r w:rsidRPr="00870127">
        <w:rPr>
          <w:rStyle w:val="text"/>
          <w:rFonts w:cs="Calibri"/>
          <w:b/>
          <w:bCs/>
          <w:color w:val="000000"/>
          <w:sz w:val="24"/>
          <w:szCs w:val="24"/>
        </w:rPr>
        <w:t xml:space="preserve">Fear: </w:t>
      </w:r>
      <w:r w:rsidRPr="00870127">
        <w:rPr>
          <w:rStyle w:val="text"/>
          <w:rFonts w:cs="Calibri"/>
          <w:color w:val="000000"/>
          <w:sz w:val="24"/>
          <w:szCs w:val="24"/>
        </w:rPr>
        <w:t xml:space="preserve">John 14:27 </w:t>
      </w:r>
      <w:r w:rsidR="00272E03">
        <w:rPr>
          <w:rStyle w:val="text"/>
          <w:rFonts w:cs="Calibri"/>
          <w:color w:val="000000"/>
          <w:sz w:val="24"/>
          <w:szCs w:val="24"/>
        </w:rPr>
        <w:t xml:space="preserve">– </w:t>
      </w:r>
      <w:r w:rsidRPr="00870127">
        <w:rPr>
          <w:rStyle w:val="text"/>
          <w:rFonts w:cs="Calibri"/>
          <w:color w:val="000000"/>
          <w:sz w:val="24"/>
          <w:szCs w:val="24"/>
        </w:rPr>
        <w:t>“</w:t>
      </w:r>
      <w:r w:rsidRPr="00870127">
        <w:rPr>
          <w:rFonts w:cs="Calibri"/>
          <w:color w:val="000000"/>
          <w:sz w:val="24"/>
          <w:szCs w:val="24"/>
          <w:shd w:val="clear" w:color="auto" w:fill="FFFFFF"/>
        </w:rPr>
        <w:t>Peace I leave with you;</w:t>
      </w:r>
      <w:r w:rsidRPr="00870127">
        <w:rPr>
          <w:rStyle w:val="apple-converted-space"/>
          <w:rFonts w:cs="Calibri"/>
          <w:color w:val="000000"/>
          <w:sz w:val="24"/>
          <w:szCs w:val="24"/>
          <w:shd w:val="clear" w:color="auto" w:fill="FFFFFF"/>
        </w:rPr>
        <w:t> </w:t>
      </w:r>
      <w:r w:rsidRPr="00870127">
        <w:rPr>
          <w:rFonts w:cs="Calibri"/>
          <w:color w:val="000000"/>
          <w:sz w:val="24"/>
          <w:szCs w:val="24"/>
          <w:shd w:val="clear" w:color="auto" w:fill="FFFFFF"/>
        </w:rPr>
        <w:t>my peace I give to you. Not as the world gives do I give to you.</w:t>
      </w:r>
      <w:r w:rsidRPr="00870127">
        <w:rPr>
          <w:rStyle w:val="apple-converted-space"/>
          <w:rFonts w:cs="Calibri"/>
          <w:color w:val="000000"/>
          <w:sz w:val="24"/>
          <w:szCs w:val="24"/>
          <w:shd w:val="clear" w:color="auto" w:fill="FFFFFF"/>
        </w:rPr>
        <w:t> </w:t>
      </w:r>
      <w:r w:rsidRPr="00870127">
        <w:rPr>
          <w:rFonts w:cs="Calibri"/>
          <w:color w:val="000000"/>
          <w:sz w:val="24"/>
          <w:szCs w:val="24"/>
          <w:shd w:val="clear" w:color="auto" w:fill="FFFFFF"/>
        </w:rPr>
        <w:t>Let not your hearts be troubled, neither</w:t>
      </w:r>
      <w:r w:rsidRPr="00870127">
        <w:rPr>
          <w:rStyle w:val="apple-converted-space"/>
          <w:rFonts w:cs="Calibri"/>
          <w:color w:val="000000"/>
          <w:sz w:val="24"/>
          <w:szCs w:val="24"/>
          <w:shd w:val="clear" w:color="auto" w:fill="FFFFFF"/>
        </w:rPr>
        <w:t> </w:t>
      </w:r>
      <w:r w:rsidRPr="00870127">
        <w:rPr>
          <w:rFonts w:cs="Calibri"/>
          <w:color w:val="000000"/>
          <w:sz w:val="24"/>
          <w:szCs w:val="24"/>
          <w:shd w:val="clear" w:color="auto" w:fill="FFFFFF"/>
        </w:rPr>
        <w:t>let them be afraid.”</w:t>
      </w:r>
    </w:p>
    <w:p w14:paraId="4E2709B3" w14:textId="52B30C30" w:rsidR="00870127" w:rsidRPr="00870127" w:rsidRDefault="00377BEF" w:rsidP="00870127">
      <w:pPr>
        <w:rPr>
          <w:rStyle w:val="text"/>
          <w:rFonts w:cs="Calibri"/>
          <w:color w:val="000000"/>
          <w:sz w:val="24"/>
          <w:szCs w:val="24"/>
        </w:rPr>
      </w:pPr>
      <w:r>
        <w:rPr>
          <w:rFonts w:cs="Calibri"/>
          <w:b/>
          <w:bCs/>
          <w:color w:val="000000"/>
          <w:sz w:val="24"/>
          <w:szCs w:val="24"/>
        </w:rPr>
        <w:t>Physical Struggles</w:t>
      </w:r>
      <w:r w:rsidR="00870127" w:rsidRPr="00870127">
        <w:rPr>
          <w:rFonts w:cs="Calibri"/>
          <w:b/>
          <w:bCs/>
          <w:color w:val="000000"/>
          <w:sz w:val="24"/>
          <w:szCs w:val="24"/>
        </w:rPr>
        <w:t xml:space="preserve">: </w:t>
      </w:r>
      <w:r>
        <w:rPr>
          <w:rFonts w:cs="Calibri"/>
          <w:color w:val="000000"/>
          <w:sz w:val="24"/>
          <w:szCs w:val="24"/>
        </w:rPr>
        <w:t xml:space="preserve">Psalm 73:26 </w:t>
      </w:r>
      <w:r w:rsidR="00272E03">
        <w:rPr>
          <w:rFonts w:cs="Calibri"/>
          <w:color w:val="000000"/>
          <w:sz w:val="24"/>
          <w:szCs w:val="24"/>
        </w:rPr>
        <w:t xml:space="preserve">– </w:t>
      </w:r>
      <w:r>
        <w:rPr>
          <w:rFonts w:cs="Calibri"/>
          <w:color w:val="000000"/>
          <w:sz w:val="24"/>
          <w:szCs w:val="24"/>
        </w:rPr>
        <w:t>“</w:t>
      </w:r>
      <w:r w:rsidRPr="00377BEF">
        <w:rPr>
          <w:rFonts w:ascii="Segoe UI" w:hAnsi="Segoe UI" w:cs="Segoe UI"/>
          <w:color w:val="000000"/>
        </w:rPr>
        <w:t>My flesh and my heart may fail,</w:t>
      </w:r>
      <w:r w:rsidR="00CE7C6C">
        <w:rPr>
          <w:rFonts w:ascii="Segoe UI" w:hAnsi="Segoe UI" w:cs="Segoe UI"/>
          <w:color w:val="000000"/>
        </w:rPr>
        <w:t xml:space="preserve"> </w:t>
      </w:r>
      <w:r w:rsidRPr="00377BEF">
        <w:rPr>
          <w:rFonts w:ascii="Segoe UI" w:hAnsi="Segoe UI" w:cs="Segoe UI"/>
          <w:color w:val="000000"/>
        </w:rPr>
        <w:t>but God is the strength of my heart and my portion forever.</w:t>
      </w:r>
      <w:r>
        <w:rPr>
          <w:rFonts w:ascii="Segoe UI" w:hAnsi="Segoe UI" w:cs="Segoe UI"/>
          <w:color w:val="000000"/>
        </w:rPr>
        <w:t>”</w:t>
      </w:r>
    </w:p>
    <w:p w14:paraId="4AABE833" w14:textId="0AACA74C" w:rsidR="00870127" w:rsidRPr="00870127" w:rsidRDefault="00870127" w:rsidP="00CE7C6C">
      <w:pPr>
        <w:spacing w:after="480"/>
        <w:rPr>
          <w:rStyle w:val="text"/>
          <w:rFonts w:cs="Calibri"/>
          <w:color w:val="000000"/>
          <w:sz w:val="24"/>
          <w:szCs w:val="24"/>
          <w:shd w:val="clear" w:color="auto" w:fill="FFFFFF"/>
        </w:rPr>
      </w:pPr>
      <w:r w:rsidRPr="00870127">
        <w:rPr>
          <w:rStyle w:val="text"/>
          <w:rFonts w:cs="Calibri"/>
          <w:b/>
          <w:bCs/>
          <w:color w:val="000000"/>
          <w:sz w:val="24"/>
          <w:szCs w:val="24"/>
        </w:rPr>
        <w:t xml:space="preserve">Guilt: </w:t>
      </w:r>
      <w:r w:rsidRPr="00870127">
        <w:rPr>
          <w:rStyle w:val="text"/>
          <w:rFonts w:cs="Calibri"/>
          <w:color w:val="000000"/>
          <w:sz w:val="24"/>
          <w:szCs w:val="24"/>
        </w:rPr>
        <w:t xml:space="preserve">1 John 1:9 </w:t>
      </w:r>
      <w:r w:rsidR="00272E03">
        <w:rPr>
          <w:rStyle w:val="text"/>
          <w:rFonts w:cs="Calibri"/>
          <w:color w:val="000000"/>
          <w:sz w:val="24"/>
          <w:szCs w:val="24"/>
        </w:rPr>
        <w:t xml:space="preserve">– </w:t>
      </w:r>
      <w:r w:rsidRPr="00870127">
        <w:rPr>
          <w:rStyle w:val="text"/>
          <w:rFonts w:cs="Calibri"/>
          <w:color w:val="000000"/>
          <w:sz w:val="24"/>
          <w:szCs w:val="24"/>
        </w:rPr>
        <w:t>“</w:t>
      </w:r>
      <w:r w:rsidRPr="00870127">
        <w:rPr>
          <w:rFonts w:cs="Calibri"/>
          <w:color w:val="000000"/>
          <w:sz w:val="24"/>
          <w:szCs w:val="24"/>
          <w:shd w:val="clear" w:color="auto" w:fill="FFFFFF"/>
        </w:rPr>
        <w:t>If we confess our sins, he is</w:t>
      </w:r>
      <w:r w:rsidRPr="00870127">
        <w:rPr>
          <w:rStyle w:val="apple-converted-space"/>
          <w:rFonts w:cs="Calibri"/>
          <w:color w:val="000000"/>
          <w:sz w:val="24"/>
          <w:szCs w:val="24"/>
          <w:shd w:val="clear" w:color="auto" w:fill="FFFFFF"/>
        </w:rPr>
        <w:t> </w:t>
      </w:r>
      <w:r w:rsidRPr="00870127">
        <w:rPr>
          <w:rFonts w:cs="Calibri"/>
          <w:color w:val="000000"/>
          <w:sz w:val="24"/>
          <w:szCs w:val="24"/>
          <w:shd w:val="clear" w:color="auto" w:fill="FFFFFF"/>
        </w:rPr>
        <w:t>faithful and just to forgive us our sins and</w:t>
      </w:r>
      <w:r w:rsidRPr="00870127">
        <w:rPr>
          <w:rStyle w:val="apple-converted-space"/>
          <w:rFonts w:cs="Calibri"/>
          <w:color w:val="000000"/>
          <w:sz w:val="24"/>
          <w:szCs w:val="24"/>
          <w:shd w:val="clear" w:color="auto" w:fill="FFFFFF"/>
        </w:rPr>
        <w:t> </w:t>
      </w:r>
      <w:r w:rsidRPr="00870127">
        <w:rPr>
          <w:rFonts w:cs="Calibri"/>
          <w:color w:val="000000"/>
          <w:sz w:val="24"/>
          <w:szCs w:val="24"/>
          <w:shd w:val="clear" w:color="auto" w:fill="FFFFFF"/>
        </w:rPr>
        <w:t>to cleanse us from all unrighteousness.”</w:t>
      </w:r>
    </w:p>
    <w:p w14:paraId="3ADB84F5" w14:textId="570D033B" w:rsidR="00747EB9" w:rsidRPr="00B46A05" w:rsidRDefault="00747EB9" w:rsidP="00747EB9">
      <w:pPr>
        <w:rPr>
          <w:rFonts w:cs="Calibri"/>
          <w:b/>
          <w:sz w:val="24"/>
          <w:szCs w:val="24"/>
        </w:rPr>
      </w:pPr>
      <w:r w:rsidRPr="00B46A05">
        <w:rPr>
          <w:rFonts w:cs="Calibri"/>
          <w:b/>
          <w:sz w:val="24"/>
          <w:szCs w:val="24"/>
        </w:rPr>
        <w:t xml:space="preserve">CHALLENGES </w:t>
      </w:r>
    </w:p>
    <w:p w14:paraId="62B9A73A" w14:textId="1F08A198" w:rsidR="00CA4AA7" w:rsidRPr="000436C3" w:rsidRDefault="00CA4AA7" w:rsidP="00CA4AA7">
      <w:pPr>
        <w:pStyle w:val="NormalWeb"/>
        <w:rPr>
          <w:rFonts w:ascii="Calibri" w:hAnsi="Calibri" w:cs="Calibri"/>
          <w:color w:val="000000"/>
        </w:rPr>
      </w:pPr>
      <w:r w:rsidRPr="000436C3">
        <w:rPr>
          <w:rFonts w:ascii="Calibri" w:hAnsi="Calibri" w:cs="Calibri"/>
          <w:b/>
          <w:bCs/>
          <w:color w:val="000000"/>
        </w:rPr>
        <w:t>THINK:</w:t>
      </w:r>
      <w:r w:rsidRPr="000436C3">
        <w:rPr>
          <w:rFonts w:ascii="Calibri" w:hAnsi="Calibri" w:cs="Calibri"/>
          <w:color w:val="000000"/>
        </w:rPr>
        <w:t xml:space="preserve"> </w:t>
      </w:r>
      <w:r>
        <w:rPr>
          <w:rFonts w:ascii="Calibri" w:hAnsi="Calibri" w:cs="Calibri"/>
          <w:color w:val="000000"/>
        </w:rPr>
        <w:t xml:space="preserve">Think about what it means to really trust God for everything, both materially and spiritually. What does that look like practically in your daily life? What experiences have helped you trust God more? How has God shown you that you can trust Him? What needs or concerns do you have right now that you need to put in His hands? Who in </w:t>
      </w:r>
      <w:r>
        <w:rPr>
          <w:rFonts w:ascii="Calibri" w:hAnsi="Calibri" w:cs="Calibri"/>
          <w:color w:val="000000"/>
        </w:rPr>
        <w:lastRenderedPageBreak/>
        <w:t xml:space="preserve">your life do you think really knows how to trust God? What can you learn from </w:t>
      </w:r>
      <w:r w:rsidR="00272E03">
        <w:rPr>
          <w:rFonts w:ascii="Calibri" w:hAnsi="Calibri" w:cs="Calibri"/>
          <w:color w:val="000000"/>
        </w:rPr>
        <w:t>him or her</w:t>
      </w:r>
      <w:r>
        <w:rPr>
          <w:rFonts w:ascii="Calibri" w:hAnsi="Calibri" w:cs="Calibri"/>
          <w:color w:val="000000"/>
        </w:rPr>
        <w:t xml:space="preserve">?       </w:t>
      </w:r>
    </w:p>
    <w:p w14:paraId="0751548F" w14:textId="292BFDD7" w:rsidR="00CA4AA7" w:rsidRPr="004B378F" w:rsidRDefault="00CA4AA7" w:rsidP="00CA4AA7">
      <w:pPr>
        <w:pStyle w:val="NormalWeb"/>
        <w:rPr>
          <w:rFonts w:ascii="Calibri" w:hAnsi="Calibri" w:cs="Calibri"/>
          <w:color w:val="000000"/>
        </w:rPr>
      </w:pPr>
      <w:r w:rsidRPr="004B378F">
        <w:rPr>
          <w:rFonts w:ascii="Calibri" w:hAnsi="Calibri" w:cs="Calibri"/>
          <w:b/>
          <w:bCs/>
          <w:color w:val="000000"/>
        </w:rPr>
        <w:t>PRAY:</w:t>
      </w:r>
      <w:r w:rsidRPr="004B378F">
        <w:rPr>
          <w:rFonts w:ascii="Calibri" w:hAnsi="Calibri" w:cs="Calibri"/>
          <w:color w:val="000000"/>
        </w:rPr>
        <w:t xml:space="preserve"> Pray </w:t>
      </w:r>
      <w:r>
        <w:rPr>
          <w:rFonts w:ascii="Calibri" w:hAnsi="Calibri" w:cs="Calibri"/>
          <w:color w:val="000000"/>
        </w:rPr>
        <w:t xml:space="preserve">for those who are experiencing times of wilderness, struggle or suffering, Ask God to use that time to draw them closer to Him. Pray for yourself to learn to trust God more. Ask Him to give you opportunities to learn trust. </w:t>
      </w:r>
    </w:p>
    <w:p w14:paraId="5625A86C" w14:textId="17B5EEBC" w:rsidR="00CA4AA7" w:rsidRDefault="00CA4AA7" w:rsidP="00CA4AA7">
      <w:pPr>
        <w:pStyle w:val="NormalWeb"/>
        <w:rPr>
          <w:rFonts w:ascii="Calibri" w:hAnsi="Calibri" w:cs="Calibri"/>
          <w:color w:val="000000"/>
        </w:rPr>
      </w:pPr>
      <w:r w:rsidRPr="004B378F">
        <w:rPr>
          <w:rFonts w:ascii="Calibri" w:hAnsi="Calibri" w:cs="Calibri"/>
          <w:b/>
          <w:bCs/>
          <w:color w:val="000000"/>
        </w:rPr>
        <w:t>ACT:</w:t>
      </w:r>
      <w:r w:rsidRPr="004B378F">
        <w:rPr>
          <w:rFonts w:ascii="Calibri" w:hAnsi="Calibri" w:cs="Calibri"/>
          <w:color w:val="000000"/>
        </w:rPr>
        <w:t xml:space="preserve"> </w:t>
      </w:r>
      <w:r>
        <w:rPr>
          <w:rFonts w:ascii="Calibri" w:hAnsi="Calibri" w:cs="Calibri"/>
          <w:color w:val="000000"/>
        </w:rPr>
        <w:t>Be a provider</w:t>
      </w:r>
      <w:r w:rsidRPr="004B378F">
        <w:rPr>
          <w:rFonts w:ascii="Calibri" w:hAnsi="Calibri" w:cs="Calibri"/>
          <w:color w:val="000000"/>
        </w:rPr>
        <w:t xml:space="preserve">. </w:t>
      </w:r>
      <w:r>
        <w:rPr>
          <w:rFonts w:ascii="Calibri" w:hAnsi="Calibri" w:cs="Calibri"/>
          <w:color w:val="000000"/>
        </w:rPr>
        <w:t>Sometimes God supernaturally provides</w:t>
      </w:r>
      <w:r w:rsidR="00272E03">
        <w:rPr>
          <w:rFonts w:ascii="Calibri" w:hAnsi="Calibri" w:cs="Calibri"/>
          <w:color w:val="000000"/>
        </w:rPr>
        <w:t>,</w:t>
      </w:r>
      <w:r>
        <w:rPr>
          <w:rFonts w:ascii="Calibri" w:hAnsi="Calibri" w:cs="Calibri"/>
          <w:color w:val="000000"/>
        </w:rPr>
        <w:t xml:space="preserve"> and sometimes He uses other people to provide for us in our times of need. Think about someone you know who is in need and how God may be able to use you to provide for </w:t>
      </w:r>
      <w:r w:rsidR="00272E03">
        <w:rPr>
          <w:rFonts w:ascii="Calibri" w:hAnsi="Calibri" w:cs="Calibri"/>
          <w:color w:val="000000"/>
        </w:rPr>
        <w:t>that person</w:t>
      </w:r>
      <w:r>
        <w:rPr>
          <w:rFonts w:ascii="Calibri" w:hAnsi="Calibri" w:cs="Calibri"/>
          <w:color w:val="000000"/>
        </w:rPr>
        <w:t>. Then do it!</w:t>
      </w:r>
    </w:p>
    <w:p w14:paraId="78EED29F" w14:textId="39FCB933" w:rsidR="00B46AD3" w:rsidRPr="008E4A22" w:rsidRDefault="00B46AD3" w:rsidP="006D33F0">
      <w:pPr>
        <w:pStyle w:val="NormalWeb"/>
        <w:rPr>
          <w:rFonts w:cs="Calibri"/>
          <w:bCs/>
        </w:rPr>
      </w:pPr>
    </w:p>
    <w:sectPr w:rsidR="00B46AD3" w:rsidRPr="008E4A22">
      <w:endnotePr>
        <w:numFmt w:val="decimal"/>
      </w:endnotePr>
      <w:pgSz w:w="12240" w:h="15840"/>
      <w:pgMar w:top="1440" w:right="1800" w:bottom="1440" w:left="1800" w:header="720" w:footer="720" w:gutter="0"/>
      <w:cols w:space="720"/>
      <w:docGrid w:linePitch="24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5A0A6B" w14:textId="77777777" w:rsidR="005933B9" w:rsidRDefault="005933B9" w:rsidP="00747EB9">
      <w:pPr>
        <w:spacing w:after="0" w:line="240" w:lineRule="auto"/>
      </w:pPr>
      <w:r>
        <w:separator/>
      </w:r>
    </w:p>
  </w:endnote>
  <w:endnote w:type="continuationSeparator" w:id="0">
    <w:p w14:paraId="35EC98C7" w14:textId="77777777" w:rsidR="005933B9" w:rsidRDefault="005933B9" w:rsidP="00747EB9">
      <w:pPr>
        <w:spacing w:after="0" w:line="240" w:lineRule="auto"/>
      </w:pPr>
      <w:r>
        <w:continuationSeparator/>
      </w:r>
    </w:p>
  </w:endnote>
  <w:endnote w:type="continuationNotice" w:id="1">
    <w:p w14:paraId="3B3810F6" w14:textId="77777777" w:rsidR="005933B9" w:rsidRDefault="005933B9">
      <w:pPr>
        <w:spacing w:after="0" w:line="240" w:lineRule="auto"/>
      </w:pPr>
    </w:p>
  </w:endnote>
  <w:endnote w:id="2">
    <w:p w14:paraId="2A9F0639" w14:textId="77777777" w:rsidR="00870127" w:rsidRDefault="00870127" w:rsidP="00CE7C6C">
      <w:pPr>
        <w:pStyle w:val="EndnoteText"/>
        <w:spacing w:after="0"/>
      </w:pPr>
      <w:r>
        <w:rPr>
          <w:rStyle w:val="EndnoteReference"/>
        </w:rPr>
        <w:endnoteRef/>
      </w:r>
      <w:r>
        <w:t xml:space="preserve"> </w:t>
      </w:r>
      <w:r w:rsidRPr="00DD72CF">
        <w:t>https://yougov.com/en-us/ratings/american-dishes</w:t>
      </w:r>
    </w:p>
  </w:endnote>
  <w:endnote w:id="3">
    <w:p w14:paraId="443A9BC3" w14:textId="77777777" w:rsidR="00CA4AA7" w:rsidRDefault="00CA4AA7" w:rsidP="00CA4AA7">
      <w:pPr>
        <w:pStyle w:val="EndnoteText"/>
        <w:spacing w:after="0" w:line="240" w:lineRule="auto"/>
      </w:pPr>
      <w:r>
        <w:rPr>
          <w:rStyle w:val="EndnoteReference"/>
        </w:rPr>
        <w:endnoteRef/>
      </w:r>
      <w:r>
        <w:t xml:space="preserve"> John Walton, Victor H. Matthews, and Mark W. </w:t>
      </w:r>
      <w:proofErr w:type="spellStart"/>
      <w:r>
        <w:t>Chavalas</w:t>
      </w:r>
      <w:proofErr w:type="spellEnd"/>
      <w:r>
        <w:t>,</w:t>
      </w:r>
      <w:r w:rsidRPr="00BD7680">
        <w:rPr>
          <w:i/>
          <w:iCs/>
        </w:rPr>
        <w:t xml:space="preserve"> The IVP Bible Background Commentary: Old Testament</w:t>
      </w:r>
      <w:r>
        <w:t xml:space="preserve"> (Intervarsity Press, 2000). </w:t>
      </w:r>
    </w:p>
  </w:endnote>
  <w:endnote w:id="4">
    <w:p w14:paraId="5B28B809" w14:textId="77777777" w:rsidR="00CE7C6C" w:rsidRDefault="00CE7C6C" w:rsidP="00CE7C6C">
      <w:pPr>
        <w:spacing w:after="0"/>
      </w:pPr>
      <w:r>
        <w:rPr>
          <w:vertAlign w:val="superscript"/>
        </w:rPr>
        <w:endnoteRef/>
      </w:r>
      <w:r>
        <w:t xml:space="preserve"> Paul R. House, </w:t>
      </w:r>
      <w:hyperlink r:id="rId1" w:history="1">
        <w:r>
          <w:rPr>
            <w:i/>
            <w:color w:val="0000FF"/>
            <w:u w:val="single"/>
          </w:rPr>
          <w:t>1, 2 Kings</w:t>
        </w:r>
      </w:hyperlink>
      <w:r>
        <w:t>, vol. 8, The New American Commentary (Nashville: Broadman &amp; Holman Publishers, 1995), 268–269.</w:t>
      </w:r>
    </w:p>
  </w:endnote>
  <w:endnote w:id="5">
    <w:p w14:paraId="3212B2F4" w14:textId="77777777" w:rsidR="00CA4AA7" w:rsidRDefault="00CA4AA7" w:rsidP="00CA4AA7">
      <w:pPr>
        <w:pStyle w:val="EndnoteText"/>
        <w:spacing w:after="0" w:line="240" w:lineRule="auto"/>
      </w:pPr>
      <w:r>
        <w:rPr>
          <w:rStyle w:val="EndnoteReference"/>
        </w:rPr>
        <w:endnoteRef/>
      </w:r>
      <w:r>
        <w:t xml:space="preserve"> D. A. Carson, </w:t>
      </w:r>
      <w:r w:rsidRPr="00BD7680">
        <w:rPr>
          <w:i/>
          <w:iCs/>
        </w:rPr>
        <w:t>The Gospel According to John</w:t>
      </w:r>
      <w:r>
        <w:t xml:space="preserve"> (Pillar New Testament Commentary, 1991).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42">
    <w:altName w:val="Calibri"/>
    <w:panose1 w:val="020B0604020202020204"/>
    <w:charset w:val="00"/>
    <w:family w:val="auto"/>
    <w:pitch w:val="variable"/>
  </w:font>
  <w:font w:name="Calibri Light">
    <w:panose1 w:val="020F0302020204030204"/>
    <w:charset w:val="00"/>
    <w:family w:val="swiss"/>
    <w:pitch w:val="variable"/>
    <w:sig w:usb0="E0002A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AF8C2E" w14:textId="77777777" w:rsidR="005933B9" w:rsidRDefault="005933B9" w:rsidP="00747EB9">
      <w:pPr>
        <w:spacing w:after="0" w:line="240" w:lineRule="auto"/>
      </w:pPr>
      <w:r>
        <w:separator/>
      </w:r>
    </w:p>
  </w:footnote>
  <w:footnote w:type="continuationSeparator" w:id="0">
    <w:p w14:paraId="70245BEE" w14:textId="77777777" w:rsidR="005933B9" w:rsidRDefault="005933B9" w:rsidP="00747EB9">
      <w:pPr>
        <w:spacing w:after="0" w:line="240" w:lineRule="auto"/>
      </w:pPr>
      <w:r>
        <w:continuationSeparator/>
      </w:r>
    </w:p>
  </w:footnote>
  <w:footnote w:type="continuationNotice" w:id="1">
    <w:p w14:paraId="7B635C2D" w14:textId="77777777" w:rsidR="005933B9" w:rsidRDefault="005933B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F0A78"/>
    <w:multiLevelType w:val="hybridMultilevel"/>
    <w:tmpl w:val="ACA498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3533560"/>
    <w:multiLevelType w:val="hybridMultilevel"/>
    <w:tmpl w:val="E99802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49C7AFA"/>
    <w:multiLevelType w:val="hybridMultilevel"/>
    <w:tmpl w:val="5CF0F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4E18F9"/>
    <w:multiLevelType w:val="hybridMultilevel"/>
    <w:tmpl w:val="887228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9D02E4F"/>
    <w:multiLevelType w:val="hybridMultilevel"/>
    <w:tmpl w:val="7F344A4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ED70ED4"/>
    <w:multiLevelType w:val="hybridMultilevel"/>
    <w:tmpl w:val="0DEC8E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FB25277"/>
    <w:multiLevelType w:val="hybridMultilevel"/>
    <w:tmpl w:val="AC642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830610"/>
    <w:multiLevelType w:val="hybridMultilevel"/>
    <w:tmpl w:val="AADEA8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3101256"/>
    <w:multiLevelType w:val="hybridMultilevel"/>
    <w:tmpl w:val="6498890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49A14E1"/>
    <w:multiLevelType w:val="hybridMultilevel"/>
    <w:tmpl w:val="6DDE7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95205D"/>
    <w:multiLevelType w:val="hybridMultilevel"/>
    <w:tmpl w:val="866C5C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9AF7F67"/>
    <w:multiLevelType w:val="hybridMultilevel"/>
    <w:tmpl w:val="ED405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817103"/>
    <w:multiLevelType w:val="hybridMultilevel"/>
    <w:tmpl w:val="A9FA74C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ABE2BBD"/>
    <w:multiLevelType w:val="hybridMultilevel"/>
    <w:tmpl w:val="75F6E9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B2F129C"/>
    <w:multiLevelType w:val="hybridMultilevel"/>
    <w:tmpl w:val="3C6C7A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B8F6760"/>
    <w:multiLevelType w:val="hybridMultilevel"/>
    <w:tmpl w:val="AA7CE620"/>
    <w:lvl w:ilvl="0" w:tplc="C3228FA8">
      <w:start w:val="5"/>
      <w:numFmt w:val="bullet"/>
      <w:lvlText w:val="-"/>
      <w:lvlJc w:val="left"/>
      <w:pPr>
        <w:ind w:left="360" w:hanging="360"/>
      </w:pPr>
      <w:rPr>
        <w:rFonts w:ascii="Calibri" w:eastAsia="SimSun"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E2774E7"/>
    <w:multiLevelType w:val="hybridMultilevel"/>
    <w:tmpl w:val="0574AF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0761858"/>
    <w:multiLevelType w:val="hybridMultilevel"/>
    <w:tmpl w:val="2188DA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41F6745"/>
    <w:multiLevelType w:val="hybridMultilevel"/>
    <w:tmpl w:val="39246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67F08BE"/>
    <w:multiLevelType w:val="hybridMultilevel"/>
    <w:tmpl w:val="1A5245A6"/>
    <w:lvl w:ilvl="0" w:tplc="0409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271918FC"/>
    <w:multiLevelType w:val="hybridMultilevel"/>
    <w:tmpl w:val="37AAF166"/>
    <w:lvl w:ilvl="0" w:tplc="509A986E">
      <w:start w:val="1"/>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A0E2900"/>
    <w:multiLevelType w:val="hybridMultilevel"/>
    <w:tmpl w:val="B93833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2BB57CE1"/>
    <w:multiLevelType w:val="hybridMultilevel"/>
    <w:tmpl w:val="199AB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1C220F1"/>
    <w:multiLevelType w:val="hybridMultilevel"/>
    <w:tmpl w:val="4A74CA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8E72BEA"/>
    <w:multiLevelType w:val="hybridMultilevel"/>
    <w:tmpl w:val="DF36DB04"/>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25" w15:restartNumberingAfterBreak="0">
    <w:nsid w:val="3AA45ABF"/>
    <w:multiLevelType w:val="hybridMultilevel"/>
    <w:tmpl w:val="F752BB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22F3927"/>
    <w:multiLevelType w:val="hybridMultilevel"/>
    <w:tmpl w:val="A170C5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2310B75"/>
    <w:multiLevelType w:val="hybridMultilevel"/>
    <w:tmpl w:val="7B10A8F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45A753DD"/>
    <w:multiLevelType w:val="hybridMultilevel"/>
    <w:tmpl w:val="CD84EE4A"/>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46AB4E49"/>
    <w:multiLevelType w:val="hybridMultilevel"/>
    <w:tmpl w:val="21F87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9F426C"/>
    <w:multiLevelType w:val="hybridMultilevel"/>
    <w:tmpl w:val="D58844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4A5F5829"/>
    <w:multiLevelType w:val="hybridMultilevel"/>
    <w:tmpl w:val="D6CE2F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4BC051A7"/>
    <w:multiLevelType w:val="hybridMultilevel"/>
    <w:tmpl w:val="564AEF3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4DC71533"/>
    <w:multiLevelType w:val="hybridMultilevel"/>
    <w:tmpl w:val="130ADC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4FF35CA8"/>
    <w:multiLevelType w:val="hybridMultilevel"/>
    <w:tmpl w:val="DAFCA0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22357F4"/>
    <w:multiLevelType w:val="hybridMultilevel"/>
    <w:tmpl w:val="E5CED2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52623EF5"/>
    <w:multiLevelType w:val="hybridMultilevel"/>
    <w:tmpl w:val="17F2F1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52AE2DD1"/>
    <w:multiLevelType w:val="hybridMultilevel"/>
    <w:tmpl w:val="BFA46A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543F3811"/>
    <w:multiLevelType w:val="hybridMultilevel"/>
    <w:tmpl w:val="5B8A22B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54434D9F"/>
    <w:multiLevelType w:val="hybridMultilevel"/>
    <w:tmpl w:val="D14AA32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544B1BE2"/>
    <w:multiLevelType w:val="hybridMultilevel"/>
    <w:tmpl w:val="39EA18D2"/>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58253A70"/>
    <w:multiLevelType w:val="hybridMultilevel"/>
    <w:tmpl w:val="60FAC23A"/>
    <w:lvl w:ilvl="0" w:tplc="E17C154C">
      <w:start w:val="5"/>
      <w:numFmt w:val="bullet"/>
      <w:lvlText w:val="-"/>
      <w:lvlJc w:val="left"/>
      <w:pPr>
        <w:ind w:left="360" w:hanging="360"/>
      </w:pPr>
      <w:rPr>
        <w:rFonts w:ascii="Calibri" w:eastAsia="SimSun"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5B910163"/>
    <w:multiLevelType w:val="hybridMultilevel"/>
    <w:tmpl w:val="A66AE3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62603651"/>
    <w:multiLevelType w:val="hybridMultilevel"/>
    <w:tmpl w:val="097424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654256BB"/>
    <w:multiLevelType w:val="hybridMultilevel"/>
    <w:tmpl w:val="262024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664B21A9"/>
    <w:multiLevelType w:val="hybridMultilevel"/>
    <w:tmpl w:val="2D4890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698E4B3C"/>
    <w:multiLevelType w:val="hybridMultilevel"/>
    <w:tmpl w:val="FCE8F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ED657C7"/>
    <w:multiLevelType w:val="hybridMultilevel"/>
    <w:tmpl w:val="D3528D1C"/>
    <w:lvl w:ilvl="0" w:tplc="5FBC2F96">
      <w:start w:val="5"/>
      <w:numFmt w:val="bullet"/>
      <w:lvlText w:val="-"/>
      <w:lvlJc w:val="left"/>
      <w:pPr>
        <w:ind w:left="360" w:hanging="360"/>
      </w:pPr>
      <w:rPr>
        <w:rFonts w:ascii="Calibri" w:eastAsia="SimSun"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76795299"/>
    <w:multiLevelType w:val="hybridMultilevel"/>
    <w:tmpl w:val="DE46DB4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791322E1"/>
    <w:multiLevelType w:val="hybridMultilevel"/>
    <w:tmpl w:val="ADB8F3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79B4397E"/>
    <w:multiLevelType w:val="hybridMultilevel"/>
    <w:tmpl w:val="8D0C85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79C43433"/>
    <w:multiLevelType w:val="hybridMultilevel"/>
    <w:tmpl w:val="7EE0E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C1217AE"/>
    <w:multiLevelType w:val="hybridMultilevel"/>
    <w:tmpl w:val="5964EC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7FB80BBE"/>
    <w:multiLevelType w:val="hybridMultilevel"/>
    <w:tmpl w:val="5F0852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837576342">
    <w:abstractNumId w:val="30"/>
  </w:num>
  <w:num w:numId="2" w16cid:durableId="1736513873">
    <w:abstractNumId w:val="43"/>
  </w:num>
  <w:num w:numId="3" w16cid:durableId="1873229115">
    <w:abstractNumId w:val="42"/>
  </w:num>
  <w:num w:numId="4" w16cid:durableId="332028729">
    <w:abstractNumId w:val="39"/>
  </w:num>
  <w:num w:numId="5" w16cid:durableId="1502162080">
    <w:abstractNumId w:val="22"/>
  </w:num>
  <w:num w:numId="6" w16cid:durableId="1578708885">
    <w:abstractNumId w:val="17"/>
  </w:num>
  <w:num w:numId="7" w16cid:durableId="1641770137">
    <w:abstractNumId w:val="8"/>
  </w:num>
  <w:num w:numId="8" w16cid:durableId="1803962331">
    <w:abstractNumId w:val="14"/>
  </w:num>
  <w:num w:numId="9" w16cid:durableId="1639458002">
    <w:abstractNumId w:val="32"/>
  </w:num>
  <w:num w:numId="10" w16cid:durableId="1159926364">
    <w:abstractNumId w:val="10"/>
  </w:num>
  <w:num w:numId="11" w16cid:durableId="1755130710">
    <w:abstractNumId w:val="38"/>
  </w:num>
  <w:num w:numId="12" w16cid:durableId="205340755">
    <w:abstractNumId w:val="44"/>
  </w:num>
  <w:num w:numId="13" w16cid:durableId="1471094083">
    <w:abstractNumId w:val="27"/>
  </w:num>
  <w:num w:numId="14" w16cid:durableId="453911023">
    <w:abstractNumId w:val="6"/>
  </w:num>
  <w:num w:numId="15" w16cid:durableId="77404521">
    <w:abstractNumId w:val="5"/>
  </w:num>
  <w:num w:numId="16" w16cid:durableId="1836219133">
    <w:abstractNumId w:val="11"/>
  </w:num>
  <w:num w:numId="17" w16cid:durableId="373776824">
    <w:abstractNumId w:val="3"/>
  </w:num>
  <w:num w:numId="18" w16cid:durableId="390153744">
    <w:abstractNumId w:val="7"/>
  </w:num>
  <w:num w:numId="19" w16cid:durableId="2052413847">
    <w:abstractNumId w:val="26"/>
  </w:num>
  <w:num w:numId="20" w16cid:durableId="200167496">
    <w:abstractNumId w:val="16"/>
  </w:num>
  <w:num w:numId="21" w16cid:durableId="1516724249">
    <w:abstractNumId w:val="21"/>
  </w:num>
  <w:num w:numId="22" w16cid:durableId="1678774897">
    <w:abstractNumId w:val="40"/>
  </w:num>
  <w:num w:numId="23" w16cid:durableId="1007368256">
    <w:abstractNumId w:val="13"/>
  </w:num>
  <w:num w:numId="24" w16cid:durableId="502739489">
    <w:abstractNumId w:val="28"/>
  </w:num>
  <w:num w:numId="25" w16cid:durableId="1232086133">
    <w:abstractNumId w:val="33"/>
  </w:num>
  <w:num w:numId="26" w16cid:durableId="1014771317">
    <w:abstractNumId w:val="25"/>
  </w:num>
  <w:num w:numId="27" w16cid:durableId="1955792939">
    <w:abstractNumId w:val="4"/>
  </w:num>
  <w:num w:numId="28" w16cid:durableId="308367206">
    <w:abstractNumId w:val="37"/>
  </w:num>
  <w:num w:numId="29" w16cid:durableId="1092972947">
    <w:abstractNumId w:val="35"/>
  </w:num>
  <w:num w:numId="30" w16cid:durableId="1622179491">
    <w:abstractNumId w:val="52"/>
  </w:num>
  <w:num w:numId="31" w16cid:durableId="115485839">
    <w:abstractNumId w:val="9"/>
  </w:num>
  <w:num w:numId="32" w16cid:durableId="1342703489">
    <w:abstractNumId w:val="12"/>
  </w:num>
  <w:num w:numId="33" w16cid:durableId="2115587833">
    <w:abstractNumId w:val="51"/>
  </w:num>
  <w:num w:numId="34" w16cid:durableId="641349776">
    <w:abstractNumId w:val="24"/>
  </w:num>
  <w:num w:numId="35" w16cid:durableId="304706829">
    <w:abstractNumId w:val="34"/>
  </w:num>
  <w:num w:numId="36" w16cid:durableId="96365129">
    <w:abstractNumId w:val="47"/>
  </w:num>
  <w:num w:numId="37" w16cid:durableId="2112821238">
    <w:abstractNumId w:val="48"/>
  </w:num>
  <w:num w:numId="38" w16cid:durableId="1630428120">
    <w:abstractNumId w:val="20"/>
  </w:num>
  <w:num w:numId="39" w16cid:durableId="732855173">
    <w:abstractNumId w:val="41"/>
  </w:num>
  <w:num w:numId="40" w16cid:durableId="72894512">
    <w:abstractNumId w:val="19"/>
  </w:num>
  <w:num w:numId="41" w16cid:durableId="1626815896">
    <w:abstractNumId w:val="23"/>
  </w:num>
  <w:num w:numId="42" w16cid:durableId="1309674450">
    <w:abstractNumId w:val="18"/>
  </w:num>
  <w:num w:numId="43" w16cid:durableId="1299414079">
    <w:abstractNumId w:val="29"/>
  </w:num>
  <w:num w:numId="44" w16cid:durableId="1328826511">
    <w:abstractNumId w:val="36"/>
  </w:num>
  <w:num w:numId="45" w16cid:durableId="1902861841">
    <w:abstractNumId w:val="2"/>
  </w:num>
  <w:num w:numId="46" w16cid:durableId="1482312621">
    <w:abstractNumId w:val="49"/>
  </w:num>
  <w:num w:numId="47" w16cid:durableId="649947799">
    <w:abstractNumId w:val="50"/>
  </w:num>
  <w:num w:numId="48" w16cid:durableId="1158111004">
    <w:abstractNumId w:val="1"/>
  </w:num>
  <w:num w:numId="49" w16cid:durableId="1100956124">
    <w:abstractNumId w:val="45"/>
  </w:num>
  <w:num w:numId="50" w16cid:durableId="530264619">
    <w:abstractNumId w:val="46"/>
  </w:num>
  <w:num w:numId="51" w16cid:durableId="151602091">
    <w:abstractNumId w:val="31"/>
  </w:num>
  <w:num w:numId="52" w16cid:durableId="1666124775">
    <w:abstractNumId w:val="15"/>
  </w:num>
  <w:num w:numId="53" w16cid:durableId="1943414495">
    <w:abstractNumId w:val="53"/>
  </w:num>
  <w:num w:numId="54" w16cid:durableId="1044402892">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proofState w:spelling="clean" w:grammar="clean"/>
  <w:defaultTabStop w:val="720"/>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EB9"/>
    <w:rsid w:val="00000028"/>
    <w:rsid w:val="00000715"/>
    <w:rsid w:val="00000EE2"/>
    <w:rsid w:val="000011C2"/>
    <w:rsid w:val="0000161C"/>
    <w:rsid w:val="00001B9F"/>
    <w:rsid w:val="00001DF0"/>
    <w:rsid w:val="00002319"/>
    <w:rsid w:val="00002546"/>
    <w:rsid w:val="00002B03"/>
    <w:rsid w:val="00002EC9"/>
    <w:rsid w:val="000030C5"/>
    <w:rsid w:val="0000384C"/>
    <w:rsid w:val="00003D1A"/>
    <w:rsid w:val="00004281"/>
    <w:rsid w:val="000043EE"/>
    <w:rsid w:val="00004993"/>
    <w:rsid w:val="00004F62"/>
    <w:rsid w:val="0000586D"/>
    <w:rsid w:val="00005B6F"/>
    <w:rsid w:val="00005BF7"/>
    <w:rsid w:val="00006CC6"/>
    <w:rsid w:val="000106E9"/>
    <w:rsid w:val="00010DD0"/>
    <w:rsid w:val="00011532"/>
    <w:rsid w:val="00011916"/>
    <w:rsid w:val="00011992"/>
    <w:rsid w:val="00011A32"/>
    <w:rsid w:val="00011E6F"/>
    <w:rsid w:val="00011E71"/>
    <w:rsid w:val="00012004"/>
    <w:rsid w:val="000120B3"/>
    <w:rsid w:val="00012823"/>
    <w:rsid w:val="00012EE9"/>
    <w:rsid w:val="000130C6"/>
    <w:rsid w:val="00014613"/>
    <w:rsid w:val="00014632"/>
    <w:rsid w:val="00014B5D"/>
    <w:rsid w:val="000156C9"/>
    <w:rsid w:val="00015F73"/>
    <w:rsid w:val="00016F97"/>
    <w:rsid w:val="000172D2"/>
    <w:rsid w:val="00017ADA"/>
    <w:rsid w:val="00017F5B"/>
    <w:rsid w:val="000201FD"/>
    <w:rsid w:val="0002041E"/>
    <w:rsid w:val="00020B95"/>
    <w:rsid w:val="00021250"/>
    <w:rsid w:val="00021384"/>
    <w:rsid w:val="00021417"/>
    <w:rsid w:val="000215ED"/>
    <w:rsid w:val="0002174A"/>
    <w:rsid w:val="0002198A"/>
    <w:rsid w:val="00021F7F"/>
    <w:rsid w:val="00022854"/>
    <w:rsid w:val="00023321"/>
    <w:rsid w:val="00023441"/>
    <w:rsid w:val="000239D9"/>
    <w:rsid w:val="00023E24"/>
    <w:rsid w:val="000242B8"/>
    <w:rsid w:val="0002434F"/>
    <w:rsid w:val="00024581"/>
    <w:rsid w:val="0002467D"/>
    <w:rsid w:val="00024D6F"/>
    <w:rsid w:val="00025393"/>
    <w:rsid w:val="00025D08"/>
    <w:rsid w:val="00026313"/>
    <w:rsid w:val="0002682C"/>
    <w:rsid w:val="00026935"/>
    <w:rsid w:val="00026DB6"/>
    <w:rsid w:val="00030683"/>
    <w:rsid w:val="00030764"/>
    <w:rsid w:val="000307CA"/>
    <w:rsid w:val="000307EB"/>
    <w:rsid w:val="00030D5C"/>
    <w:rsid w:val="00030F85"/>
    <w:rsid w:val="00031137"/>
    <w:rsid w:val="000312F4"/>
    <w:rsid w:val="000316B6"/>
    <w:rsid w:val="00031975"/>
    <w:rsid w:val="00032C69"/>
    <w:rsid w:val="00033095"/>
    <w:rsid w:val="000340A8"/>
    <w:rsid w:val="000341FC"/>
    <w:rsid w:val="000349D0"/>
    <w:rsid w:val="0003565B"/>
    <w:rsid w:val="000361A7"/>
    <w:rsid w:val="00036A2C"/>
    <w:rsid w:val="00036E83"/>
    <w:rsid w:val="000400BC"/>
    <w:rsid w:val="00040404"/>
    <w:rsid w:val="000404DC"/>
    <w:rsid w:val="00041372"/>
    <w:rsid w:val="000419B1"/>
    <w:rsid w:val="0004261C"/>
    <w:rsid w:val="00042C10"/>
    <w:rsid w:val="00042F0A"/>
    <w:rsid w:val="000435D1"/>
    <w:rsid w:val="00043AE9"/>
    <w:rsid w:val="00043DE7"/>
    <w:rsid w:val="00043E7A"/>
    <w:rsid w:val="00044140"/>
    <w:rsid w:val="0004416F"/>
    <w:rsid w:val="00044497"/>
    <w:rsid w:val="00044544"/>
    <w:rsid w:val="00044559"/>
    <w:rsid w:val="00044CBD"/>
    <w:rsid w:val="00044D88"/>
    <w:rsid w:val="00044F28"/>
    <w:rsid w:val="000467B9"/>
    <w:rsid w:val="00046BB2"/>
    <w:rsid w:val="00046E0B"/>
    <w:rsid w:val="00046E22"/>
    <w:rsid w:val="00047593"/>
    <w:rsid w:val="00047CA8"/>
    <w:rsid w:val="00047DFF"/>
    <w:rsid w:val="00050665"/>
    <w:rsid w:val="0005082E"/>
    <w:rsid w:val="00051319"/>
    <w:rsid w:val="00051542"/>
    <w:rsid w:val="0005164D"/>
    <w:rsid w:val="0005171B"/>
    <w:rsid w:val="00051D67"/>
    <w:rsid w:val="0005220B"/>
    <w:rsid w:val="0005263E"/>
    <w:rsid w:val="0005269D"/>
    <w:rsid w:val="00052A8E"/>
    <w:rsid w:val="00053149"/>
    <w:rsid w:val="0005316B"/>
    <w:rsid w:val="00053758"/>
    <w:rsid w:val="00053A29"/>
    <w:rsid w:val="00053ED0"/>
    <w:rsid w:val="0005485D"/>
    <w:rsid w:val="00054AF6"/>
    <w:rsid w:val="00054FF9"/>
    <w:rsid w:val="0005575E"/>
    <w:rsid w:val="00055BB8"/>
    <w:rsid w:val="00055D79"/>
    <w:rsid w:val="00057050"/>
    <w:rsid w:val="0005744C"/>
    <w:rsid w:val="00057791"/>
    <w:rsid w:val="00057A61"/>
    <w:rsid w:val="00057B62"/>
    <w:rsid w:val="00057B85"/>
    <w:rsid w:val="00060460"/>
    <w:rsid w:val="00060525"/>
    <w:rsid w:val="000605F0"/>
    <w:rsid w:val="00060A14"/>
    <w:rsid w:val="00060B65"/>
    <w:rsid w:val="00060F5F"/>
    <w:rsid w:val="00060FE8"/>
    <w:rsid w:val="00061071"/>
    <w:rsid w:val="00061711"/>
    <w:rsid w:val="0006174D"/>
    <w:rsid w:val="00061CA2"/>
    <w:rsid w:val="00062124"/>
    <w:rsid w:val="00062306"/>
    <w:rsid w:val="00062430"/>
    <w:rsid w:val="00062547"/>
    <w:rsid w:val="00062803"/>
    <w:rsid w:val="00062AF9"/>
    <w:rsid w:val="00063A5C"/>
    <w:rsid w:val="00063B78"/>
    <w:rsid w:val="00064040"/>
    <w:rsid w:val="000641BA"/>
    <w:rsid w:val="00064A4E"/>
    <w:rsid w:val="0006524D"/>
    <w:rsid w:val="0006537D"/>
    <w:rsid w:val="000664EA"/>
    <w:rsid w:val="0006724D"/>
    <w:rsid w:val="000672EA"/>
    <w:rsid w:val="000674BA"/>
    <w:rsid w:val="00067E69"/>
    <w:rsid w:val="00070C1C"/>
    <w:rsid w:val="00070D9B"/>
    <w:rsid w:val="00070E7F"/>
    <w:rsid w:val="0007132C"/>
    <w:rsid w:val="00071361"/>
    <w:rsid w:val="00071806"/>
    <w:rsid w:val="00071A1B"/>
    <w:rsid w:val="00071D11"/>
    <w:rsid w:val="000720BC"/>
    <w:rsid w:val="000723FA"/>
    <w:rsid w:val="00072907"/>
    <w:rsid w:val="00072A6E"/>
    <w:rsid w:val="00072C86"/>
    <w:rsid w:val="00072DC3"/>
    <w:rsid w:val="00073008"/>
    <w:rsid w:val="00073061"/>
    <w:rsid w:val="00074005"/>
    <w:rsid w:val="0007467D"/>
    <w:rsid w:val="00074D64"/>
    <w:rsid w:val="00074F4F"/>
    <w:rsid w:val="00075353"/>
    <w:rsid w:val="000753DF"/>
    <w:rsid w:val="0007579D"/>
    <w:rsid w:val="00075AD3"/>
    <w:rsid w:val="00076452"/>
    <w:rsid w:val="00076C77"/>
    <w:rsid w:val="000770B5"/>
    <w:rsid w:val="000774CF"/>
    <w:rsid w:val="000778B5"/>
    <w:rsid w:val="00077FC6"/>
    <w:rsid w:val="000805EB"/>
    <w:rsid w:val="000807B0"/>
    <w:rsid w:val="00080A91"/>
    <w:rsid w:val="00080FDA"/>
    <w:rsid w:val="000819F7"/>
    <w:rsid w:val="00081C0E"/>
    <w:rsid w:val="00082178"/>
    <w:rsid w:val="00083517"/>
    <w:rsid w:val="00083BE5"/>
    <w:rsid w:val="00084953"/>
    <w:rsid w:val="00084AB9"/>
    <w:rsid w:val="00084B49"/>
    <w:rsid w:val="0008516C"/>
    <w:rsid w:val="000851BD"/>
    <w:rsid w:val="00085367"/>
    <w:rsid w:val="000855E4"/>
    <w:rsid w:val="00086A3D"/>
    <w:rsid w:val="000875BC"/>
    <w:rsid w:val="0008765A"/>
    <w:rsid w:val="000876F4"/>
    <w:rsid w:val="000879A0"/>
    <w:rsid w:val="000879EF"/>
    <w:rsid w:val="00087AAD"/>
    <w:rsid w:val="00087C1A"/>
    <w:rsid w:val="00087FEA"/>
    <w:rsid w:val="00091338"/>
    <w:rsid w:val="0009172F"/>
    <w:rsid w:val="000917D1"/>
    <w:rsid w:val="00092BFB"/>
    <w:rsid w:val="00093D5F"/>
    <w:rsid w:val="0009423C"/>
    <w:rsid w:val="00095135"/>
    <w:rsid w:val="00095DCF"/>
    <w:rsid w:val="0009635B"/>
    <w:rsid w:val="000975D6"/>
    <w:rsid w:val="00097A58"/>
    <w:rsid w:val="000A04F8"/>
    <w:rsid w:val="000A0B50"/>
    <w:rsid w:val="000A0CCD"/>
    <w:rsid w:val="000A0D5C"/>
    <w:rsid w:val="000A10DB"/>
    <w:rsid w:val="000A1F7F"/>
    <w:rsid w:val="000A2259"/>
    <w:rsid w:val="000A2A53"/>
    <w:rsid w:val="000A2B16"/>
    <w:rsid w:val="000A2B73"/>
    <w:rsid w:val="000A36F3"/>
    <w:rsid w:val="000A4C31"/>
    <w:rsid w:val="000A4D1D"/>
    <w:rsid w:val="000A5B40"/>
    <w:rsid w:val="000A5BF1"/>
    <w:rsid w:val="000A616C"/>
    <w:rsid w:val="000A6C7E"/>
    <w:rsid w:val="000A7292"/>
    <w:rsid w:val="000A7465"/>
    <w:rsid w:val="000A7861"/>
    <w:rsid w:val="000A794E"/>
    <w:rsid w:val="000B00D7"/>
    <w:rsid w:val="000B0CAA"/>
    <w:rsid w:val="000B0FFD"/>
    <w:rsid w:val="000B1424"/>
    <w:rsid w:val="000B1571"/>
    <w:rsid w:val="000B2558"/>
    <w:rsid w:val="000B266A"/>
    <w:rsid w:val="000B27A2"/>
    <w:rsid w:val="000B2895"/>
    <w:rsid w:val="000B28A1"/>
    <w:rsid w:val="000B2A27"/>
    <w:rsid w:val="000B2DCF"/>
    <w:rsid w:val="000B2E96"/>
    <w:rsid w:val="000B3389"/>
    <w:rsid w:val="000B4181"/>
    <w:rsid w:val="000B41FE"/>
    <w:rsid w:val="000B4C70"/>
    <w:rsid w:val="000B4ECB"/>
    <w:rsid w:val="000B5503"/>
    <w:rsid w:val="000B5AB3"/>
    <w:rsid w:val="000B5B53"/>
    <w:rsid w:val="000B5F44"/>
    <w:rsid w:val="000B6470"/>
    <w:rsid w:val="000B6DA6"/>
    <w:rsid w:val="000B761F"/>
    <w:rsid w:val="000B769F"/>
    <w:rsid w:val="000C0030"/>
    <w:rsid w:val="000C014D"/>
    <w:rsid w:val="000C01A2"/>
    <w:rsid w:val="000C054F"/>
    <w:rsid w:val="000C05B5"/>
    <w:rsid w:val="000C087E"/>
    <w:rsid w:val="000C08C5"/>
    <w:rsid w:val="000C0968"/>
    <w:rsid w:val="000C0F5A"/>
    <w:rsid w:val="000C106E"/>
    <w:rsid w:val="000C11F6"/>
    <w:rsid w:val="000C2553"/>
    <w:rsid w:val="000C291E"/>
    <w:rsid w:val="000C2C9D"/>
    <w:rsid w:val="000C2CBF"/>
    <w:rsid w:val="000C34AD"/>
    <w:rsid w:val="000C3924"/>
    <w:rsid w:val="000C3A89"/>
    <w:rsid w:val="000C43DC"/>
    <w:rsid w:val="000C48CC"/>
    <w:rsid w:val="000C4DA0"/>
    <w:rsid w:val="000C4FC4"/>
    <w:rsid w:val="000C5340"/>
    <w:rsid w:val="000C6851"/>
    <w:rsid w:val="000C6E74"/>
    <w:rsid w:val="000C6EAA"/>
    <w:rsid w:val="000C776F"/>
    <w:rsid w:val="000C7885"/>
    <w:rsid w:val="000D04BB"/>
    <w:rsid w:val="000D0DDB"/>
    <w:rsid w:val="000D0FFB"/>
    <w:rsid w:val="000D1081"/>
    <w:rsid w:val="000D16C1"/>
    <w:rsid w:val="000D174A"/>
    <w:rsid w:val="000D1DF2"/>
    <w:rsid w:val="000D1FD4"/>
    <w:rsid w:val="000D2767"/>
    <w:rsid w:val="000D34CE"/>
    <w:rsid w:val="000D34D5"/>
    <w:rsid w:val="000D358E"/>
    <w:rsid w:val="000D4618"/>
    <w:rsid w:val="000D48F5"/>
    <w:rsid w:val="000D5B60"/>
    <w:rsid w:val="000D5D8D"/>
    <w:rsid w:val="000D6D06"/>
    <w:rsid w:val="000D72A7"/>
    <w:rsid w:val="000D73E9"/>
    <w:rsid w:val="000E0239"/>
    <w:rsid w:val="000E0DFA"/>
    <w:rsid w:val="000E0F54"/>
    <w:rsid w:val="000E151D"/>
    <w:rsid w:val="000E3126"/>
    <w:rsid w:val="000E31F0"/>
    <w:rsid w:val="000E3643"/>
    <w:rsid w:val="000E3755"/>
    <w:rsid w:val="000E40F4"/>
    <w:rsid w:val="000E421A"/>
    <w:rsid w:val="000E44B8"/>
    <w:rsid w:val="000E5C0D"/>
    <w:rsid w:val="000E66B1"/>
    <w:rsid w:val="000E6711"/>
    <w:rsid w:val="000E68D3"/>
    <w:rsid w:val="000E6C92"/>
    <w:rsid w:val="000E7662"/>
    <w:rsid w:val="000F0464"/>
    <w:rsid w:val="000F1010"/>
    <w:rsid w:val="000F1073"/>
    <w:rsid w:val="000F12DD"/>
    <w:rsid w:val="000F14A7"/>
    <w:rsid w:val="000F1953"/>
    <w:rsid w:val="000F2E01"/>
    <w:rsid w:val="000F33CE"/>
    <w:rsid w:val="000F354B"/>
    <w:rsid w:val="000F3A47"/>
    <w:rsid w:val="000F471A"/>
    <w:rsid w:val="000F490C"/>
    <w:rsid w:val="000F5573"/>
    <w:rsid w:val="000F5A3D"/>
    <w:rsid w:val="000F5C38"/>
    <w:rsid w:val="000F5E0C"/>
    <w:rsid w:val="000F5ECA"/>
    <w:rsid w:val="000F68C6"/>
    <w:rsid w:val="000F6C3D"/>
    <w:rsid w:val="000F6D67"/>
    <w:rsid w:val="000F73B8"/>
    <w:rsid w:val="000F7575"/>
    <w:rsid w:val="00100616"/>
    <w:rsid w:val="00101705"/>
    <w:rsid w:val="0010279A"/>
    <w:rsid w:val="001029F3"/>
    <w:rsid w:val="00102A8F"/>
    <w:rsid w:val="00102C04"/>
    <w:rsid w:val="00103B16"/>
    <w:rsid w:val="00103B1C"/>
    <w:rsid w:val="00103BB4"/>
    <w:rsid w:val="00104261"/>
    <w:rsid w:val="001049A0"/>
    <w:rsid w:val="00104E77"/>
    <w:rsid w:val="00105315"/>
    <w:rsid w:val="00105DE9"/>
    <w:rsid w:val="00105E4A"/>
    <w:rsid w:val="00105F0C"/>
    <w:rsid w:val="00106235"/>
    <w:rsid w:val="00106629"/>
    <w:rsid w:val="00107317"/>
    <w:rsid w:val="00110AF0"/>
    <w:rsid w:val="00112172"/>
    <w:rsid w:val="001123CD"/>
    <w:rsid w:val="00112558"/>
    <w:rsid w:val="00112B73"/>
    <w:rsid w:val="00112BD9"/>
    <w:rsid w:val="00112D77"/>
    <w:rsid w:val="00113555"/>
    <w:rsid w:val="00113657"/>
    <w:rsid w:val="0011381B"/>
    <w:rsid w:val="00114002"/>
    <w:rsid w:val="0011439A"/>
    <w:rsid w:val="001145FE"/>
    <w:rsid w:val="00114B78"/>
    <w:rsid w:val="00114BC9"/>
    <w:rsid w:val="00114BE8"/>
    <w:rsid w:val="00114E48"/>
    <w:rsid w:val="001152CB"/>
    <w:rsid w:val="0011571F"/>
    <w:rsid w:val="00115F5B"/>
    <w:rsid w:val="0011649E"/>
    <w:rsid w:val="00116B63"/>
    <w:rsid w:val="00116C61"/>
    <w:rsid w:val="00116E17"/>
    <w:rsid w:val="00117056"/>
    <w:rsid w:val="001173AE"/>
    <w:rsid w:val="00117CA9"/>
    <w:rsid w:val="00117D36"/>
    <w:rsid w:val="00117E7A"/>
    <w:rsid w:val="00117FA6"/>
    <w:rsid w:val="00117FDD"/>
    <w:rsid w:val="00120148"/>
    <w:rsid w:val="001206C7"/>
    <w:rsid w:val="00120CAA"/>
    <w:rsid w:val="0012118F"/>
    <w:rsid w:val="001213F7"/>
    <w:rsid w:val="00121753"/>
    <w:rsid w:val="001220CE"/>
    <w:rsid w:val="0012233E"/>
    <w:rsid w:val="00122424"/>
    <w:rsid w:val="001229DB"/>
    <w:rsid w:val="001231EC"/>
    <w:rsid w:val="00123B4A"/>
    <w:rsid w:val="00123FCD"/>
    <w:rsid w:val="001240A3"/>
    <w:rsid w:val="001248EF"/>
    <w:rsid w:val="00124A95"/>
    <w:rsid w:val="00125059"/>
    <w:rsid w:val="0012526B"/>
    <w:rsid w:val="0012571B"/>
    <w:rsid w:val="00125990"/>
    <w:rsid w:val="00125D97"/>
    <w:rsid w:val="00125F41"/>
    <w:rsid w:val="00126C20"/>
    <w:rsid w:val="00127060"/>
    <w:rsid w:val="00127524"/>
    <w:rsid w:val="0012760A"/>
    <w:rsid w:val="00130A04"/>
    <w:rsid w:val="00130DA9"/>
    <w:rsid w:val="00132953"/>
    <w:rsid w:val="00132AC4"/>
    <w:rsid w:val="00132B6F"/>
    <w:rsid w:val="00133141"/>
    <w:rsid w:val="00133395"/>
    <w:rsid w:val="0013363D"/>
    <w:rsid w:val="0013373D"/>
    <w:rsid w:val="00133AEC"/>
    <w:rsid w:val="00135201"/>
    <w:rsid w:val="00135741"/>
    <w:rsid w:val="0013582D"/>
    <w:rsid w:val="001359BC"/>
    <w:rsid w:val="00135C94"/>
    <w:rsid w:val="00136073"/>
    <w:rsid w:val="001360C0"/>
    <w:rsid w:val="0013647E"/>
    <w:rsid w:val="00136781"/>
    <w:rsid w:val="0013680E"/>
    <w:rsid w:val="001369EF"/>
    <w:rsid w:val="0013726E"/>
    <w:rsid w:val="00137411"/>
    <w:rsid w:val="00140047"/>
    <w:rsid w:val="00140A26"/>
    <w:rsid w:val="00141347"/>
    <w:rsid w:val="001415DB"/>
    <w:rsid w:val="00141793"/>
    <w:rsid w:val="00141910"/>
    <w:rsid w:val="0014302F"/>
    <w:rsid w:val="00144E39"/>
    <w:rsid w:val="00144F20"/>
    <w:rsid w:val="00145150"/>
    <w:rsid w:val="00145F24"/>
    <w:rsid w:val="00145F8C"/>
    <w:rsid w:val="00146296"/>
    <w:rsid w:val="001465CE"/>
    <w:rsid w:val="001472D8"/>
    <w:rsid w:val="00147C4B"/>
    <w:rsid w:val="001500BA"/>
    <w:rsid w:val="00150CB9"/>
    <w:rsid w:val="00150CD6"/>
    <w:rsid w:val="0015105C"/>
    <w:rsid w:val="0015108D"/>
    <w:rsid w:val="00151256"/>
    <w:rsid w:val="001513BB"/>
    <w:rsid w:val="00151604"/>
    <w:rsid w:val="001519CB"/>
    <w:rsid w:val="001520DB"/>
    <w:rsid w:val="0015289A"/>
    <w:rsid w:val="00152E31"/>
    <w:rsid w:val="0015334C"/>
    <w:rsid w:val="0015372D"/>
    <w:rsid w:val="00153BF2"/>
    <w:rsid w:val="00153C08"/>
    <w:rsid w:val="001548BB"/>
    <w:rsid w:val="00154C36"/>
    <w:rsid w:val="0015523B"/>
    <w:rsid w:val="001554B2"/>
    <w:rsid w:val="00155794"/>
    <w:rsid w:val="00155916"/>
    <w:rsid w:val="00155931"/>
    <w:rsid w:val="0015642C"/>
    <w:rsid w:val="00156E5C"/>
    <w:rsid w:val="001576A6"/>
    <w:rsid w:val="00157B7C"/>
    <w:rsid w:val="00160736"/>
    <w:rsid w:val="00161693"/>
    <w:rsid w:val="001617BC"/>
    <w:rsid w:val="001617FD"/>
    <w:rsid w:val="001625CA"/>
    <w:rsid w:val="001631B6"/>
    <w:rsid w:val="001635CF"/>
    <w:rsid w:val="001636EB"/>
    <w:rsid w:val="00163BDF"/>
    <w:rsid w:val="00164BD4"/>
    <w:rsid w:val="00164F42"/>
    <w:rsid w:val="00165B7C"/>
    <w:rsid w:val="001665AE"/>
    <w:rsid w:val="001666E3"/>
    <w:rsid w:val="00167B2E"/>
    <w:rsid w:val="00167E17"/>
    <w:rsid w:val="00167F9F"/>
    <w:rsid w:val="00170484"/>
    <w:rsid w:val="00170CE8"/>
    <w:rsid w:val="00170D88"/>
    <w:rsid w:val="00170E90"/>
    <w:rsid w:val="00171183"/>
    <w:rsid w:val="00171DD1"/>
    <w:rsid w:val="00172156"/>
    <w:rsid w:val="00172FC7"/>
    <w:rsid w:val="00173664"/>
    <w:rsid w:val="00173B27"/>
    <w:rsid w:val="00173B91"/>
    <w:rsid w:val="00173EBF"/>
    <w:rsid w:val="00174010"/>
    <w:rsid w:val="00174327"/>
    <w:rsid w:val="00175519"/>
    <w:rsid w:val="0017693D"/>
    <w:rsid w:val="001769AF"/>
    <w:rsid w:val="001770E3"/>
    <w:rsid w:val="001778AD"/>
    <w:rsid w:val="00177B48"/>
    <w:rsid w:val="00177BDA"/>
    <w:rsid w:val="0018084A"/>
    <w:rsid w:val="00180AF2"/>
    <w:rsid w:val="00181797"/>
    <w:rsid w:val="0018185A"/>
    <w:rsid w:val="00181C62"/>
    <w:rsid w:val="00182C3A"/>
    <w:rsid w:val="00182DCD"/>
    <w:rsid w:val="001841C3"/>
    <w:rsid w:val="001843B1"/>
    <w:rsid w:val="00184405"/>
    <w:rsid w:val="00184525"/>
    <w:rsid w:val="00184E3F"/>
    <w:rsid w:val="00185CC9"/>
    <w:rsid w:val="00185D05"/>
    <w:rsid w:val="00185E30"/>
    <w:rsid w:val="001860DC"/>
    <w:rsid w:val="001876E5"/>
    <w:rsid w:val="001878E2"/>
    <w:rsid w:val="00187A3F"/>
    <w:rsid w:val="00187BF1"/>
    <w:rsid w:val="00187D69"/>
    <w:rsid w:val="0019001C"/>
    <w:rsid w:val="001907FC"/>
    <w:rsid w:val="001912D9"/>
    <w:rsid w:val="00191306"/>
    <w:rsid w:val="001913A4"/>
    <w:rsid w:val="001914A1"/>
    <w:rsid w:val="00191838"/>
    <w:rsid w:val="00191CCB"/>
    <w:rsid w:val="0019225F"/>
    <w:rsid w:val="00192E2C"/>
    <w:rsid w:val="0019447F"/>
    <w:rsid w:val="001947CB"/>
    <w:rsid w:val="00194861"/>
    <w:rsid w:val="001949A1"/>
    <w:rsid w:val="00194A8F"/>
    <w:rsid w:val="00194ABC"/>
    <w:rsid w:val="00194DDA"/>
    <w:rsid w:val="001955A6"/>
    <w:rsid w:val="001955FA"/>
    <w:rsid w:val="00195608"/>
    <w:rsid w:val="0019603D"/>
    <w:rsid w:val="00196160"/>
    <w:rsid w:val="001962A4"/>
    <w:rsid w:val="001963A9"/>
    <w:rsid w:val="00196CC2"/>
    <w:rsid w:val="00196DE7"/>
    <w:rsid w:val="001A0ACB"/>
    <w:rsid w:val="001A0ADA"/>
    <w:rsid w:val="001A0BAE"/>
    <w:rsid w:val="001A185E"/>
    <w:rsid w:val="001A1A82"/>
    <w:rsid w:val="001A1BDE"/>
    <w:rsid w:val="001A1CC5"/>
    <w:rsid w:val="001A209F"/>
    <w:rsid w:val="001A2A82"/>
    <w:rsid w:val="001A378A"/>
    <w:rsid w:val="001A3B1C"/>
    <w:rsid w:val="001A4A27"/>
    <w:rsid w:val="001A4B60"/>
    <w:rsid w:val="001A5056"/>
    <w:rsid w:val="001A5FBE"/>
    <w:rsid w:val="001A6474"/>
    <w:rsid w:val="001A64C5"/>
    <w:rsid w:val="001A65AA"/>
    <w:rsid w:val="001A6C8D"/>
    <w:rsid w:val="001A729E"/>
    <w:rsid w:val="001A7300"/>
    <w:rsid w:val="001A761C"/>
    <w:rsid w:val="001A7BDD"/>
    <w:rsid w:val="001B04E2"/>
    <w:rsid w:val="001B06E4"/>
    <w:rsid w:val="001B099F"/>
    <w:rsid w:val="001B13BA"/>
    <w:rsid w:val="001B17E1"/>
    <w:rsid w:val="001B1BA3"/>
    <w:rsid w:val="001B2A01"/>
    <w:rsid w:val="001B2B54"/>
    <w:rsid w:val="001B2E84"/>
    <w:rsid w:val="001B41D7"/>
    <w:rsid w:val="001B425E"/>
    <w:rsid w:val="001B4507"/>
    <w:rsid w:val="001B456B"/>
    <w:rsid w:val="001B4602"/>
    <w:rsid w:val="001B4AB9"/>
    <w:rsid w:val="001B4B14"/>
    <w:rsid w:val="001B565A"/>
    <w:rsid w:val="001B5AF7"/>
    <w:rsid w:val="001B5D23"/>
    <w:rsid w:val="001B69AB"/>
    <w:rsid w:val="001B6A40"/>
    <w:rsid w:val="001B6BAE"/>
    <w:rsid w:val="001B72B8"/>
    <w:rsid w:val="001B7696"/>
    <w:rsid w:val="001B7A34"/>
    <w:rsid w:val="001B7A58"/>
    <w:rsid w:val="001B7AC6"/>
    <w:rsid w:val="001B7E3F"/>
    <w:rsid w:val="001C03FC"/>
    <w:rsid w:val="001C067D"/>
    <w:rsid w:val="001C0ACC"/>
    <w:rsid w:val="001C15A3"/>
    <w:rsid w:val="001C168A"/>
    <w:rsid w:val="001C1720"/>
    <w:rsid w:val="001C1945"/>
    <w:rsid w:val="001C1A2C"/>
    <w:rsid w:val="001C25AC"/>
    <w:rsid w:val="001C277A"/>
    <w:rsid w:val="001C30D3"/>
    <w:rsid w:val="001C3432"/>
    <w:rsid w:val="001C3512"/>
    <w:rsid w:val="001C3818"/>
    <w:rsid w:val="001C3D6F"/>
    <w:rsid w:val="001C3F51"/>
    <w:rsid w:val="001C3FA1"/>
    <w:rsid w:val="001C4706"/>
    <w:rsid w:val="001C4AC3"/>
    <w:rsid w:val="001C4D82"/>
    <w:rsid w:val="001C506B"/>
    <w:rsid w:val="001C53CE"/>
    <w:rsid w:val="001C5688"/>
    <w:rsid w:val="001C627D"/>
    <w:rsid w:val="001C683E"/>
    <w:rsid w:val="001C68A0"/>
    <w:rsid w:val="001C69B2"/>
    <w:rsid w:val="001C78A1"/>
    <w:rsid w:val="001D0182"/>
    <w:rsid w:val="001D082D"/>
    <w:rsid w:val="001D1681"/>
    <w:rsid w:val="001D19A9"/>
    <w:rsid w:val="001D1BAD"/>
    <w:rsid w:val="001D2083"/>
    <w:rsid w:val="001D31B1"/>
    <w:rsid w:val="001D3FB1"/>
    <w:rsid w:val="001D4136"/>
    <w:rsid w:val="001D4B46"/>
    <w:rsid w:val="001D5D5A"/>
    <w:rsid w:val="001D5DDD"/>
    <w:rsid w:val="001D6176"/>
    <w:rsid w:val="001D6457"/>
    <w:rsid w:val="001D695A"/>
    <w:rsid w:val="001D6B04"/>
    <w:rsid w:val="001D739A"/>
    <w:rsid w:val="001D7524"/>
    <w:rsid w:val="001D7BDD"/>
    <w:rsid w:val="001E0D9F"/>
    <w:rsid w:val="001E0F7C"/>
    <w:rsid w:val="001E1526"/>
    <w:rsid w:val="001E23A6"/>
    <w:rsid w:val="001E23E1"/>
    <w:rsid w:val="001E248B"/>
    <w:rsid w:val="001E277E"/>
    <w:rsid w:val="001E2B16"/>
    <w:rsid w:val="001E2F9E"/>
    <w:rsid w:val="001E428B"/>
    <w:rsid w:val="001E49E9"/>
    <w:rsid w:val="001E6088"/>
    <w:rsid w:val="001E6517"/>
    <w:rsid w:val="001E6C3E"/>
    <w:rsid w:val="001E7232"/>
    <w:rsid w:val="001E7EB6"/>
    <w:rsid w:val="001E7EEE"/>
    <w:rsid w:val="001F0B73"/>
    <w:rsid w:val="001F0CB8"/>
    <w:rsid w:val="001F138F"/>
    <w:rsid w:val="001F17BA"/>
    <w:rsid w:val="001F1D96"/>
    <w:rsid w:val="001F222C"/>
    <w:rsid w:val="001F26E8"/>
    <w:rsid w:val="001F31EA"/>
    <w:rsid w:val="001F3C20"/>
    <w:rsid w:val="001F3FEF"/>
    <w:rsid w:val="001F497A"/>
    <w:rsid w:val="001F5191"/>
    <w:rsid w:val="001F54AF"/>
    <w:rsid w:val="001F551C"/>
    <w:rsid w:val="001F5641"/>
    <w:rsid w:val="001F5AF1"/>
    <w:rsid w:val="001F5BEB"/>
    <w:rsid w:val="001F5F04"/>
    <w:rsid w:val="001F6084"/>
    <w:rsid w:val="001F6219"/>
    <w:rsid w:val="001F653B"/>
    <w:rsid w:val="001F67D2"/>
    <w:rsid w:val="001F68E3"/>
    <w:rsid w:val="001F6FF6"/>
    <w:rsid w:val="001F737B"/>
    <w:rsid w:val="001F77EB"/>
    <w:rsid w:val="001F7BB0"/>
    <w:rsid w:val="002001A1"/>
    <w:rsid w:val="0020051D"/>
    <w:rsid w:val="00200AAC"/>
    <w:rsid w:val="00200D8B"/>
    <w:rsid w:val="00200E62"/>
    <w:rsid w:val="00201065"/>
    <w:rsid w:val="00201073"/>
    <w:rsid w:val="002011F9"/>
    <w:rsid w:val="0020129D"/>
    <w:rsid w:val="0020180A"/>
    <w:rsid w:val="0020279B"/>
    <w:rsid w:val="00203507"/>
    <w:rsid w:val="00203B8E"/>
    <w:rsid w:val="00203C96"/>
    <w:rsid w:val="00203D55"/>
    <w:rsid w:val="00203DB7"/>
    <w:rsid w:val="00203E30"/>
    <w:rsid w:val="00204A80"/>
    <w:rsid w:val="002052F9"/>
    <w:rsid w:val="00205840"/>
    <w:rsid w:val="0020604C"/>
    <w:rsid w:val="00206357"/>
    <w:rsid w:val="00206A61"/>
    <w:rsid w:val="00206CEB"/>
    <w:rsid w:val="00206E21"/>
    <w:rsid w:val="00206E73"/>
    <w:rsid w:val="002073EC"/>
    <w:rsid w:val="002074D0"/>
    <w:rsid w:val="00207837"/>
    <w:rsid w:val="0020792D"/>
    <w:rsid w:val="002079C6"/>
    <w:rsid w:val="002105F4"/>
    <w:rsid w:val="0021093B"/>
    <w:rsid w:val="00210E2E"/>
    <w:rsid w:val="002116BC"/>
    <w:rsid w:val="00211B4D"/>
    <w:rsid w:val="00212EBB"/>
    <w:rsid w:val="00214379"/>
    <w:rsid w:val="002145C6"/>
    <w:rsid w:val="00214893"/>
    <w:rsid w:val="00215795"/>
    <w:rsid w:val="002158C0"/>
    <w:rsid w:val="00215BDC"/>
    <w:rsid w:val="00215D7E"/>
    <w:rsid w:val="002163BE"/>
    <w:rsid w:val="00216737"/>
    <w:rsid w:val="00216D24"/>
    <w:rsid w:val="00217298"/>
    <w:rsid w:val="00217395"/>
    <w:rsid w:val="00217922"/>
    <w:rsid w:val="002200CF"/>
    <w:rsid w:val="0022030B"/>
    <w:rsid w:val="002203F6"/>
    <w:rsid w:val="00220559"/>
    <w:rsid w:val="002206A3"/>
    <w:rsid w:val="00220A83"/>
    <w:rsid w:val="00221118"/>
    <w:rsid w:val="00221293"/>
    <w:rsid w:val="002214A5"/>
    <w:rsid w:val="002218C2"/>
    <w:rsid w:val="00221A56"/>
    <w:rsid w:val="00222285"/>
    <w:rsid w:val="0022242A"/>
    <w:rsid w:val="00222621"/>
    <w:rsid w:val="0022287E"/>
    <w:rsid w:val="00222AF3"/>
    <w:rsid w:val="00222C28"/>
    <w:rsid w:val="00222DA9"/>
    <w:rsid w:val="00222E95"/>
    <w:rsid w:val="0022335B"/>
    <w:rsid w:val="00224267"/>
    <w:rsid w:val="0022427C"/>
    <w:rsid w:val="002242A7"/>
    <w:rsid w:val="00224698"/>
    <w:rsid w:val="00224C8B"/>
    <w:rsid w:val="00224E3E"/>
    <w:rsid w:val="0022505B"/>
    <w:rsid w:val="0022580C"/>
    <w:rsid w:val="00225FFC"/>
    <w:rsid w:val="00226587"/>
    <w:rsid w:val="002266FA"/>
    <w:rsid w:val="0022705F"/>
    <w:rsid w:val="00227545"/>
    <w:rsid w:val="00227DA7"/>
    <w:rsid w:val="002300AF"/>
    <w:rsid w:val="00230C79"/>
    <w:rsid w:val="00230E2A"/>
    <w:rsid w:val="00230E88"/>
    <w:rsid w:val="002316FA"/>
    <w:rsid w:val="00231EB4"/>
    <w:rsid w:val="0023293C"/>
    <w:rsid w:val="002331DB"/>
    <w:rsid w:val="0023351E"/>
    <w:rsid w:val="002338BC"/>
    <w:rsid w:val="002346B6"/>
    <w:rsid w:val="00234BE1"/>
    <w:rsid w:val="002352DB"/>
    <w:rsid w:val="00235460"/>
    <w:rsid w:val="00235659"/>
    <w:rsid w:val="00235E1E"/>
    <w:rsid w:val="0023619E"/>
    <w:rsid w:val="00236833"/>
    <w:rsid w:val="002370D3"/>
    <w:rsid w:val="002373A8"/>
    <w:rsid w:val="0023765F"/>
    <w:rsid w:val="00237714"/>
    <w:rsid w:val="0023783F"/>
    <w:rsid w:val="00237E45"/>
    <w:rsid w:val="00240070"/>
    <w:rsid w:val="00240520"/>
    <w:rsid w:val="002408E5"/>
    <w:rsid w:val="00240FAF"/>
    <w:rsid w:val="002417B8"/>
    <w:rsid w:val="00241DE4"/>
    <w:rsid w:val="0024321D"/>
    <w:rsid w:val="0024352B"/>
    <w:rsid w:val="00243943"/>
    <w:rsid w:val="00243B5C"/>
    <w:rsid w:val="00243BCD"/>
    <w:rsid w:val="00245F8E"/>
    <w:rsid w:val="00246132"/>
    <w:rsid w:val="0024655F"/>
    <w:rsid w:val="00246672"/>
    <w:rsid w:val="002466D2"/>
    <w:rsid w:val="0024676E"/>
    <w:rsid w:val="00246CC6"/>
    <w:rsid w:val="002500F6"/>
    <w:rsid w:val="00250DF3"/>
    <w:rsid w:val="00250FCE"/>
    <w:rsid w:val="002510E2"/>
    <w:rsid w:val="002517E8"/>
    <w:rsid w:val="00251AD5"/>
    <w:rsid w:val="00251B3D"/>
    <w:rsid w:val="00252B5A"/>
    <w:rsid w:val="00252F12"/>
    <w:rsid w:val="00253591"/>
    <w:rsid w:val="00253689"/>
    <w:rsid w:val="00253CB2"/>
    <w:rsid w:val="00253E6B"/>
    <w:rsid w:val="00254114"/>
    <w:rsid w:val="002546E8"/>
    <w:rsid w:val="00254E64"/>
    <w:rsid w:val="002550EE"/>
    <w:rsid w:val="00255EF0"/>
    <w:rsid w:val="00256A07"/>
    <w:rsid w:val="00256E1D"/>
    <w:rsid w:val="00257157"/>
    <w:rsid w:val="002573AB"/>
    <w:rsid w:val="00257BF9"/>
    <w:rsid w:val="002600E3"/>
    <w:rsid w:val="00260209"/>
    <w:rsid w:val="00260389"/>
    <w:rsid w:val="0026043D"/>
    <w:rsid w:val="00260E8B"/>
    <w:rsid w:val="00261018"/>
    <w:rsid w:val="0026109B"/>
    <w:rsid w:val="00261172"/>
    <w:rsid w:val="002614B9"/>
    <w:rsid w:val="00261C50"/>
    <w:rsid w:val="002624A4"/>
    <w:rsid w:val="00262878"/>
    <w:rsid w:val="00262B3A"/>
    <w:rsid w:val="00263536"/>
    <w:rsid w:val="002640A8"/>
    <w:rsid w:val="002640FF"/>
    <w:rsid w:val="00264E1C"/>
    <w:rsid w:val="0026522B"/>
    <w:rsid w:val="0026560F"/>
    <w:rsid w:val="00265A8E"/>
    <w:rsid w:val="00265A91"/>
    <w:rsid w:val="00265C93"/>
    <w:rsid w:val="00265F38"/>
    <w:rsid w:val="00266073"/>
    <w:rsid w:val="00266422"/>
    <w:rsid w:val="00266A82"/>
    <w:rsid w:val="00266D60"/>
    <w:rsid w:val="00267BE5"/>
    <w:rsid w:val="002713B5"/>
    <w:rsid w:val="002717C4"/>
    <w:rsid w:val="00271DEB"/>
    <w:rsid w:val="0027224D"/>
    <w:rsid w:val="002725A1"/>
    <w:rsid w:val="00272D0A"/>
    <w:rsid w:val="00272DD2"/>
    <w:rsid w:val="00272E03"/>
    <w:rsid w:val="00272EDE"/>
    <w:rsid w:val="002734CD"/>
    <w:rsid w:val="0027412D"/>
    <w:rsid w:val="0027481E"/>
    <w:rsid w:val="00275114"/>
    <w:rsid w:val="0027527C"/>
    <w:rsid w:val="00275313"/>
    <w:rsid w:val="002764DB"/>
    <w:rsid w:val="002769B5"/>
    <w:rsid w:val="00276A24"/>
    <w:rsid w:val="00276ADD"/>
    <w:rsid w:val="00276FCE"/>
    <w:rsid w:val="00277142"/>
    <w:rsid w:val="0027728C"/>
    <w:rsid w:val="00277485"/>
    <w:rsid w:val="00280D7D"/>
    <w:rsid w:val="002815D1"/>
    <w:rsid w:val="00281A82"/>
    <w:rsid w:val="00281DCC"/>
    <w:rsid w:val="00282052"/>
    <w:rsid w:val="0028252A"/>
    <w:rsid w:val="002825FC"/>
    <w:rsid w:val="002833A6"/>
    <w:rsid w:val="002839F2"/>
    <w:rsid w:val="00286031"/>
    <w:rsid w:val="002871EC"/>
    <w:rsid w:val="00287213"/>
    <w:rsid w:val="002879A0"/>
    <w:rsid w:val="00287F81"/>
    <w:rsid w:val="0029116C"/>
    <w:rsid w:val="0029245C"/>
    <w:rsid w:val="00292588"/>
    <w:rsid w:val="002927A7"/>
    <w:rsid w:val="002931ED"/>
    <w:rsid w:val="00293471"/>
    <w:rsid w:val="0029386A"/>
    <w:rsid w:val="00293A6F"/>
    <w:rsid w:val="00293BBE"/>
    <w:rsid w:val="00293D3D"/>
    <w:rsid w:val="002945BB"/>
    <w:rsid w:val="0029470E"/>
    <w:rsid w:val="00294A55"/>
    <w:rsid w:val="00294D11"/>
    <w:rsid w:val="002953A5"/>
    <w:rsid w:val="00295423"/>
    <w:rsid w:val="002960BE"/>
    <w:rsid w:val="0029680F"/>
    <w:rsid w:val="00296DB9"/>
    <w:rsid w:val="00296EF1"/>
    <w:rsid w:val="002A0307"/>
    <w:rsid w:val="002A0A28"/>
    <w:rsid w:val="002A0AC4"/>
    <w:rsid w:val="002A0D07"/>
    <w:rsid w:val="002A0D3F"/>
    <w:rsid w:val="002A1170"/>
    <w:rsid w:val="002A1349"/>
    <w:rsid w:val="002A192C"/>
    <w:rsid w:val="002A2186"/>
    <w:rsid w:val="002A2658"/>
    <w:rsid w:val="002A334C"/>
    <w:rsid w:val="002A361A"/>
    <w:rsid w:val="002A37A5"/>
    <w:rsid w:val="002A3AFF"/>
    <w:rsid w:val="002A4532"/>
    <w:rsid w:val="002A4C41"/>
    <w:rsid w:val="002A4DC8"/>
    <w:rsid w:val="002A536C"/>
    <w:rsid w:val="002A5AB7"/>
    <w:rsid w:val="002A62D6"/>
    <w:rsid w:val="002A62DF"/>
    <w:rsid w:val="002A64DE"/>
    <w:rsid w:val="002A6DDF"/>
    <w:rsid w:val="002A748B"/>
    <w:rsid w:val="002A7B70"/>
    <w:rsid w:val="002B069D"/>
    <w:rsid w:val="002B0DA7"/>
    <w:rsid w:val="002B1B92"/>
    <w:rsid w:val="002B1C05"/>
    <w:rsid w:val="002B3056"/>
    <w:rsid w:val="002B31A0"/>
    <w:rsid w:val="002B4113"/>
    <w:rsid w:val="002B4383"/>
    <w:rsid w:val="002B5113"/>
    <w:rsid w:val="002B705D"/>
    <w:rsid w:val="002B723F"/>
    <w:rsid w:val="002B7BB6"/>
    <w:rsid w:val="002C02AA"/>
    <w:rsid w:val="002C03A3"/>
    <w:rsid w:val="002C12C2"/>
    <w:rsid w:val="002C1647"/>
    <w:rsid w:val="002C1935"/>
    <w:rsid w:val="002C20AE"/>
    <w:rsid w:val="002C21C2"/>
    <w:rsid w:val="002C21F9"/>
    <w:rsid w:val="002C233B"/>
    <w:rsid w:val="002C244A"/>
    <w:rsid w:val="002C27B2"/>
    <w:rsid w:val="002C2865"/>
    <w:rsid w:val="002C2DBC"/>
    <w:rsid w:val="002C3587"/>
    <w:rsid w:val="002C40AC"/>
    <w:rsid w:val="002C4A71"/>
    <w:rsid w:val="002C4A7C"/>
    <w:rsid w:val="002C4C46"/>
    <w:rsid w:val="002C600A"/>
    <w:rsid w:val="002C6122"/>
    <w:rsid w:val="002C6639"/>
    <w:rsid w:val="002C68B7"/>
    <w:rsid w:val="002C6ED6"/>
    <w:rsid w:val="002C716E"/>
    <w:rsid w:val="002C7220"/>
    <w:rsid w:val="002C73ED"/>
    <w:rsid w:val="002C77F7"/>
    <w:rsid w:val="002C7EB4"/>
    <w:rsid w:val="002D0086"/>
    <w:rsid w:val="002D027F"/>
    <w:rsid w:val="002D1172"/>
    <w:rsid w:val="002D129B"/>
    <w:rsid w:val="002D1356"/>
    <w:rsid w:val="002D1C9C"/>
    <w:rsid w:val="002D1F54"/>
    <w:rsid w:val="002D1FB7"/>
    <w:rsid w:val="002D2488"/>
    <w:rsid w:val="002D24DA"/>
    <w:rsid w:val="002D2C5E"/>
    <w:rsid w:val="002D308B"/>
    <w:rsid w:val="002D30F4"/>
    <w:rsid w:val="002D39FB"/>
    <w:rsid w:val="002D4631"/>
    <w:rsid w:val="002D50F3"/>
    <w:rsid w:val="002D5A7D"/>
    <w:rsid w:val="002D62BE"/>
    <w:rsid w:val="002D65FE"/>
    <w:rsid w:val="002D6D50"/>
    <w:rsid w:val="002D70CC"/>
    <w:rsid w:val="002D7245"/>
    <w:rsid w:val="002D743B"/>
    <w:rsid w:val="002D7DD1"/>
    <w:rsid w:val="002D7E2B"/>
    <w:rsid w:val="002E01AC"/>
    <w:rsid w:val="002E04C5"/>
    <w:rsid w:val="002E15FD"/>
    <w:rsid w:val="002E22D8"/>
    <w:rsid w:val="002E2457"/>
    <w:rsid w:val="002E27F3"/>
    <w:rsid w:val="002E2C96"/>
    <w:rsid w:val="002E2F02"/>
    <w:rsid w:val="002E36EF"/>
    <w:rsid w:val="002E563C"/>
    <w:rsid w:val="002E5B31"/>
    <w:rsid w:val="002E65A3"/>
    <w:rsid w:val="002E6A9D"/>
    <w:rsid w:val="002E6B2E"/>
    <w:rsid w:val="002E6E9F"/>
    <w:rsid w:val="002E71BD"/>
    <w:rsid w:val="002E764D"/>
    <w:rsid w:val="002E76A0"/>
    <w:rsid w:val="002E7F07"/>
    <w:rsid w:val="002E7F79"/>
    <w:rsid w:val="002F0437"/>
    <w:rsid w:val="002F2431"/>
    <w:rsid w:val="002F2566"/>
    <w:rsid w:val="002F2CCC"/>
    <w:rsid w:val="002F306D"/>
    <w:rsid w:val="002F3850"/>
    <w:rsid w:val="002F42B4"/>
    <w:rsid w:val="002F42B7"/>
    <w:rsid w:val="002F42D9"/>
    <w:rsid w:val="002F44F7"/>
    <w:rsid w:val="002F4716"/>
    <w:rsid w:val="002F4C8A"/>
    <w:rsid w:val="002F5006"/>
    <w:rsid w:val="002F548F"/>
    <w:rsid w:val="002F67E5"/>
    <w:rsid w:val="002F73E0"/>
    <w:rsid w:val="002F7A49"/>
    <w:rsid w:val="002F7BFB"/>
    <w:rsid w:val="0030008C"/>
    <w:rsid w:val="00300ADC"/>
    <w:rsid w:val="00300C16"/>
    <w:rsid w:val="00301CEB"/>
    <w:rsid w:val="003032AB"/>
    <w:rsid w:val="00303541"/>
    <w:rsid w:val="0030374E"/>
    <w:rsid w:val="00303DE6"/>
    <w:rsid w:val="00303F67"/>
    <w:rsid w:val="003040F9"/>
    <w:rsid w:val="003042E1"/>
    <w:rsid w:val="00304362"/>
    <w:rsid w:val="0030443A"/>
    <w:rsid w:val="0030508B"/>
    <w:rsid w:val="003055D0"/>
    <w:rsid w:val="00305B75"/>
    <w:rsid w:val="00305F17"/>
    <w:rsid w:val="003063FE"/>
    <w:rsid w:val="00306BA3"/>
    <w:rsid w:val="003073F9"/>
    <w:rsid w:val="00307C0B"/>
    <w:rsid w:val="00307CAD"/>
    <w:rsid w:val="00310A43"/>
    <w:rsid w:val="00310DAF"/>
    <w:rsid w:val="00310E47"/>
    <w:rsid w:val="003112F5"/>
    <w:rsid w:val="00311622"/>
    <w:rsid w:val="003117C1"/>
    <w:rsid w:val="00311B7F"/>
    <w:rsid w:val="003120E6"/>
    <w:rsid w:val="00312445"/>
    <w:rsid w:val="00312D58"/>
    <w:rsid w:val="00313914"/>
    <w:rsid w:val="003139BC"/>
    <w:rsid w:val="00314609"/>
    <w:rsid w:val="00314786"/>
    <w:rsid w:val="00314CF6"/>
    <w:rsid w:val="00314EDD"/>
    <w:rsid w:val="00315164"/>
    <w:rsid w:val="003158D0"/>
    <w:rsid w:val="0031601A"/>
    <w:rsid w:val="0031646F"/>
    <w:rsid w:val="00316F53"/>
    <w:rsid w:val="003204BB"/>
    <w:rsid w:val="003219FC"/>
    <w:rsid w:val="00322221"/>
    <w:rsid w:val="003227DC"/>
    <w:rsid w:val="0032297F"/>
    <w:rsid w:val="00323701"/>
    <w:rsid w:val="003240C0"/>
    <w:rsid w:val="003241F4"/>
    <w:rsid w:val="00324DF8"/>
    <w:rsid w:val="00324FF4"/>
    <w:rsid w:val="003255BC"/>
    <w:rsid w:val="00325A55"/>
    <w:rsid w:val="00325E23"/>
    <w:rsid w:val="00326D6C"/>
    <w:rsid w:val="00326E25"/>
    <w:rsid w:val="00327452"/>
    <w:rsid w:val="0032745B"/>
    <w:rsid w:val="00327517"/>
    <w:rsid w:val="003275AD"/>
    <w:rsid w:val="00330BC3"/>
    <w:rsid w:val="00331033"/>
    <w:rsid w:val="00331F9B"/>
    <w:rsid w:val="0033267B"/>
    <w:rsid w:val="00332C55"/>
    <w:rsid w:val="00333498"/>
    <w:rsid w:val="00333EE9"/>
    <w:rsid w:val="00334519"/>
    <w:rsid w:val="00334A01"/>
    <w:rsid w:val="003350FF"/>
    <w:rsid w:val="00335795"/>
    <w:rsid w:val="00335B55"/>
    <w:rsid w:val="00335B8B"/>
    <w:rsid w:val="00335C02"/>
    <w:rsid w:val="00335C21"/>
    <w:rsid w:val="003370DD"/>
    <w:rsid w:val="0033743E"/>
    <w:rsid w:val="00337785"/>
    <w:rsid w:val="00337837"/>
    <w:rsid w:val="00337F69"/>
    <w:rsid w:val="0034019E"/>
    <w:rsid w:val="00340485"/>
    <w:rsid w:val="00340822"/>
    <w:rsid w:val="00340C50"/>
    <w:rsid w:val="00340EDD"/>
    <w:rsid w:val="003411D2"/>
    <w:rsid w:val="0034190D"/>
    <w:rsid w:val="00341D5B"/>
    <w:rsid w:val="0034233C"/>
    <w:rsid w:val="003424F8"/>
    <w:rsid w:val="00342842"/>
    <w:rsid w:val="00342B85"/>
    <w:rsid w:val="003430E8"/>
    <w:rsid w:val="00343307"/>
    <w:rsid w:val="00343852"/>
    <w:rsid w:val="00343CAC"/>
    <w:rsid w:val="00344C4D"/>
    <w:rsid w:val="00344D17"/>
    <w:rsid w:val="003452CB"/>
    <w:rsid w:val="003459C0"/>
    <w:rsid w:val="00345EAB"/>
    <w:rsid w:val="003467D7"/>
    <w:rsid w:val="003475EE"/>
    <w:rsid w:val="00347DD5"/>
    <w:rsid w:val="0035037C"/>
    <w:rsid w:val="00350C99"/>
    <w:rsid w:val="00350EB7"/>
    <w:rsid w:val="00352ACF"/>
    <w:rsid w:val="003531F5"/>
    <w:rsid w:val="00353257"/>
    <w:rsid w:val="00353606"/>
    <w:rsid w:val="0035447B"/>
    <w:rsid w:val="0035464F"/>
    <w:rsid w:val="00355C69"/>
    <w:rsid w:val="00355D8B"/>
    <w:rsid w:val="00356DCA"/>
    <w:rsid w:val="00357784"/>
    <w:rsid w:val="003604A7"/>
    <w:rsid w:val="0036093C"/>
    <w:rsid w:val="00361115"/>
    <w:rsid w:val="00361523"/>
    <w:rsid w:val="00361624"/>
    <w:rsid w:val="003617D2"/>
    <w:rsid w:val="00361A15"/>
    <w:rsid w:val="00361A76"/>
    <w:rsid w:val="00361CF9"/>
    <w:rsid w:val="00362126"/>
    <w:rsid w:val="003622EC"/>
    <w:rsid w:val="00362509"/>
    <w:rsid w:val="00362AA4"/>
    <w:rsid w:val="00362CD3"/>
    <w:rsid w:val="00363092"/>
    <w:rsid w:val="003634AF"/>
    <w:rsid w:val="003640AD"/>
    <w:rsid w:val="003642FC"/>
    <w:rsid w:val="003648A4"/>
    <w:rsid w:val="00364ACE"/>
    <w:rsid w:val="00364EFE"/>
    <w:rsid w:val="003654D9"/>
    <w:rsid w:val="00365815"/>
    <w:rsid w:val="00367103"/>
    <w:rsid w:val="00367590"/>
    <w:rsid w:val="003675F6"/>
    <w:rsid w:val="00367CDE"/>
    <w:rsid w:val="00370241"/>
    <w:rsid w:val="00370A84"/>
    <w:rsid w:val="00371375"/>
    <w:rsid w:val="0037177E"/>
    <w:rsid w:val="00371F6E"/>
    <w:rsid w:val="00372AF0"/>
    <w:rsid w:val="00372BBE"/>
    <w:rsid w:val="00372CD3"/>
    <w:rsid w:val="003730C3"/>
    <w:rsid w:val="00373284"/>
    <w:rsid w:val="00373F1B"/>
    <w:rsid w:val="00374470"/>
    <w:rsid w:val="003744EC"/>
    <w:rsid w:val="00374795"/>
    <w:rsid w:val="0037494A"/>
    <w:rsid w:val="00374E0A"/>
    <w:rsid w:val="003754FE"/>
    <w:rsid w:val="00375EA0"/>
    <w:rsid w:val="00375F10"/>
    <w:rsid w:val="00376899"/>
    <w:rsid w:val="00376CE3"/>
    <w:rsid w:val="00376E5A"/>
    <w:rsid w:val="00376F9C"/>
    <w:rsid w:val="003773A8"/>
    <w:rsid w:val="00377A53"/>
    <w:rsid w:val="00377BEF"/>
    <w:rsid w:val="00377CE3"/>
    <w:rsid w:val="00377F05"/>
    <w:rsid w:val="00380302"/>
    <w:rsid w:val="00381103"/>
    <w:rsid w:val="00381291"/>
    <w:rsid w:val="00381B3A"/>
    <w:rsid w:val="003821D9"/>
    <w:rsid w:val="003826C8"/>
    <w:rsid w:val="00382FA7"/>
    <w:rsid w:val="003835C8"/>
    <w:rsid w:val="00383D92"/>
    <w:rsid w:val="00384282"/>
    <w:rsid w:val="0038451C"/>
    <w:rsid w:val="003853E7"/>
    <w:rsid w:val="00385488"/>
    <w:rsid w:val="00385794"/>
    <w:rsid w:val="003857B2"/>
    <w:rsid w:val="00385AFF"/>
    <w:rsid w:val="00385BFF"/>
    <w:rsid w:val="00385DAF"/>
    <w:rsid w:val="00386D5F"/>
    <w:rsid w:val="00387D4F"/>
    <w:rsid w:val="003903C5"/>
    <w:rsid w:val="003908D1"/>
    <w:rsid w:val="003910BF"/>
    <w:rsid w:val="00391538"/>
    <w:rsid w:val="00391C00"/>
    <w:rsid w:val="00392971"/>
    <w:rsid w:val="00392E30"/>
    <w:rsid w:val="00393031"/>
    <w:rsid w:val="0039305F"/>
    <w:rsid w:val="003931EA"/>
    <w:rsid w:val="003933EE"/>
    <w:rsid w:val="00393AAD"/>
    <w:rsid w:val="00393B5A"/>
    <w:rsid w:val="00393ED1"/>
    <w:rsid w:val="00394EC9"/>
    <w:rsid w:val="0039582F"/>
    <w:rsid w:val="00395EBC"/>
    <w:rsid w:val="0039663E"/>
    <w:rsid w:val="00396AB7"/>
    <w:rsid w:val="00396F2E"/>
    <w:rsid w:val="00397124"/>
    <w:rsid w:val="00397844"/>
    <w:rsid w:val="003978C6"/>
    <w:rsid w:val="003A0B72"/>
    <w:rsid w:val="003A1041"/>
    <w:rsid w:val="003A14A8"/>
    <w:rsid w:val="003A16EB"/>
    <w:rsid w:val="003A2754"/>
    <w:rsid w:val="003A2FB3"/>
    <w:rsid w:val="003A30E2"/>
    <w:rsid w:val="003A32EC"/>
    <w:rsid w:val="003A3633"/>
    <w:rsid w:val="003A379F"/>
    <w:rsid w:val="003A3A67"/>
    <w:rsid w:val="003A41EA"/>
    <w:rsid w:val="003A4647"/>
    <w:rsid w:val="003A4649"/>
    <w:rsid w:val="003A4677"/>
    <w:rsid w:val="003A482F"/>
    <w:rsid w:val="003A4B96"/>
    <w:rsid w:val="003A4ED8"/>
    <w:rsid w:val="003A4FAF"/>
    <w:rsid w:val="003A5271"/>
    <w:rsid w:val="003A5937"/>
    <w:rsid w:val="003A5B03"/>
    <w:rsid w:val="003A5D95"/>
    <w:rsid w:val="003A68E9"/>
    <w:rsid w:val="003A6B74"/>
    <w:rsid w:val="003A7092"/>
    <w:rsid w:val="003A7BE8"/>
    <w:rsid w:val="003B1835"/>
    <w:rsid w:val="003B1DED"/>
    <w:rsid w:val="003B2007"/>
    <w:rsid w:val="003B2450"/>
    <w:rsid w:val="003B31F1"/>
    <w:rsid w:val="003B351F"/>
    <w:rsid w:val="003B3727"/>
    <w:rsid w:val="003B400F"/>
    <w:rsid w:val="003B4C52"/>
    <w:rsid w:val="003B5A69"/>
    <w:rsid w:val="003B6651"/>
    <w:rsid w:val="003B66B9"/>
    <w:rsid w:val="003B6D3B"/>
    <w:rsid w:val="003B6E84"/>
    <w:rsid w:val="003B6FB1"/>
    <w:rsid w:val="003B7327"/>
    <w:rsid w:val="003B7A71"/>
    <w:rsid w:val="003B7C38"/>
    <w:rsid w:val="003C096E"/>
    <w:rsid w:val="003C0AC2"/>
    <w:rsid w:val="003C0DD3"/>
    <w:rsid w:val="003C1138"/>
    <w:rsid w:val="003C117E"/>
    <w:rsid w:val="003C1A9C"/>
    <w:rsid w:val="003C2432"/>
    <w:rsid w:val="003C25EB"/>
    <w:rsid w:val="003C2EB6"/>
    <w:rsid w:val="003C3675"/>
    <w:rsid w:val="003C36FE"/>
    <w:rsid w:val="003C3924"/>
    <w:rsid w:val="003C3BB7"/>
    <w:rsid w:val="003C47FB"/>
    <w:rsid w:val="003C4AA5"/>
    <w:rsid w:val="003C51F8"/>
    <w:rsid w:val="003C527D"/>
    <w:rsid w:val="003C5A8A"/>
    <w:rsid w:val="003C66A1"/>
    <w:rsid w:val="003C69AB"/>
    <w:rsid w:val="003C69D0"/>
    <w:rsid w:val="003C6EAE"/>
    <w:rsid w:val="003C6F72"/>
    <w:rsid w:val="003C6FF1"/>
    <w:rsid w:val="003C73CA"/>
    <w:rsid w:val="003D0321"/>
    <w:rsid w:val="003D03EE"/>
    <w:rsid w:val="003D0EA2"/>
    <w:rsid w:val="003D1359"/>
    <w:rsid w:val="003D1576"/>
    <w:rsid w:val="003D1D9B"/>
    <w:rsid w:val="003D1F68"/>
    <w:rsid w:val="003D2577"/>
    <w:rsid w:val="003D273A"/>
    <w:rsid w:val="003D28C7"/>
    <w:rsid w:val="003D337F"/>
    <w:rsid w:val="003D3A45"/>
    <w:rsid w:val="003D4EEB"/>
    <w:rsid w:val="003D4F29"/>
    <w:rsid w:val="003D52E1"/>
    <w:rsid w:val="003D57CE"/>
    <w:rsid w:val="003D5D6A"/>
    <w:rsid w:val="003D5E5B"/>
    <w:rsid w:val="003D64D3"/>
    <w:rsid w:val="003D6F23"/>
    <w:rsid w:val="003D7076"/>
    <w:rsid w:val="003D7A0D"/>
    <w:rsid w:val="003D7C00"/>
    <w:rsid w:val="003D7ED0"/>
    <w:rsid w:val="003D7F62"/>
    <w:rsid w:val="003E012B"/>
    <w:rsid w:val="003E0B54"/>
    <w:rsid w:val="003E0D1C"/>
    <w:rsid w:val="003E176B"/>
    <w:rsid w:val="003E1A6A"/>
    <w:rsid w:val="003E1ABF"/>
    <w:rsid w:val="003E2449"/>
    <w:rsid w:val="003E2F89"/>
    <w:rsid w:val="003E3482"/>
    <w:rsid w:val="003E34C6"/>
    <w:rsid w:val="003E3545"/>
    <w:rsid w:val="003E37F2"/>
    <w:rsid w:val="003E38EB"/>
    <w:rsid w:val="003E4044"/>
    <w:rsid w:val="003E4EA0"/>
    <w:rsid w:val="003E553B"/>
    <w:rsid w:val="003E5E3E"/>
    <w:rsid w:val="003E6AD2"/>
    <w:rsid w:val="003E784A"/>
    <w:rsid w:val="003E7C1C"/>
    <w:rsid w:val="003F02EB"/>
    <w:rsid w:val="003F07EE"/>
    <w:rsid w:val="003F0CE5"/>
    <w:rsid w:val="003F0D3E"/>
    <w:rsid w:val="003F0ECF"/>
    <w:rsid w:val="003F16BB"/>
    <w:rsid w:val="003F1D6B"/>
    <w:rsid w:val="003F25DA"/>
    <w:rsid w:val="003F2AA9"/>
    <w:rsid w:val="003F2C9F"/>
    <w:rsid w:val="003F2F11"/>
    <w:rsid w:val="003F2F2B"/>
    <w:rsid w:val="003F3355"/>
    <w:rsid w:val="003F3A63"/>
    <w:rsid w:val="003F445D"/>
    <w:rsid w:val="003F4872"/>
    <w:rsid w:val="003F54E2"/>
    <w:rsid w:val="003F6343"/>
    <w:rsid w:val="003F7731"/>
    <w:rsid w:val="003F794F"/>
    <w:rsid w:val="003F7BD7"/>
    <w:rsid w:val="003F7C83"/>
    <w:rsid w:val="0040009A"/>
    <w:rsid w:val="00400D97"/>
    <w:rsid w:val="00400F24"/>
    <w:rsid w:val="00400FF8"/>
    <w:rsid w:val="00401280"/>
    <w:rsid w:val="00401672"/>
    <w:rsid w:val="0040176E"/>
    <w:rsid w:val="004019E9"/>
    <w:rsid w:val="00401AA6"/>
    <w:rsid w:val="00401D9D"/>
    <w:rsid w:val="00401E19"/>
    <w:rsid w:val="0040210C"/>
    <w:rsid w:val="004022B4"/>
    <w:rsid w:val="004028F2"/>
    <w:rsid w:val="00402EB2"/>
    <w:rsid w:val="0040302F"/>
    <w:rsid w:val="00403113"/>
    <w:rsid w:val="0040373C"/>
    <w:rsid w:val="00404284"/>
    <w:rsid w:val="00404487"/>
    <w:rsid w:val="0040496E"/>
    <w:rsid w:val="00404D29"/>
    <w:rsid w:val="00404EFB"/>
    <w:rsid w:val="00405022"/>
    <w:rsid w:val="004060F3"/>
    <w:rsid w:val="004068E9"/>
    <w:rsid w:val="00406E1B"/>
    <w:rsid w:val="00410114"/>
    <w:rsid w:val="0041028C"/>
    <w:rsid w:val="00410AFC"/>
    <w:rsid w:val="00410B7D"/>
    <w:rsid w:val="00410D73"/>
    <w:rsid w:val="004113CB"/>
    <w:rsid w:val="0041168B"/>
    <w:rsid w:val="00411E1C"/>
    <w:rsid w:val="004121AC"/>
    <w:rsid w:val="004127CA"/>
    <w:rsid w:val="00413C79"/>
    <w:rsid w:val="00413F01"/>
    <w:rsid w:val="0041452A"/>
    <w:rsid w:val="00414C05"/>
    <w:rsid w:val="00415360"/>
    <w:rsid w:val="00415E04"/>
    <w:rsid w:val="00416DD4"/>
    <w:rsid w:val="00417066"/>
    <w:rsid w:val="004170F4"/>
    <w:rsid w:val="004171B8"/>
    <w:rsid w:val="00417D13"/>
    <w:rsid w:val="00420111"/>
    <w:rsid w:val="00420507"/>
    <w:rsid w:val="00420C9F"/>
    <w:rsid w:val="00421203"/>
    <w:rsid w:val="004215D4"/>
    <w:rsid w:val="0042279A"/>
    <w:rsid w:val="00423028"/>
    <w:rsid w:val="00423EB3"/>
    <w:rsid w:val="00423FBB"/>
    <w:rsid w:val="00424463"/>
    <w:rsid w:val="00424BC5"/>
    <w:rsid w:val="00424C02"/>
    <w:rsid w:val="00424C6D"/>
    <w:rsid w:val="00425AF9"/>
    <w:rsid w:val="00425AFF"/>
    <w:rsid w:val="004266CD"/>
    <w:rsid w:val="00426DAA"/>
    <w:rsid w:val="00427397"/>
    <w:rsid w:val="0042775C"/>
    <w:rsid w:val="00427CD6"/>
    <w:rsid w:val="00427F67"/>
    <w:rsid w:val="0043000A"/>
    <w:rsid w:val="004303EE"/>
    <w:rsid w:val="00430447"/>
    <w:rsid w:val="0043071C"/>
    <w:rsid w:val="00430A26"/>
    <w:rsid w:val="00430D81"/>
    <w:rsid w:val="0043103D"/>
    <w:rsid w:val="00431765"/>
    <w:rsid w:val="004317F2"/>
    <w:rsid w:val="004322A9"/>
    <w:rsid w:val="004329A5"/>
    <w:rsid w:val="00432BA2"/>
    <w:rsid w:val="00432F9E"/>
    <w:rsid w:val="00433679"/>
    <w:rsid w:val="00433697"/>
    <w:rsid w:val="00433B77"/>
    <w:rsid w:val="00434087"/>
    <w:rsid w:val="004345AA"/>
    <w:rsid w:val="00434779"/>
    <w:rsid w:val="00434D24"/>
    <w:rsid w:val="00434D4F"/>
    <w:rsid w:val="00434F4E"/>
    <w:rsid w:val="00435604"/>
    <w:rsid w:val="004369C5"/>
    <w:rsid w:val="00436E51"/>
    <w:rsid w:val="00437425"/>
    <w:rsid w:val="00437981"/>
    <w:rsid w:val="00440980"/>
    <w:rsid w:val="00440EC6"/>
    <w:rsid w:val="0044124F"/>
    <w:rsid w:val="004412DA"/>
    <w:rsid w:val="004413DF"/>
    <w:rsid w:val="004418E1"/>
    <w:rsid w:val="00441A0B"/>
    <w:rsid w:val="00441E49"/>
    <w:rsid w:val="0044284E"/>
    <w:rsid w:val="00442C05"/>
    <w:rsid w:val="00442EAB"/>
    <w:rsid w:val="00442EF1"/>
    <w:rsid w:val="004432B2"/>
    <w:rsid w:val="00443503"/>
    <w:rsid w:val="00443776"/>
    <w:rsid w:val="00443CB0"/>
    <w:rsid w:val="00444448"/>
    <w:rsid w:val="0044445B"/>
    <w:rsid w:val="0044445C"/>
    <w:rsid w:val="00444864"/>
    <w:rsid w:val="004448C3"/>
    <w:rsid w:val="00444C87"/>
    <w:rsid w:val="00444D1F"/>
    <w:rsid w:val="00444DE3"/>
    <w:rsid w:val="00445037"/>
    <w:rsid w:val="0044540D"/>
    <w:rsid w:val="004455C9"/>
    <w:rsid w:val="00445C93"/>
    <w:rsid w:val="00446ADF"/>
    <w:rsid w:val="00446F1E"/>
    <w:rsid w:val="004471B6"/>
    <w:rsid w:val="004472B9"/>
    <w:rsid w:val="00447F43"/>
    <w:rsid w:val="00447FE7"/>
    <w:rsid w:val="00450877"/>
    <w:rsid w:val="00450BC1"/>
    <w:rsid w:val="00451E95"/>
    <w:rsid w:val="004525D2"/>
    <w:rsid w:val="004525EA"/>
    <w:rsid w:val="004530DA"/>
    <w:rsid w:val="00453B7C"/>
    <w:rsid w:val="00453C26"/>
    <w:rsid w:val="00454055"/>
    <w:rsid w:val="00454FE4"/>
    <w:rsid w:val="0045531E"/>
    <w:rsid w:val="0045570F"/>
    <w:rsid w:val="004565F8"/>
    <w:rsid w:val="00456C81"/>
    <w:rsid w:val="00457021"/>
    <w:rsid w:val="00457316"/>
    <w:rsid w:val="004574D2"/>
    <w:rsid w:val="004606EE"/>
    <w:rsid w:val="00460B7F"/>
    <w:rsid w:val="004610E5"/>
    <w:rsid w:val="0046121B"/>
    <w:rsid w:val="004612FF"/>
    <w:rsid w:val="00462222"/>
    <w:rsid w:val="00462225"/>
    <w:rsid w:val="0046440E"/>
    <w:rsid w:val="0046457D"/>
    <w:rsid w:val="00464934"/>
    <w:rsid w:val="00464B2B"/>
    <w:rsid w:val="00465110"/>
    <w:rsid w:val="00465124"/>
    <w:rsid w:val="0046634B"/>
    <w:rsid w:val="00466395"/>
    <w:rsid w:val="0046662B"/>
    <w:rsid w:val="004667AD"/>
    <w:rsid w:val="0046697A"/>
    <w:rsid w:val="00466A7A"/>
    <w:rsid w:val="00467776"/>
    <w:rsid w:val="0046796A"/>
    <w:rsid w:val="00467A88"/>
    <w:rsid w:val="0047028F"/>
    <w:rsid w:val="0047078C"/>
    <w:rsid w:val="004707A9"/>
    <w:rsid w:val="00470A26"/>
    <w:rsid w:val="00471486"/>
    <w:rsid w:val="00471518"/>
    <w:rsid w:val="004717E3"/>
    <w:rsid w:val="00471D3C"/>
    <w:rsid w:val="00472217"/>
    <w:rsid w:val="0047230F"/>
    <w:rsid w:val="0047298A"/>
    <w:rsid w:val="00472B89"/>
    <w:rsid w:val="004733B9"/>
    <w:rsid w:val="004746D4"/>
    <w:rsid w:val="004747C7"/>
    <w:rsid w:val="00474E87"/>
    <w:rsid w:val="004755F8"/>
    <w:rsid w:val="0047679A"/>
    <w:rsid w:val="00476C79"/>
    <w:rsid w:val="004772B8"/>
    <w:rsid w:val="00477CE9"/>
    <w:rsid w:val="00477E15"/>
    <w:rsid w:val="00480AEC"/>
    <w:rsid w:val="00480F87"/>
    <w:rsid w:val="004812E6"/>
    <w:rsid w:val="00481694"/>
    <w:rsid w:val="00481720"/>
    <w:rsid w:val="0048205C"/>
    <w:rsid w:val="0048220B"/>
    <w:rsid w:val="00482A75"/>
    <w:rsid w:val="00483DEC"/>
    <w:rsid w:val="004844C7"/>
    <w:rsid w:val="00484B3B"/>
    <w:rsid w:val="00484D76"/>
    <w:rsid w:val="00485646"/>
    <w:rsid w:val="004859C9"/>
    <w:rsid w:val="00485A8A"/>
    <w:rsid w:val="00485D57"/>
    <w:rsid w:val="00486A41"/>
    <w:rsid w:val="00487258"/>
    <w:rsid w:val="004873C2"/>
    <w:rsid w:val="00487554"/>
    <w:rsid w:val="004900C8"/>
    <w:rsid w:val="00490FFD"/>
    <w:rsid w:val="00491F6C"/>
    <w:rsid w:val="0049236D"/>
    <w:rsid w:val="00493590"/>
    <w:rsid w:val="00494162"/>
    <w:rsid w:val="00494860"/>
    <w:rsid w:val="00494A60"/>
    <w:rsid w:val="004952AA"/>
    <w:rsid w:val="0049611E"/>
    <w:rsid w:val="00496695"/>
    <w:rsid w:val="0049670F"/>
    <w:rsid w:val="004969CE"/>
    <w:rsid w:val="0049704C"/>
    <w:rsid w:val="0049744C"/>
    <w:rsid w:val="004974DE"/>
    <w:rsid w:val="00497AF9"/>
    <w:rsid w:val="004A073A"/>
    <w:rsid w:val="004A0861"/>
    <w:rsid w:val="004A08B8"/>
    <w:rsid w:val="004A0C63"/>
    <w:rsid w:val="004A141F"/>
    <w:rsid w:val="004A15A9"/>
    <w:rsid w:val="004A1E73"/>
    <w:rsid w:val="004A1F78"/>
    <w:rsid w:val="004A253A"/>
    <w:rsid w:val="004A2ABE"/>
    <w:rsid w:val="004A3AAC"/>
    <w:rsid w:val="004A3F5E"/>
    <w:rsid w:val="004A466F"/>
    <w:rsid w:val="004A4B64"/>
    <w:rsid w:val="004A4BD9"/>
    <w:rsid w:val="004A4FF2"/>
    <w:rsid w:val="004A59DF"/>
    <w:rsid w:val="004A62BC"/>
    <w:rsid w:val="004A7CEF"/>
    <w:rsid w:val="004B0624"/>
    <w:rsid w:val="004B07BB"/>
    <w:rsid w:val="004B1553"/>
    <w:rsid w:val="004B1A63"/>
    <w:rsid w:val="004B221A"/>
    <w:rsid w:val="004B2244"/>
    <w:rsid w:val="004B233E"/>
    <w:rsid w:val="004B32FB"/>
    <w:rsid w:val="004B3516"/>
    <w:rsid w:val="004B37D7"/>
    <w:rsid w:val="004B3AC9"/>
    <w:rsid w:val="004B3AF7"/>
    <w:rsid w:val="004B3B52"/>
    <w:rsid w:val="004B3EAB"/>
    <w:rsid w:val="004B3F17"/>
    <w:rsid w:val="004B4B73"/>
    <w:rsid w:val="004B4E6D"/>
    <w:rsid w:val="004B4FEC"/>
    <w:rsid w:val="004B5298"/>
    <w:rsid w:val="004B551F"/>
    <w:rsid w:val="004B5522"/>
    <w:rsid w:val="004B5DB5"/>
    <w:rsid w:val="004B5E99"/>
    <w:rsid w:val="004B7078"/>
    <w:rsid w:val="004B7CEF"/>
    <w:rsid w:val="004B7F61"/>
    <w:rsid w:val="004C01F5"/>
    <w:rsid w:val="004C0629"/>
    <w:rsid w:val="004C0667"/>
    <w:rsid w:val="004C1CA1"/>
    <w:rsid w:val="004C2B25"/>
    <w:rsid w:val="004C3258"/>
    <w:rsid w:val="004C3498"/>
    <w:rsid w:val="004C359A"/>
    <w:rsid w:val="004C3747"/>
    <w:rsid w:val="004C3F24"/>
    <w:rsid w:val="004C470F"/>
    <w:rsid w:val="004C5241"/>
    <w:rsid w:val="004C6524"/>
    <w:rsid w:val="004C6A24"/>
    <w:rsid w:val="004C6AA5"/>
    <w:rsid w:val="004D009C"/>
    <w:rsid w:val="004D02C2"/>
    <w:rsid w:val="004D09D2"/>
    <w:rsid w:val="004D0C97"/>
    <w:rsid w:val="004D0DA4"/>
    <w:rsid w:val="004D1B6E"/>
    <w:rsid w:val="004D2854"/>
    <w:rsid w:val="004D2904"/>
    <w:rsid w:val="004D392B"/>
    <w:rsid w:val="004D3CD5"/>
    <w:rsid w:val="004D4278"/>
    <w:rsid w:val="004D4732"/>
    <w:rsid w:val="004D47A8"/>
    <w:rsid w:val="004D66E3"/>
    <w:rsid w:val="004D6ECE"/>
    <w:rsid w:val="004D706F"/>
    <w:rsid w:val="004D73E2"/>
    <w:rsid w:val="004D79C7"/>
    <w:rsid w:val="004E06D7"/>
    <w:rsid w:val="004E0BA2"/>
    <w:rsid w:val="004E0BD8"/>
    <w:rsid w:val="004E1654"/>
    <w:rsid w:val="004E1F50"/>
    <w:rsid w:val="004E207C"/>
    <w:rsid w:val="004E244E"/>
    <w:rsid w:val="004E24F3"/>
    <w:rsid w:val="004E2F59"/>
    <w:rsid w:val="004E33A5"/>
    <w:rsid w:val="004E34F8"/>
    <w:rsid w:val="004E3A44"/>
    <w:rsid w:val="004E4B7F"/>
    <w:rsid w:val="004E4DB0"/>
    <w:rsid w:val="004E563D"/>
    <w:rsid w:val="004E5750"/>
    <w:rsid w:val="004E5F5D"/>
    <w:rsid w:val="004E69CD"/>
    <w:rsid w:val="004E6E0D"/>
    <w:rsid w:val="004E71B8"/>
    <w:rsid w:val="004E7498"/>
    <w:rsid w:val="004E7F83"/>
    <w:rsid w:val="004F0149"/>
    <w:rsid w:val="004F0500"/>
    <w:rsid w:val="004F0821"/>
    <w:rsid w:val="004F0947"/>
    <w:rsid w:val="004F0E2B"/>
    <w:rsid w:val="004F1679"/>
    <w:rsid w:val="004F1AB7"/>
    <w:rsid w:val="004F1C33"/>
    <w:rsid w:val="004F1C59"/>
    <w:rsid w:val="004F3959"/>
    <w:rsid w:val="004F3974"/>
    <w:rsid w:val="004F4131"/>
    <w:rsid w:val="004F41B1"/>
    <w:rsid w:val="004F4485"/>
    <w:rsid w:val="004F44CA"/>
    <w:rsid w:val="004F4A8B"/>
    <w:rsid w:val="004F4F58"/>
    <w:rsid w:val="004F5348"/>
    <w:rsid w:val="004F571C"/>
    <w:rsid w:val="004F592A"/>
    <w:rsid w:val="004F5F04"/>
    <w:rsid w:val="004F6869"/>
    <w:rsid w:val="004F6964"/>
    <w:rsid w:val="004F7AFE"/>
    <w:rsid w:val="004F7C1B"/>
    <w:rsid w:val="004F7E07"/>
    <w:rsid w:val="0050017B"/>
    <w:rsid w:val="0050045E"/>
    <w:rsid w:val="005009EF"/>
    <w:rsid w:val="00500E35"/>
    <w:rsid w:val="00501070"/>
    <w:rsid w:val="00501322"/>
    <w:rsid w:val="0050136A"/>
    <w:rsid w:val="00501595"/>
    <w:rsid w:val="005020BF"/>
    <w:rsid w:val="00502BCB"/>
    <w:rsid w:val="00502C77"/>
    <w:rsid w:val="00502D91"/>
    <w:rsid w:val="00502EF4"/>
    <w:rsid w:val="00502F2B"/>
    <w:rsid w:val="00503803"/>
    <w:rsid w:val="005039EF"/>
    <w:rsid w:val="005042E6"/>
    <w:rsid w:val="00504524"/>
    <w:rsid w:val="005049DE"/>
    <w:rsid w:val="005052AD"/>
    <w:rsid w:val="00505675"/>
    <w:rsid w:val="00505846"/>
    <w:rsid w:val="00506085"/>
    <w:rsid w:val="005062E9"/>
    <w:rsid w:val="005067B1"/>
    <w:rsid w:val="005069AD"/>
    <w:rsid w:val="00507922"/>
    <w:rsid w:val="00507A07"/>
    <w:rsid w:val="00507BF3"/>
    <w:rsid w:val="00507E5C"/>
    <w:rsid w:val="005105A9"/>
    <w:rsid w:val="005105B9"/>
    <w:rsid w:val="00510897"/>
    <w:rsid w:val="00510AB6"/>
    <w:rsid w:val="005110C6"/>
    <w:rsid w:val="0051127D"/>
    <w:rsid w:val="0051129E"/>
    <w:rsid w:val="005112CC"/>
    <w:rsid w:val="005112E7"/>
    <w:rsid w:val="00513008"/>
    <w:rsid w:val="00513667"/>
    <w:rsid w:val="00513BCB"/>
    <w:rsid w:val="00513D68"/>
    <w:rsid w:val="00513E14"/>
    <w:rsid w:val="00514993"/>
    <w:rsid w:val="0051525F"/>
    <w:rsid w:val="00515363"/>
    <w:rsid w:val="00515DD6"/>
    <w:rsid w:val="00516104"/>
    <w:rsid w:val="0051675C"/>
    <w:rsid w:val="00516812"/>
    <w:rsid w:val="00516F7F"/>
    <w:rsid w:val="005177A2"/>
    <w:rsid w:val="00517B56"/>
    <w:rsid w:val="00517C47"/>
    <w:rsid w:val="00520224"/>
    <w:rsid w:val="00521784"/>
    <w:rsid w:val="00521828"/>
    <w:rsid w:val="005218C1"/>
    <w:rsid w:val="00521A4A"/>
    <w:rsid w:val="0052232B"/>
    <w:rsid w:val="00522602"/>
    <w:rsid w:val="005232FB"/>
    <w:rsid w:val="00523E00"/>
    <w:rsid w:val="005245E1"/>
    <w:rsid w:val="00524732"/>
    <w:rsid w:val="00524E12"/>
    <w:rsid w:val="00525327"/>
    <w:rsid w:val="00525B88"/>
    <w:rsid w:val="00525C08"/>
    <w:rsid w:val="00525D7C"/>
    <w:rsid w:val="00526AAA"/>
    <w:rsid w:val="00526AE5"/>
    <w:rsid w:val="00526D47"/>
    <w:rsid w:val="00526DE7"/>
    <w:rsid w:val="0052764E"/>
    <w:rsid w:val="005277F5"/>
    <w:rsid w:val="00527B9A"/>
    <w:rsid w:val="00527F78"/>
    <w:rsid w:val="00527FC1"/>
    <w:rsid w:val="0053055D"/>
    <w:rsid w:val="00531431"/>
    <w:rsid w:val="00531478"/>
    <w:rsid w:val="00531DBE"/>
    <w:rsid w:val="00532290"/>
    <w:rsid w:val="00532962"/>
    <w:rsid w:val="00532C69"/>
    <w:rsid w:val="00532F5F"/>
    <w:rsid w:val="00533146"/>
    <w:rsid w:val="0053315C"/>
    <w:rsid w:val="005332B4"/>
    <w:rsid w:val="00533AA5"/>
    <w:rsid w:val="0053486D"/>
    <w:rsid w:val="005349F2"/>
    <w:rsid w:val="00535097"/>
    <w:rsid w:val="00535A8A"/>
    <w:rsid w:val="00535C52"/>
    <w:rsid w:val="00535F55"/>
    <w:rsid w:val="00535F57"/>
    <w:rsid w:val="00536025"/>
    <w:rsid w:val="005362CC"/>
    <w:rsid w:val="0053632B"/>
    <w:rsid w:val="0053658A"/>
    <w:rsid w:val="00536D36"/>
    <w:rsid w:val="00537774"/>
    <w:rsid w:val="00537E77"/>
    <w:rsid w:val="005402CB"/>
    <w:rsid w:val="00540700"/>
    <w:rsid w:val="0054103A"/>
    <w:rsid w:val="00541044"/>
    <w:rsid w:val="00542B80"/>
    <w:rsid w:val="00543001"/>
    <w:rsid w:val="00543BB2"/>
    <w:rsid w:val="00543C15"/>
    <w:rsid w:val="00544272"/>
    <w:rsid w:val="00544359"/>
    <w:rsid w:val="005443F6"/>
    <w:rsid w:val="00544562"/>
    <w:rsid w:val="00544ACC"/>
    <w:rsid w:val="00544D91"/>
    <w:rsid w:val="00544E68"/>
    <w:rsid w:val="005452AE"/>
    <w:rsid w:val="005456B0"/>
    <w:rsid w:val="00545C39"/>
    <w:rsid w:val="00545DBE"/>
    <w:rsid w:val="00547610"/>
    <w:rsid w:val="005478BD"/>
    <w:rsid w:val="005478C9"/>
    <w:rsid w:val="00550429"/>
    <w:rsid w:val="005506D2"/>
    <w:rsid w:val="005508C4"/>
    <w:rsid w:val="00551980"/>
    <w:rsid w:val="00551B40"/>
    <w:rsid w:val="005521A5"/>
    <w:rsid w:val="00552275"/>
    <w:rsid w:val="005527BC"/>
    <w:rsid w:val="0055287B"/>
    <w:rsid w:val="00552F36"/>
    <w:rsid w:val="00553659"/>
    <w:rsid w:val="00553D6D"/>
    <w:rsid w:val="00554686"/>
    <w:rsid w:val="005552B9"/>
    <w:rsid w:val="005554D4"/>
    <w:rsid w:val="005556C4"/>
    <w:rsid w:val="00555B9A"/>
    <w:rsid w:val="005560A6"/>
    <w:rsid w:val="00556D5A"/>
    <w:rsid w:val="00556DFB"/>
    <w:rsid w:val="00560467"/>
    <w:rsid w:val="005605B7"/>
    <w:rsid w:val="00560D79"/>
    <w:rsid w:val="0056167C"/>
    <w:rsid w:val="00561D9B"/>
    <w:rsid w:val="00562178"/>
    <w:rsid w:val="00562728"/>
    <w:rsid w:val="005627D5"/>
    <w:rsid w:val="00562C8C"/>
    <w:rsid w:val="00562DFE"/>
    <w:rsid w:val="005632EE"/>
    <w:rsid w:val="00563A86"/>
    <w:rsid w:val="005651F1"/>
    <w:rsid w:val="005652A5"/>
    <w:rsid w:val="0056551E"/>
    <w:rsid w:val="005655B7"/>
    <w:rsid w:val="00565697"/>
    <w:rsid w:val="00565730"/>
    <w:rsid w:val="00565F72"/>
    <w:rsid w:val="00566192"/>
    <w:rsid w:val="005668AB"/>
    <w:rsid w:val="005676DF"/>
    <w:rsid w:val="00567B63"/>
    <w:rsid w:val="00567F5E"/>
    <w:rsid w:val="005700A9"/>
    <w:rsid w:val="00570B22"/>
    <w:rsid w:val="00570DE6"/>
    <w:rsid w:val="005718F2"/>
    <w:rsid w:val="00571E17"/>
    <w:rsid w:val="0057204A"/>
    <w:rsid w:val="00573010"/>
    <w:rsid w:val="00573197"/>
    <w:rsid w:val="005733A5"/>
    <w:rsid w:val="005737DA"/>
    <w:rsid w:val="005738C7"/>
    <w:rsid w:val="00574047"/>
    <w:rsid w:val="00574DFF"/>
    <w:rsid w:val="00575771"/>
    <w:rsid w:val="0057627C"/>
    <w:rsid w:val="005762A9"/>
    <w:rsid w:val="00577975"/>
    <w:rsid w:val="005779B6"/>
    <w:rsid w:val="00577ED6"/>
    <w:rsid w:val="005803AA"/>
    <w:rsid w:val="0058060B"/>
    <w:rsid w:val="00580DCB"/>
    <w:rsid w:val="005811A6"/>
    <w:rsid w:val="00581568"/>
    <w:rsid w:val="00581575"/>
    <w:rsid w:val="00581722"/>
    <w:rsid w:val="00581724"/>
    <w:rsid w:val="00582069"/>
    <w:rsid w:val="005824B3"/>
    <w:rsid w:val="00582A96"/>
    <w:rsid w:val="00582C74"/>
    <w:rsid w:val="005837C5"/>
    <w:rsid w:val="005838DC"/>
    <w:rsid w:val="0058391F"/>
    <w:rsid w:val="00584026"/>
    <w:rsid w:val="00584600"/>
    <w:rsid w:val="00584AA6"/>
    <w:rsid w:val="00584EB0"/>
    <w:rsid w:val="00585399"/>
    <w:rsid w:val="0058587E"/>
    <w:rsid w:val="00585D07"/>
    <w:rsid w:val="00587528"/>
    <w:rsid w:val="00587A02"/>
    <w:rsid w:val="00587B45"/>
    <w:rsid w:val="00587C65"/>
    <w:rsid w:val="00591A74"/>
    <w:rsid w:val="00591B53"/>
    <w:rsid w:val="005922E9"/>
    <w:rsid w:val="00592A8F"/>
    <w:rsid w:val="00592B9C"/>
    <w:rsid w:val="00592F7D"/>
    <w:rsid w:val="005933B9"/>
    <w:rsid w:val="00593428"/>
    <w:rsid w:val="005934F8"/>
    <w:rsid w:val="00593670"/>
    <w:rsid w:val="005938B8"/>
    <w:rsid w:val="0059587C"/>
    <w:rsid w:val="005958C3"/>
    <w:rsid w:val="00595C71"/>
    <w:rsid w:val="0059623A"/>
    <w:rsid w:val="00596900"/>
    <w:rsid w:val="00597074"/>
    <w:rsid w:val="005972DD"/>
    <w:rsid w:val="00597454"/>
    <w:rsid w:val="005A008D"/>
    <w:rsid w:val="005A0780"/>
    <w:rsid w:val="005A11C1"/>
    <w:rsid w:val="005A207E"/>
    <w:rsid w:val="005A28C6"/>
    <w:rsid w:val="005A2C42"/>
    <w:rsid w:val="005A3102"/>
    <w:rsid w:val="005A393C"/>
    <w:rsid w:val="005A3AA7"/>
    <w:rsid w:val="005A3F5A"/>
    <w:rsid w:val="005A413A"/>
    <w:rsid w:val="005A41E0"/>
    <w:rsid w:val="005A470B"/>
    <w:rsid w:val="005A575F"/>
    <w:rsid w:val="005A5C09"/>
    <w:rsid w:val="005A6403"/>
    <w:rsid w:val="005A690B"/>
    <w:rsid w:val="005A6B73"/>
    <w:rsid w:val="005A6E8D"/>
    <w:rsid w:val="005A6F80"/>
    <w:rsid w:val="005A7096"/>
    <w:rsid w:val="005A7455"/>
    <w:rsid w:val="005A7E17"/>
    <w:rsid w:val="005B0BEE"/>
    <w:rsid w:val="005B0E6F"/>
    <w:rsid w:val="005B0ECF"/>
    <w:rsid w:val="005B0F98"/>
    <w:rsid w:val="005B128F"/>
    <w:rsid w:val="005B1B18"/>
    <w:rsid w:val="005B1B65"/>
    <w:rsid w:val="005B218F"/>
    <w:rsid w:val="005B2BFB"/>
    <w:rsid w:val="005B303A"/>
    <w:rsid w:val="005B320F"/>
    <w:rsid w:val="005B3951"/>
    <w:rsid w:val="005B3A6B"/>
    <w:rsid w:val="005B3B53"/>
    <w:rsid w:val="005B3BF4"/>
    <w:rsid w:val="005B3C1B"/>
    <w:rsid w:val="005B4506"/>
    <w:rsid w:val="005B471D"/>
    <w:rsid w:val="005B4AFD"/>
    <w:rsid w:val="005B4E13"/>
    <w:rsid w:val="005B5442"/>
    <w:rsid w:val="005B581A"/>
    <w:rsid w:val="005B5B8E"/>
    <w:rsid w:val="005B608C"/>
    <w:rsid w:val="005B74E7"/>
    <w:rsid w:val="005B76E1"/>
    <w:rsid w:val="005B7ADA"/>
    <w:rsid w:val="005B7E9B"/>
    <w:rsid w:val="005B7EA7"/>
    <w:rsid w:val="005C0796"/>
    <w:rsid w:val="005C0AC2"/>
    <w:rsid w:val="005C0AEA"/>
    <w:rsid w:val="005C0EBD"/>
    <w:rsid w:val="005C0EF3"/>
    <w:rsid w:val="005C13A5"/>
    <w:rsid w:val="005C1A2E"/>
    <w:rsid w:val="005C1B1F"/>
    <w:rsid w:val="005C22E9"/>
    <w:rsid w:val="005C22EC"/>
    <w:rsid w:val="005C2466"/>
    <w:rsid w:val="005C248F"/>
    <w:rsid w:val="005C2791"/>
    <w:rsid w:val="005C3112"/>
    <w:rsid w:val="005C332A"/>
    <w:rsid w:val="005C3515"/>
    <w:rsid w:val="005C3B9E"/>
    <w:rsid w:val="005C40C3"/>
    <w:rsid w:val="005C4161"/>
    <w:rsid w:val="005C4892"/>
    <w:rsid w:val="005C4925"/>
    <w:rsid w:val="005C5657"/>
    <w:rsid w:val="005C56EA"/>
    <w:rsid w:val="005C5F0C"/>
    <w:rsid w:val="005C6705"/>
    <w:rsid w:val="005C7063"/>
    <w:rsid w:val="005C72B5"/>
    <w:rsid w:val="005C7551"/>
    <w:rsid w:val="005C7709"/>
    <w:rsid w:val="005C773A"/>
    <w:rsid w:val="005C79E2"/>
    <w:rsid w:val="005C7BE7"/>
    <w:rsid w:val="005D0434"/>
    <w:rsid w:val="005D0894"/>
    <w:rsid w:val="005D0D92"/>
    <w:rsid w:val="005D132E"/>
    <w:rsid w:val="005D13FA"/>
    <w:rsid w:val="005D1B27"/>
    <w:rsid w:val="005D1C55"/>
    <w:rsid w:val="005D1DCA"/>
    <w:rsid w:val="005D25EB"/>
    <w:rsid w:val="005D2845"/>
    <w:rsid w:val="005D2BE2"/>
    <w:rsid w:val="005D2CB0"/>
    <w:rsid w:val="005D325F"/>
    <w:rsid w:val="005D46F7"/>
    <w:rsid w:val="005D4BCC"/>
    <w:rsid w:val="005D4DA8"/>
    <w:rsid w:val="005D53FD"/>
    <w:rsid w:val="005D5463"/>
    <w:rsid w:val="005D706B"/>
    <w:rsid w:val="005D72B4"/>
    <w:rsid w:val="005D74DE"/>
    <w:rsid w:val="005D7AC8"/>
    <w:rsid w:val="005E023F"/>
    <w:rsid w:val="005E02B8"/>
    <w:rsid w:val="005E02C2"/>
    <w:rsid w:val="005E0312"/>
    <w:rsid w:val="005E045A"/>
    <w:rsid w:val="005E05D6"/>
    <w:rsid w:val="005E070C"/>
    <w:rsid w:val="005E0CB5"/>
    <w:rsid w:val="005E16DE"/>
    <w:rsid w:val="005E1F15"/>
    <w:rsid w:val="005E2182"/>
    <w:rsid w:val="005E274B"/>
    <w:rsid w:val="005E3041"/>
    <w:rsid w:val="005E31A7"/>
    <w:rsid w:val="005E3485"/>
    <w:rsid w:val="005E4033"/>
    <w:rsid w:val="005E40E0"/>
    <w:rsid w:val="005E4299"/>
    <w:rsid w:val="005E4420"/>
    <w:rsid w:val="005E459B"/>
    <w:rsid w:val="005E4CD5"/>
    <w:rsid w:val="005E5002"/>
    <w:rsid w:val="005E53E0"/>
    <w:rsid w:val="005E58D7"/>
    <w:rsid w:val="005E60D1"/>
    <w:rsid w:val="005E60E1"/>
    <w:rsid w:val="005E688C"/>
    <w:rsid w:val="005E6E87"/>
    <w:rsid w:val="005E70D5"/>
    <w:rsid w:val="005E777D"/>
    <w:rsid w:val="005E7BA6"/>
    <w:rsid w:val="005F0077"/>
    <w:rsid w:val="005F03B9"/>
    <w:rsid w:val="005F064E"/>
    <w:rsid w:val="005F0A2C"/>
    <w:rsid w:val="005F0AA5"/>
    <w:rsid w:val="005F18E3"/>
    <w:rsid w:val="005F1B39"/>
    <w:rsid w:val="005F1C32"/>
    <w:rsid w:val="005F230D"/>
    <w:rsid w:val="005F3759"/>
    <w:rsid w:val="005F3A93"/>
    <w:rsid w:val="005F3EBD"/>
    <w:rsid w:val="005F3EF0"/>
    <w:rsid w:val="005F41C3"/>
    <w:rsid w:val="005F47D0"/>
    <w:rsid w:val="005F4846"/>
    <w:rsid w:val="005F487E"/>
    <w:rsid w:val="005F4F64"/>
    <w:rsid w:val="005F5545"/>
    <w:rsid w:val="005F5651"/>
    <w:rsid w:val="005F5EDC"/>
    <w:rsid w:val="005F64C0"/>
    <w:rsid w:val="005F66C6"/>
    <w:rsid w:val="005F7081"/>
    <w:rsid w:val="005F7868"/>
    <w:rsid w:val="005F7A82"/>
    <w:rsid w:val="005F7E07"/>
    <w:rsid w:val="00600141"/>
    <w:rsid w:val="00600406"/>
    <w:rsid w:val="006009A6"/>
    <w:rsid w:val="006022FE"/>
    <w:rsid w:val="00602A9B"/>
    <w:rsid w:val="006035B3"/>
    <w:rsid w:val="00603DB2"/>
    <w:rsid w:val="006040D9"/>
    <w:rsid w:val="0060542F"/>
    <w:rsid w:val="00606438"/>
    <w:rsid w:val="00606A0C"/>
    <w:rsid w:val="00606D5A"/>
    <w:rsid w:val="00606E5E"/>
    <w:rsid w:val="00607B30"/>
    <w:rsid w:val="00607D1A"/>
    <w:rsid w:val="00610B54"/>
    <w:rsid w:val="00611302"/>
    <w:rsid w:val="006116D9"/>
    <w:rsid w:val="0061258E"/>
    <w:rsid w:val="00612B4F"/>
    <w:rsid w:val="00612B96"/>
    <w:rsid w:val="00612EAC"/>
    <w:rsid w:val="00613410"/>
    <w:rsid w:val="0061392B"/>
    <w:rsid w:val="00614F43"/>
    <w:rsid w:val="00615431"/>
    <w:rsid w:val="006156BD"/>
    <w:rsid w:val="00615E65"/>
    <w:rsid w:val="00616C7E"/>
    <w:rsid w:val="00616D45"/>
    <w:rsid w:val="00617384"/>
    <w:rsid w:val="00617B8E"/>
    <w:rsid w:val="00617E60"/>
    <w:rsid w:val="00620552"/>
    <w:rsid w:val="0062090B"/>
    <w:rsid w:val="006209A4"/>
    <w:rsid w:val="00620FC4"/>
    <w:rsid w:val="0062142D"/>
    <w:rsid w:val="006223AE"/>
    <w:rsid w:val="0062312D"/>
    <w:rsid w:val="00623378"/>
    <w:rsid w:val="00623735"/>
    <w:rsid w:val="00623C4D"/>
    <w:rsid w:val="006241A1"/>
    <w:rsid w:val="0062477B"/>
    <w:rsid w:val="00624952"/>
    <w:rsid w:val="00624F01"/>
    <w:rsid w:val="006253A0"/>
    <w:rsid w:val="0062550B"/>
    <w:rsid w:val="006257F0"/>
    <w:rsid w:val="00625B25"/>
    <w:rsid w:val="00626099"/>
    <w:rsid w:val="00626390"/>
    <w:rsid w:val="0062657E"/>
    <w:rsid w:val="00626774"/>
    <w:rsid w:val="00626B1E"/>
    <w:rsid w:val="00627E35"/>
    <w:rsid w:val="006301C2"/>
    <w:rsid w:val="00630958"/>
    <w:rsid w:val="00630BF9"/>
    <w:rsid w:val="00630DCD"/>
    <w:rsid w:val="006321C6"/>
    <w:rsid w:val="006323BE"/>
    <w:rsid w:val="00632886"/>
    <w:rsid w:val="00633333"/>
    <w:rsid w:val="006336A9"/>
    <w:rsid w:val="0063376E"/>
    <w:rsid w:val="00633B84"/>
    <w:rsid w:val="00633C79"/>
    <w:rsid w:val="00633EF3"/>
    <w:rsid w:val="0063477E"/>
    <w:rsid w:val="00634B49"/>
    <w:rsid w:val="00634FB6"/>
    <w:rsid w:val="00635146"/>
    <w:rsid w:val="0063535B"/>
    <w:rsid w:val="00635E71"/>
    <w:rsid w:val="00637995"/>
    <w:rsid w:val="00637E38"/>
    <w:rsid w:val="006416DC"/>
    <w:rsid w:val="006423B8"/>
    <w:rsid w:val="006423ED"/>
    <w:rsid w:val="00642865"/>
    <w:rsid w:val="00642D7A"/>
    <w:rsid w:val="00642DD2"/>
    <w:rsid w:val="006431CC"/>
    <w:rsid w:val="006432C5"/>
    <w:rsid w:val="00643672"/>
    <w:rsid w:val="006438A5"/>
    <w:rsid w:val="00643F27"/>
    <w:rsid w:val="0064409F"/>
    <w:rsid w:val="00644944"/>
    <w:rsid w:val="00644FF0"/>
    <w:rsid w:val="006459CA"/>
    <w:rsid w:val="006459F9"/>
    <w:rsid w:val="006460CD"/>
    <w:rsid w:val="006461CF"/>
    <w:rsid w:val="00646288"/>
    <w:rsid w:val="0064650F"/>
    <w:rsid w:val="00646FAD"/>
    <w:rsid w:val="00647BB6"/>
    <w:rsid w:val="00647C9E"/>
    <w:rsid w:val="00650396"/>
    <w:rsid w:val="0065188A"/>
    <w:rsid w:val="0065204A"/>
    <w:rsid w:val="00652546"/>
    <w:rsid w:val="00652980"/>
    <w:rsid w:val="00652BA9"/>
    <w:rsid w:val="00652BDA"/>
    <w:rsid w:val="00652D50"/>
    <w:rsid w:val="00652E8B"/>
    <w:rsid w:val="006535D9"/>
    <w:rsid w:val="00653DA3"/>
    <w:rsid w:val="00653EC9"/>
    <w:rsid w:val="006540BC"/>
    <w:rsid w:val="00654323"/>
    <w:rsid w:val="0065458D"/>
    <w:rsid w:val="00654788"/>
    <w:rsid w:val="00654A50"/>
    <w:rsid w:val="00655092"/>
    <w:rsid w:val="0065542B"/>
    <w:rsid w:val="0065567C"/>
    <w:rsid w:val="00655712"/>
    <w:rsid w:val="00655B5A"/>
    <w:rsid w:val="00655C75"/>
    <w:rsid w:val="00656066"/>
    <w:rsid w:val="0065619D"/>
    <w:rsid w:val="00656265"/>
    <w:rsid w:val="00656C49"/>
    <w:rsid w:val="00656E5C"/>
    <w:rsid w:val="00657228"/>
    <w:rsid w:val="00657965"/>
    <w:rsid w:val="0066070C"/>
    <w:rsid w:val="006611DA"/>
    <w:rsid w:val="0066125F"/>
    <w:rsid w:val="006616C9"/>
    <w:rsid w:val="00661B4A"/>
    <w:rsid w:val="0066249C"/>
    <w:rsid w:val="0066266A"/>
    <w:rsid w:val="006631CF"/>
    <w:rsid w:val="0066321D"/>
    <w:rsid w:val="00663A53"/>
    <w:rsid w:val="00663BE1"/>
    <w:rsid w:val="0066414C"/>
    <w:rsid w:val="00664347"/>
    <w:rsid w:val="006653E7"/>
    <w:rsid w:val="006654A9"/>
    <w:rsid w:val="00665CA6"/>
    <w:rsid w:val="006668AE"/>
    <w:rsid w:val="00666ACA"/>
    <w:rsid w:val="00667A4D"/>
    <w:rsid w:val="00667BB9"/>
    <w:rsid w:val="00667CF0"/>
    <w:rsid w:val="0067062F"/>
    <w:rsid w:val="00670E8A"/>
    <w:rsid w:val="00670F22"/>
    <w:rsid w:val="00671036"/>
    <w:rsid w:val="00671243"/>
    <w:rsid w:val="0067139F"/>
    <w:rsid w:val="006718AA"/>
    <w:rsid w:val="00671D40"/>
    <w:rsid w:val="00671DD2"/>
    <w:rsid w:val="0067206E"/>
    <w:rsid w:val="00672D7E"/>
    <w:rsid w:val="00673731"/>
    <w:rsid w:val="00673C5D"/>
    <w:rsid w:val="006743FF"/>
    <w:rsid w:val="00674C73"/>
    <w:rsid w:val="00674E05"/>
    <w:rsid w:val="00675C31"/>
    <w:rsid w:val="00675E2D"/>
    <w:rsid w:val="006765CE"/>
    <w:rsid w:val="00676F68"/>
    <w:rsid w:val="006778C9"/>
    <w:rsid w:val="00677B93"/>
    <w:rsid w:val="00680843"/>
    <w:rsid w:val="00680F0A"/>
    <w:rsid w:val="0068141C"/>
    <w:rsid w:val="0068154E"/>
    <w:rsid w:val="006820A0"/>
    <w:rsid w:val="0068343B"/>
    <w:rsid w:val="00683504"/>
    <w:rsid w:val="00683E11"/>
    <w:rsid w:val="006841BE"/>
    <w:rsid w:val="00684AFD"/>
    <w:rsid w:val="00684EF8"/>
    <w:rsid w:val="0068504B"/>
    <w:rsid w:val="00685539"/>
    <w:rsid w:val="006855E7"/>
    <w:rsid w:val="00686432"/>
    <w:rsid w:val="00686CDD"/>
    <w:rsid w:val="00686DCB"/>
    <w:rsid w:val="006875C9"/>
    <w:rsid w:val="00687C6C"/>
    <w:rsid w:val="00687DC3"/>
    <w:rsid w:val="0069007E"/>
    <w:rsid w:val="0069020B"/>
    <w:rsid w:val="0069024C"/>
    <w:rsid w:val="006902F8"/>
    <w:rsid w:val="00690BA4"/>
    <w:rsid w:val="00690FF1"/>
    <w:rsid w:val="00691B22"/>
    <w:rsid w:val="00691B32"/>
    <w:rsid w:val="006929BE"/>
    <w:rsid w:val="00692D7D"/>
    <w:rsid w:val="00693AAB"/>
    <w:rsid w:val="00693BA6"/>
    <w:rsid w:val="00693BCF"/>
    <w:rsid w:val="0069421D"/>
    <w:rsid w:val="0069432F"/>
    <w:rsid w:val="006948CE"/>
    <w:rsid w:val="00694A8F"/>
    <w:rsid w:val="00695149"/>
    <w:rsid w:val="00695947"/>
    <w:rsid w:val="00695C20"/>
    <w:rsid w:val="00696243"/>
    <w:rsid w:val="006963AD"/>
    <w:rsid w:val="00696D92"/>
    <w:rsid w:val="0069735E"/>
    <w:rsid w:val="0069760E"/>
    <w:rsid w:val="00697700"/>
    <w:rsid w:val="006A01E6"/>
    <w:rsid w:val="006A03F6"/>
    <w:rsid w:val="006A04BC"/>
    <w:rsid w:val="006A0A52"/>
    <w:rsid w:val="006A0CFE"/>
    <w:rsid w:val="006A0D77"/>
    <w:rsid w:val="006A0EE4"/>
    <w:rsid w:val="006A1B40"/>
    <w:rsid w:val="006A23DC"/>
    <w:rsid w:val="006A244B"/>
    <w:rsid w:val="006A2981"/>
    <w:rsid w:val="006A330A"/>
    <w:rsid w:val="006A3866"/>
    <w:rsid w:val="006A3EAA"/>
    <w:rsid w:val="006A5D6F"/>
    <w:rsid w:val="006A5ECA"/>
    <w:rsid w:val="006A63DB"/>
    <w:rsid w:val="006A675F"/>
    <w:rsid w:val="006A690C"/>
    <w:rsid w:val="006A7D3E"/>
    <w:rsid w:val="006B1001"/>
    <w:rsid w:val="006B1197"/>
    <w:rsid w:val="006B1425"/>
    <w:rsid w:val="006B1814"/>
    <w:rsid w:val="006B1938"/>
    <w:rsid w:val="006B1BC6"/>
    <w:rsid w:val="006B2009"/>
    <w:rsid w:val="006B33A8"/>
    <w:rsid w:val="006B3561"/>
    <w:rsid w:val="006B3D99"/>
    <w:rsid w:val="006B4100"/>
    <w:rsid w:val="006B42DE"/>
    <w:rsid w:val="006B45C2"/>
    <w:rsid w:val="006B46D1"/>
    <w:rsid w:val="006B5614"/>
    <w:rsid w:val="006B6226"/>
    <w:rsid w:val="006B6255"/>
    <w:rsid w:val="006B63F1"/>
    <w:rsid w:val="006B66F1"/>
    <w:rsid w:val="006B6EBB"/>
    <w:rsid w:val="006B723C"/>
    <w:rsid w:val="006B77E9"/>
    <w:rsid w:val="006B79B2"/>
    <w:rsid w:val="006C033D"/>
    <w:rsid w:val="006C05E9"/>
    <w:rsid w:val="006C09AC"/>
    <w:rsid w:val="006C2471"/>
    <w:rsid w:val="006C270D"/>
    <w:rsid w:val="006C2A1D"/>
    <w:rsid w:val="006C2E02"/>
    <w:rsid w:val="006C364C"/>
    <w:rsid w:val="006C3836"/>
    <w:rsid w:val="006C3AAE"/>
    <w:rsid w:val="006C3C7B"/>
    <w:rsid w:val="006C4072"/>
    <w:rsid w:val="006C4087"/>
    <w:rsid w:val="006C578F"/>
    <w:rsid w:val="006C57DF"/>
    <w:rsid w:val="006C5D10"/>
    <w:rsid w:val="006C5D90"/>
    <w:rsid w:val="006C7207"/>
    <w:rsid w:val="006C7603"/>
    <w:rsid w:val="006C771C"/>
    <w:rsid w:val="006C77A8"/>
    <w:rsid w:val="006D01F1"/>
    <w:rsid w:val="006D056A"/>
    <w:rsid w:val="006D07A2"/>
    <w:rsid w:val="006D0A8D"/>
    <w:rsid w:val="006D132C"/>
    <w:rsid w:val="006D1860"/>
    <w:rsid w:val="006D231B"/>
    <w:rsid w:val="006D3030"/>
    <w:rsid w:val="006D33F0"/>
    <w:rsid w:val="006D343D"/>
    <w:rsid w:val="006D3AC4"/>
    <w:rsid w:val="006D4491"/>
    <w:rsid w:val="006D4A26"/>
    <w:rsid w:val="006D4D2A"/>
    <w:rsid w:val="006D524A"/>
    <w:rsid w:val="006D5B1A"/>
    <w:rsid w:val="006D5D62"/>
    <w:rsid w:val="006D5E3A"/>
    <w:rsid w:val="006D6B03"/>
    <w:rsid w:val="006D6E90"/>
    <w:rsid w:val="006D7311"/>
    <w:rsid w:val="006D76F5"/>
    <w:rsid w:val="006D7912"/>
    <w:rsid w:val="006D7F7B"/>
    <w:rsid w:val="006E0210"/>
    <w:rsid w:val="006E0224"/>
    <w:rsid w:val="006E0258"/>
    <w:rsid w:val="006E0F8A"/>
    <w:rsid w:val="006E2F7A"/>
    <w:rsid w:val="006E4E3C"/>
    <w:rsid w:val="006E58BA"/>
    <w:rsid w:val="006E60D3"/>
    <w:rsid w:val="006E712B"/>
    <w:rsid w:val="006E74A9"/>
    <w:rsid w:val="006E74BA"/>
    <w:rsid w:val="006E77E7"/>
    <w:rsid w:val="006E7975"/>
    <w:rsid w:val="006F0159"/>
    <w:rsid w:val="006F023A"/>
    <w:rsid w:val="006F0E2F"/>
    <w:rsid w:val="006F1029"/>
    <w:rsid w:val="006F13A8"/>
    <w:rsid w:val="006F16E2"/>
    <w:rsid w:val="006F1A96"/>
    <w:rsid w:val="006F204C"/>
    <w:rsid w:val="006F2264"/>
    <w:rsid w:val="006F2526"/>
    <w:rsid w:val="006F2557"/>
    <w:rsid w:val="006F3005"/>
    <w:rsid w:val="006F303D"/>
    <w:rsid w:val="006F3556"/>
    <w:rsid w:val="006F3675"/>
    <w:rsid w:val="006F419C"/>
    <w:rsid w:val="006F5166"/>
    <w:rsid w:val="006F5CE6"/>
    <w:rsid w:val="006F6187"/>
    <w:rsid w:val="006F748E"/>
    <w:rsid w:val="006F7E3E"/>
    <w:rsid w:val="0070046A"/>
    <w:rsid w:val="00700918"/>
    <w:rsid w:val="007009F0"/>
    <w:rsid w:val="007009FE"/>
    <w:rsid w:val="00700A61"/>
    <w:rsid w:val="00700B11"/>
    <w:rsid w:val="00700D56"/>
    <w:rsid w:val="0070167F"/>
    <w:rsid w:val="00701940"/>
    <w:rsid w:val="00701CD3"/>
    <w:rsid w:val="00701D22"/>
    <w:rsid w:val="00701DF1"/>
    <w:rsid w:val="007025F9"/>
    <w:rsid w:val="007026A6"/>
    <w:rsid w:val="00702B97"/>
    <w:rsid w:val="00702E2F"/>
    <w:rsid w:val="00703312"/>
    <w:rsid w:val="00703CCC"/>
    <w:rsid w:val="00704041"/>
    <w:rsid w:val="0070462E"/>
    <w:rsid w:val="0070524A"/>
    <w:rsid w:val="00705409"/>
    <w:rsid w:val="00705A3E"/>
    <w:rsid w:val="007063E3"/>
    <w:rsid w:val="0070713B"/>
    <w:rsid w:val="00707817"/>
    <w:rsid w:val="00707A55"/>
    <w:rsid w:val="00707B58"/>
    <w:rsid w:val="00707BCF"/>
    <w:rsid w:val="00710DDB"/>
    <w:rsid w:val="007111D3"/>
    <w:rsid w:val="00711C09"/>
    <w:rsid w:val="0071290B"/>
    <w:rsid w:val="00713033"/>
    <w:rsid w:val="00713084"/>
    <w:rsid w:val="00713249"/>
    <w:rsid w:val="0071366B"/>
    <w:rsid w:val="0071376D"/>
    <w:rsid w:val="007139EF"/>
    <w:rsid w:val="0071474F"/>
    <w:rsid w:val="00714A7C"/>
    <w:rsid w:val="0071511D"/>
    <w:rsid w:val="00715534"/>
    <w:rsid w:val="00716751"/>
    <w:rsid w:val="00716B86"/>
    <w:rsid w:val="00717429"/>
    <w:rsid w:val="0071784A"/>
    <w:rsid w:val="00717AE2"/>
    <w:rsid w:val="0072005F"/>
    <w:rsid w:val="00720670"/>
    <w:rsid w:val="00720760"/>
    <w:rsid w:val="0072195E"/>
    <w:rsid w:val="00722171"/>
    <w:rsid w:val="007228CE"/>
    <w:rsid w:val="00723123"/>
    <w:rsid w:val="007247AA"/>
    <w:rsid w:val="00724FD0"/>
    <w:rsid w:val="0072512D"/>
    <w:rsid w:val="00725844"/>
    <w:rsid w:val="007258FA"/>
    <w:rsid w:val="00725BAB"/>
    <w:rsid w:val="00726336"/>
    <w:rsid w:val="00726AB5"/>
    <w:rsid w:val="00727658"/>
    <w:rsid w:val="00727826"/>
    <w:rsid w:val="00727837"/>
    <w:rsid w:val="007278EE"/>
    <w:rsid w:val="00727CC4"/>
    <w:rsid w:val="007306A0"/>
    <w:rsid w:val="00730930"/>
    <w:rsid w:val="00730A1B"/>
    <w:rsid w:val="007311E1"/>
    <w:rsid w:val="0073120D"/>
    <w:rsid w:val="00732760"/>
    <w:rsid w:val="00732784"/>
    <w:rsid w:val="00732F9B"/>
    <w:rsid w:val="007339B1"/>
    <w:rsid w:val="00734176"/>
    <w:rsid w:val="00734387"/>
    <w:rsid w:val="00734ABB"/>
    <w:rsid w:val="00734CBF"/>
    <w:rsid w:val="00734E8D"/>
    <w:rsid w:val="00735061"/>
    <w:rsid w:val="00735119"/>
    <w:rsid w:val="0073612A"/>
    <w:rsid w:val="00736273"/>
    <w:rsid w:val="00736287"/>
    <w:rsid w:val="00736591"/>
    <w:rsid w:val="0073724E"/>
    <w:rsid w:val="007402E0"/>
    <w:rsid w:val="007403B7"/>
    <w:rsid w:val="007415D1"/>
    <w:rsid w:val="007417AC"/>
    <w:rsid w:val="007424F0"/>
    <w:rsid w:val="00742863"/>
    <w:rsid w:val="0074292E"/>
    <w:rsid w:val="00742DB5"/>
    <w:rsid w:val="00742DEA"/>
    <w:rsid w:val="0074306C"/>
    <w:rsid w:val="007432B5"/>
    <w:rsid w:val="00743999"/>
    <w:rsid w:val="00743F26"/>
    <w:rsid w:val="0074473B"/>
    <w:rsid w:val="00744D40"/>
    <w:rsid w:val="00744EB2"/>
    <w:rsid w:val="00744F8D"/>
    <w:rsid w:val="00745A7C"/>
    <w:rsid w:val="00745C99"/>
    <w:rsid w:val="00745D54"/>
    <w:rsid w:val="00745E78"/>
    <w:rsid w:val="00745E98"/>
    <w:rsid w:val="00745EE5"/>
    <w:rsid w:val="00745F46"/>
    <w:rsid w:val="00746024"/>
    <w:rsid w:val="00746314"/>
    <w:rsid w:val="00746479"/>
    <w:rsid w:val="007464A1"/>
    <w:rsid w:val="007466E6"/>
    <w:rsid w:val="00746D67"/>
    <w:rsid w:val="00747698"/>
    <w:rsid w:val="00747A13"/>
    <w:rsid w:val="00747CA9"/>
    <w:rsid w:val="00747EB9"/>
    <w:rsid w:val="00751157"/>
    <w:rsid w:val="007520A9"/>
    <w:rsid w:val="007523A7"/>
    <w:rsid w:val="007525B0"/>
    <w:rsid w:val="00752C67"/>
    <w:rsid w:val="00752D87"/>
    <w:rsid w:val="007537B0"/>
    <w:rsid w:val="00754413"/>
    <w:rsid w:val="0075495C"/>
    <w:rsid w:val="00754B49"/>
    <w:rsid w:val="00754DBA"/>
    <w:rsid w:val="00754E3D"/>
    <w:rsid w:val="00754F80"/>
    <w:rsid w:val="007554A7"/>
    <w:rsid w:val="00755544"/>
    <w:rsid w:val="00755890"/>
    <w:rsid w:val="00755BC3"/>
    <w:rsid w:val="00757DFD"/>
    <w:rsid w:val="00757E12"/>
    <w:rsid w:val="00760875"/>
    <w:rsid w:val="00760E9D"/>
    <w:rsid w:val="007610FB"/>
    <w:rsid w:val="0076134B"/>
    <w:rsid w:val="007619E7"/>
    <w:rsid w:val="00761BD0"/>
    <w:rsid w:val="007623B8"/>
    <w:rsid w:val="00762664"/>
    <w:rsid w:val="00762F40"/>
    <w:rsid w:val="007636F5"/>
    <w:rsid w:val="00763716"/>
    <w:rsid w:val="00764AAF"/>
    <w:rsid w:val="007653B4"/>
    <w:rsid w:val="00765488"/>
    <w:rsid w:val="007655EF"/>
    <w:rsid w:val="00765A3E"/>
    <w:rsid w:val="00765EC7"/>
    <w:rsid w:val="0076606D"/>
    <w:rsid w:val="00767682"/>
    <w:rsid w:val="00767D33"/>
    <w:rsid w:val="00771037"/>
    <w:rsid w:val="0077159F"/>
    <w:rsid w:val="00771BE2"/>
    <w:rsid w:val="00771C05"/>
    <w:rsid w:val="00773046"/>
    <w:rsid w:val="007730C3"/>
    <w:rsid w:val="00773419"/>
    <w:rsid w:val="00773569"/>
    <w:rsid w:val="007736A6"/>
    <w:rsid w:val="0077452E"/>
    <w:rsid w:val="00774B4C"/>
    <w:rsid w:val="0077580A"/>
    <w:rsid w:val="00775D10"/>
    <w:rsid w:val="00776360"/>
    <w:rsid w:val="0077686F"/>
    <w:rsid w:val="00776E34"/>
    <w:rsid w:val="007772D4"/>
    <w:rsid w:val="00777D13"/>
    <w:rsid w:val="00777D98"/>
    <w:rsid w:val="00780073"/>
    <w:rsid w:val="007807C2"/>
    <w:rsid w:val="00780A35"/>
    <w:rsid w:val="00780CAA"/>
    <w:rsid w:val="00780CD7"/>
    <w:rsid w:val="00780EB3"/>
    <w:rsid w:val="0078184C"/>
    <w:rsid w:val="00781B53"/>
    <w:rsid w:val="00781B82"/>
    <w:rsid w:val="00782B3B"/>
    <w:rsid w:val="00782C13"/>
    <w:rsid w:val="00783030"/>
    <w:rsid w:val="0078304E"/>
    <w:rsid w:val="0078354A"/>
    <w:rsid w:val="0078357D"/>
    <w:rsid w:val="007837E6"/>
    <w:rsid w:val="00783F2C"/>
    <w:rsid w:val="007840E6"/>
    <w:rsid w:val="00784CDB"/>
    <w:rsid w:val="00784DB5"/>
    <w:rsid w:val="00785286"/>
    <w:rsid w:val="0078580E"/>
    <w:rsid w:val="007865BE"/>
    <w:rsid w:val="007868F6"/>
    <w:rsid w:val="00787163"/>
    <w:rsid w:val="00787843"/>
    <w:rsid w:val="00787FA4"/>
    <w:rsid w:val="00790E0D"/>
    <w:rsid w:val="007912DE"/>
    <w:rsid w:val="00791709"/>
    <w:rsid w:val="00791B86"/>
    <w:rsid w:val="0079210A"/>
    <w:rsid w:val="00792151"/>
    <w:rsid w:val="0079289B"/>
    <w:rsid w:val="00792C2B"/>
    <w:rsid w:val="0079310E"/>
    <w:rsid w:val="00793CFD"/>
    <w:rsid w:val="00793DD8"/>
    <w:rsid w:val="007940BB"/>
    <w:rsid w:val="007943A1"/>
    <w:rsid w:val="00794C99"/>
    <w:rsid w:val="00795434"/>
    <w:rsid w:val="00796508"/>
    <w:rsid w:val="007967B1"/>
    <w:rsid w:val="007968CF"/>
    <w:rsid w:val="00796E9C"/>
    <w:rsid w:val="00797153"/>
    <w:rsid w:val="00797900"/>
    <w:rsid w:val="007A00BC"/>
    <w:rsid w:val="007A0AD1"/>
    <w:rsid w:val="007A147E"/>
    <w:rsid w:val="007A2D80"/>
    <w:rsid w:val="007A32FC"/>
    <w:rsid w:val="007A34E0"/>
    <w:rsid w:val="007A3E7E"/>
    <w:rsid w:val="007A3F65"/>
    <w:rsid w:val="007A411B"/>
    <w:rsid w:val="007A460F"/>
    <w:rsid w:val="007A4700"/>
    <w:rsid w:val="007A587E"/>
    <w:rsid w:val="007A5D54"/>
    <w:rsid w:val="007A5F63"/>
    <w:rsid w:val="007A6D56"/>
    <w:rsid w:val="007A76D8"/>
    <w:rsid w:val="007A77BA"/>
    <w:rsid w:val="007A7971"/>
    <w:rsid w:val="007A79C8"/>
    <w:rsid w:val="007B046E"/>
    <w:rsid w:val="007B0473"/>
    <w:rsid w:val="007B0C55"/>
    <w:rsid w:val="007B0EE4"/>
    <w:rsid w:val="007B1357"/>
    <w:rsid w:val="007B18B7"/>
    <w:rsid w:val="007B18E0"/>
    <w:rsid w:val="007B2686"/>
    <w:rsid w:val="007B2B35"/>
    <w:rsid w:val="007B2C53"/>
    <w:rsid w:val="007B37C5"/>
    <w:rsid w:val="007B3E76"/>
    <w:rsid w:val="007B4102"/>
    <w:rsid w:val="007B43F1"/>
    <w:rsid w:val="007B4E67"/>
    <w:rsid w:val="007B592F"/>
    <w:rsid w:val="007B59A1"/>
    <w:rsid w:val="007B5A1A"/>
    <w:rsid w:val="007B5C24"/>
    <w:rsid w:val="007B5DD1"/>
    <w:rsid w:val="007B601D"/>
    <w:rsid w:val="007B6376"/>
    <w:rsid w:val="007B63B0"/>
    <w:rsid w:val="007B6DB6"/>
    <w:rsid w:val="007B6EAD"/>
    <w:rsid w:val="007B7178"/>
    <w:rsid w:val="007B71C5"/>
    <w:rsid w:val="007B7385"/>
    <w:rsid w:val="007B7E20"/>
    <w:rsid w:val="007B7F52"/>
    <w:rsid w:val="007C0137"/>
    <w:rsid w:val="007C01F3"/>
    <w:rsid w:val="007C0F4A"/>
    <w:rsid w:val="007C1888"/>
    <w:rsid w:val="007C1C90"/>
    <w:rsid w:val="007C2938"/>
    <w:rsid w:val="007C2EEA"/>
    <w:rsid w:val="007C3384"/>
    <w:rsid w:val="007C34FF"/>
    <w:rsid w:val="007C35C4"/>
    <w:rsid w:val="007C3607"/>
    <w:rsid w:val="007C4721"/>
    <w:rsid w:val="007C4835"/>
    <w:rsid w:val="007C543C"/>
    <w:rsid w:val="007C5741"/>
    <w:rsid w:val="007C628A"/>
    <w:rsid w:val="007C6851"/>
    <w:rsid w:val="007C7149"/>
    <w:rsid w:val="007C7969"/>
    <w:rsid w:val="007C7B2B"/>
    <w:rsid w:val="007D0506"/>
    <w:rsid w:val="007D0727"/>
    <w:rsid w:val="007D0F40"/>
    <w:rsid w:val="007D18B5"/>
    <w:rsid w:val="007D19BE"/>
    <w:rsid w:val="007D20A4"/>
    <w:rsid w:val="007D2AFD"/>
    <w:rsid w:val="007D2E6C"/>
    <w:rsid w:val="007D3982"/>
    <w:rsid w:val="007D3C7A"/>
    <w:rsid w:val="007D3E01"/>
    <w:rsid w:val="007D41D5"/>
    <w:rsid w:val="007D481C"/>
    <w:rsid w:val="007D50C2"/>
    <w:rsid w:val="007D6C4C"/>
    <w:rsid w:val="007D6EA0"/>
    <w:rsid w:val="007D6F10"/>
    <w:rsid w:val="007D79D0"/>
    <w:rsid w:val="007D7B29"/>
    <w:rsid w:val="007E04A9"/>
    <w:rsid w:val="007E09A9"/>
    <w:rsid w:val="007E0B6F"/>
    <w:rsid w:val="007E1065"/>
    <w:rsid w:val="007E21AB"/>
    <w:rsid w:val="007E2AF1"/>
    <w:rsid w:val="007E2EEC"/>
    <w:rsid w:val="007E36C1"/>
    <w:rsid w:val="007E39EB"/>
    <w:rsid w:val="007E3E3C"/>
    <w:rsid w:val="007E4714"/>
    <w:rsid w:val="007E4AB3"/>
    <w:rsid w:val="007E53DC"/>
    <w:rsid w:val="007E55EA"/>
    <w:rsid w:val="007E5CE6"/>
    <w:rsid w:val="007E684A"/>
    <w:rsid w:val="007E79C6"/>
    <w:rsid w:val="007E79F3"/>
    <w:rsid w:val="007F04B0"/>
    <w:rsid w:val="007F0547"/>
    <w:rsid w:val="007F081F"/>
    <w:rsid w:val="007F0F94"/>
    <w:rsid w:val="007F179A"/>
    <w:rsid w:val="007F28B8"/>
    <w:rsid w:val="007F3164"/>
    <w:rsid w:val="007F367B"/>
    <w:rsid w:val="007F3C6F"/>
    <w:rsid w:val="007F3DC7"/>
    <w:rsid w:val="007F4264"/>
    <w:rsid w:val="007F4946"/>
    <w:rsid w:val="007F4ACC"/>
    <w:rsid w:val="007F4DAB"/>
    <w:rsid w:val="007F52E6"/>
    <w:rsid w:val="007F557C"/>
    <w:rsid w:val="007F5A82"/>
    <w:rsid w:val="007F643E"/>
    <w:rsid w:val="007F68F6"/>
    <w:rsid w:val="007F69EA"/>
    <w:rsid w:val="007F6F1E"/>
    <w:rsid w:val="007F7030"/>
    <w:rsid w:val="007F7185"/>
    <w:rsid w:val="007F74B7"/>
    <w:rsid w:val="007F751B"/>
    <w:rsid w:val="007F777E"/>
    <w:rsid w:val="007F78C8"/>
    <w:rsid w:val="007F79B1"/>
    <w:rsid w:val="00800901"/>
    <w:rsid w:val="00800A12"/>
    <w:rsid w:val="00800CFE"/>
    <w:rsid w:val="008018A0"/>
    <w:rsid w:val="00801C1F"/>
    <w:rsid w:val="00801F61"/>
    <w:rsid w:val="008023E5"/>
    <w:rsid w:val="0080283E"/>
    <w:rsid w:val="00803747"/>
    <w:rsid w:val="00803E63"/>
    <w:rsid w:val="00803F42"/>
    <w:rsid w:val="008041C8"/>
    <w:rsid w:val="0080466F"/>
    <w:rsid w:val="0080520C"/>
    <w:rsid w:val="00805246"/>
    <w:rsid w:val="0080534C"/>
    <w:rsid w:val="00805626"/>
    <w:rsid w:val="00805B34"/>
    <w:rsid w:val="0080618E"/>
    <w:rsid w:val="0080688C"/>
    <w:rsid w:val="00810195"/>
    <w:rsid w:val="008103F7"/>
    <w:rsid w:val="00810A45"/>
    <w:rsid w:val="00810F75"/>
    <w:rsid w:val="008110D7"/>
    <w:rsid w:val="00811485"/>
    <w:rsid w:val="008115E2"/>
    <w:rsid w:val="008117B7"/>
    <w:rsid w:val="00811805"/>
    <w:rsid w:val="00811DFA"/>
    <w:rsid w:val="00812087"/>
    <w:rsid w:val="00812607"/>
    <w:rsid w:val="00812A36"/>
    <w:rsid w:val="008134A9"/>
    <w:rsid w:val="00813AEF"/>
    <w:rsid w:val="00814B9C"/>
    <w:rsid w:val="00814E31"/>
    <w:rsid w:val="00814FE4"/>
    <w:rsid w:val="008161F5"/>
    <w:rsid w:val="0081695F"/>
    <w:rsid w:val="00816E3B"/>
    <w:rsid w:val="008175A4"/>
    <w:rsid w:val="0081763D"/>
    <w:rsid w:val="008179F9"/>
    <w:rsid w:val="00817C73"/>
    <w:rsid w:val="00820673"/>
    <w:rsid w:val="00820793"/>
    <w:rsid w:val="00820938"/>
    <w:rsid w:val="00820A20"/>
    <w:rsid w:val="00820E4D"/>
    <w:rsid w:val="00821044"/>
    <w:rsid w:val="00821922"/>
    <w:rsid w:val="0082293D"/>
    <w:rsid w:val="008231AA"/>
    <w:rsid w:val="0082403E"/>
    <w:rsid w:val="00824504"/>
    <w:rsid w:val="0082462B"/>
    <w:rsid w:val="008248C0"/>
    <w:rsid w:val="00824B1D"/>
    <w:rsid w:val="00824BBF"/>
    <w:rsid w:val="0082591E"/>
    <w:rsid w:val="00825D2B"/>
    <w:rsid w:val="00825F01"/>
    <w:rsid w:val="008260C1"/>
    <w:rsid w:val="008266BC"/>
    <w:rsid w:val="008267D0"/>
    <w:rsid w:val="008272A2"/>
    <w:rsid w:val="00827467"/>
    <w:rsid w:val="00827D03"/>
    <w:rsid w:val="00830064"/>
    <w:rsid w:val="00830222"/>
    <w:rsid w:val="008309B8"/>
    <w:rsid w:val="00830F7D"/>
    <w:rsid w:val="0083144E"/>
    <w:rsid w:val="008316A5"/>
    <w:rsid w:val="00832ED4"/>
    <w:rsid w:val="00833854"/>
    <w:rsid w:val="00833B2E"/>
    <w:rsid w:val="00833B5F"/>
    <w:rsid w:val="00833C08"/>
    <w:rsid w:val="008345E1"/>
    <w:rsid w:val="00835B96"/>
    <w:rsid w:val="008360BD"/>
    <w:rsid w:val="008366B8"/>
    <w:rsid w:val="00837A00"/>
    <w:rsid w:val="00837CDF"/>
    <w:rsid w:val="00837F4F"/>
    <w:rsid w:val="0084001A"/>
    <w:rsid w:val="008401C8"/>
    <w:rsid w:val="00840BBD"/>
    <w:rsid w:val="0084136A"/>
    <w:rsid w:val="00842465"/>
    <w:rsid w:val="00842840"/>
    <w:rsid w:val="00842DAE"/>
    <w:rsid w:val="008431EB"/>
    <w:rsid w:val="008432DE"/>
    <w:rsid w:val="00843317"/>
    <w:rsid w:val="00844938"/>
    <w:rsid w:val="00844E95"/>
    <w:rsid w:val="00845EDC"/>
    <w:rsid w:val="008460A6"/>
    <w:rsid w:val="0084636C"/>
    <w:rsid w:val="00846455"/>
    <w:rsid w:val="0084669F"/>
    <w:rsid w:val="008466B5"/>
    <w:rsid w:val="0084677F"/>
    <w:rsid w:val="00847236"/>
    <w:rsid w:val="00847325"/>
    <w:rsid w:val="0084746C"/>
    <w:rsid w:val="00847F18"/>
    <w:rsid w:val="0085096C"/>
    <w:rsid w:val="00851597"/>
    <w:rsid w:val="00851B71"/>
    <w:rsid w:val="00851E69"/>
    <w:rsid w:val="00851F93"/>
    <w:rsid w:val="00852522"/>
    <w:rsid w:val="00852BC5"/>
    <w:rsid w:val="00852DF2"/>
    <w:rsid w:val="00852FA0"/>
    <w:rsid w:val="00853366"/>
    <w:rsid w:val="008543E7"/>
    <w:rsid w:val="00854893"/>
    <w:rsid w:val="00854CFF"/>
    <w:rsid w:val="00855B2C"/>
    <w:rsid w:val="008562F8"/>
    <w:rsid w:val="00856A9D"/>
    <w:rsid w:val="008602CC"/>
    <w:rsid w:val="00860A1E"/>
    <w:rsid w:val="00860CFC"/>
    <w:rsid w:val="00861608"/>
    <w:rsid w:val="00861867"/>
    <w:rsid w:val="008627D3"/>
    <w:rsid w:val="008632A5"/>
    <w:rsid w:val="0086368E"/>
    <w:rsid w:val="008645FC"/>
    <w:rsid w:val="00864F54"/>
    <w:rsid w:val="0086517C"/>
    <w:rsid w:val="00865E20"/>
    <w:rsid w:val="00865FD6"/>
    <w:rsid w:val="00866839"/>
    <w:rsid w:val="00866974"/>
    <w:rsid w:val="0086779A"/>
    <w:rsid w:val="00870127"/>
    <w:rsid w:val="008704A5"/>
    <w:rsid w:val="00870629"/>
    <w:rsid w:val="00870B62"/>
    <w:rsid w:val="00870E34"/>
    <w:rsid w:val="00871E5D"/>
    <w:rsid w:val="008724A1"/>
    <w:rsid w:val="00872D75"/>
    <w:rsid w:val="008746D2"/>
    <w:rsid w:val="00874FAA"/>
    <w:rsid w:val="00875352"/>
    <w:rsid w:val="00875355"/>
    <w:rsid w:val="00875B14"/>
    <w:rsid w:val="00876762"/>
    <w:rsid w:val="00876D91"/>
    <w:rsid w:val="00876F54"/>
    <w:rsid w:val="008772C9"/>
    <w:rsid w:val="008774B9"/>
    <w:rsid w:val="008777BA"/>
    <w:rsid w:val="00877A43"/>
    <w:rsid w:val="00877F82"/>
    <w:rsid w:val="0088042F"/>
    <w:rsid w:val="00880A05"/>
    <w:rsid w:val="00880EDE"/>
    <w:rsid w:val="00881365"/>
    <w:rsid w:val="00881C0D"/>
    <w:rsid w:val="00881EAE"/>
    <w:rsid w:val="00881F41"/>
    <w:rsid w:val="0088275C"/>
    <w:rsid w:val="00882D8C"/>
    <w:rsid w:val="00882EB3"/>
    <w:rsid w:val="00883476"/>
    <w:rsid w:val="00884B86"/>
    <w:rsid w:val="008855CD"/>
    <w:rsid w:val="0088566A"/>
    <w:rsid w:val="00885C1F"/>
    <w:rsid w:val="00886154"/>
    <w:rsid w:val="008868CE"/>
    <w:rsid w:val="0088703B"/>
    <w:rsid w:val="0088722C"/>
    <w:rsid w:val="00887873"/>
    <w:rsid w:val="00890A28"/>
    <w:rsid w:val="00891AD4"/>
    <w:rsid w:val="00891D4D"/>
    <w:rsid w:val="008928D4"/>
    <w:rsid w:val="00892F26"/>
    <w:rsid w:val="008930D7"/>
    <w:rsid w:val="00894571"/>
    <w:rsid w:val="00894CFC"/>
    <w:rsid w:val="00895C8C"/>
    <w:rsid w:val="00895FFA"/>
    <w:rsid w:val="0089623B"/>
    <w:rsid w:val="00896271"/>
    <w:rsid w:val="00896839"/>
    <w:rsid w:val="0089773F"/>
    <w:rsid w:val="0089775B"/>
    <w:rsid w:val="00897CBF"/>
    <w:rsid w:val="008A0335"/>
    <w:rsid w:val="008A0FF9"/>
    <w:rsid w:val="008A13C0"/>
    <w:rsid w:val="008A1C06"/>
    <w:rsid w:val="008A1C6D"/>
    <w:rsid w:val="008A1DEB"/>
    <w:rsid w:val="008A23A1"/>
    <w:rsid w:val="008A25E7"/>
    <w:rsid w:val="008A2D5C"/>
    <w:rsid w:val="008A2F83"/>
    <w:rsid w:val="008A3302"/>
    <w:rsid w:val="008A4A2B"/>
    <w:rsid w:val="008A4A56"/>
    <w:rsid w:val="008A4CA2"/>
    <w:rsid w:val="008A4FF4"/>
    <w:rsid w:val="008A526C"/>
    <w:rsid w:val="008A532C"/>
    <w:rsid w:val="008A572C"/>
    <w:rsid w:val="008A5A9E"/>
    <w:rsid w:val="008A5AD2"/>
    <w:rsid w:val="008A5F3D"/>
    <w:rsid w:val="008A6181"/>
    <w:rsid w:val="008A6CF0"/>
    <w:rsid w:val="008A7B4E"/>
    <w:rsid w:val="008A7E16"/>
    <w:rsid w:val="008B0AD3"/>
    <w:rsid w:val="008B129B"/>
    <w:rsid w:val="008B13C1"/>
    <w:rsid w:val="008B1A68"/>
    <w:rsid w:val="008B22FE"/>
    <w:rsid w:val="008B246A"/>
    <w:rsid w:val="008B28D2"/>
    <w:rsid w:val="008B2A90"/>
    <w:rsid w:val="008B2CF0"/>
    <w:rsid w:val="008B3C86"/>
    <w:rsid w:val="008B3DDB"/>
    <w:rsid w:val="008B3FA4"/>
    <w:rsid w:val="008B43CD"/>
    <w:rsid w:val="008B4631"/>
    <w:rsid w:val="008B492C"/>
    <w:rsid w:val="008B50A0"/>
    <w:rsid w:val="008B5622"/>
    <w:rsid w:val="008B584C"/>
    <w:rsid w:val="008B5E35"/>
    <w:rsid w:val="008B607C"/>
    <w:rsid w:val="008B60A5"/>
    <w:rsid w:val="008B6248"/>
    <w:rsid w:val="008B6275"/>
    <w:rsid w:val="008B64E9"/>
    <w:rsid w:val="008B6A2A"/>
    <w:rsid w:val="008B72B5"/>
    <w:rsid w:val="008B73B6"/>
    <w:rsid w:val="008C02BA"/>
    <w:rsid w:val="008C03E1"/>
    <w:rsid w:val="008C0DB6"/>
    <w:rsid w:val="008C10AE"/>
    <w:rsid w:val="008C1A2A"/>
    <w:rsid w:val="008C1B4E"/>
    <w:rsid w:val="008C1F16"/>
    <w:rsid w:val="008C1FFC"/>
    <w:rsid w:val="008C3335"/>
    <w:rsid w:val="008C393B"/>
    <w:rsid w:val="008C3C83"/>
    <w:rsid w:val="008C3E89"/>
    <w:rsid w:val="008C45E0"/>
    <w:rsid w:val="008C485F"/>
    <w:rsid w:val="008C4922"/>
    <w:rsid w:val="008C5779"/>
    <w:rsid w:val="008C6397"/>
    <w:rsid w:val="008C6864"/>
    <w:rsid w:val="008D0049"/>
    <w:rsid w:val="008D061D"/>
    <w:rsid w:val="008D0718"/>
    <w:rsid w:val="008D0753"/>
    <w:rsid w:val="008D0964"/>
    <w:rsid w:val="008D0A19"/>
    <w:rsid w:val="008D0CA9"/>
    <w:rsid w:val="008D171F"/>
    <w:rsid w:val="008D1A38"/>
    <w:rsid w:val="008D1D11"/>
    <w:rsid w:val="008D2267"/>
    <w:rsid w:val="008D2514"/>
    <w:rsid w:val="008D28D7"/>
    <w:rsid w:val="008D2936"/>
    <w:rsid w:val="008D2BC3"/>
    <w:rsid w:val="008D34C4"/>
    <w:rsid w:val="008D3B3B"/>
    <w:rsid w:val="008D3BDE"/>
    <w:rsid w:val="008D4EAB"/>
    <w:rsid w:val="008D5295"/>
    <w:rsid w:val="008D5EB8"/>
    <w:rsid w:val="008D63B0"/>
    <w:rsid w:val="008D64CB"/>
    <w:rsid w:val="008D75B6"/>
    <w:rsid w:val="008D78D9"/>
    <w:rsid w:val="008E04D0"/>
    <w:rsid w:val="008E15BF"/>
    <w:rsid w:val="008E1EC0"/>
    <w:rsid w:val="008E2695"/>
    <w:rsid w:val="008E3691"/>
    <w:rsid w:val="008E405C"/>
    <w:rsid w:val="008E4A22"/>
    <w:rsid w:val="008E52A2"/>
    <w:rsid w:val="008E59B0"/>
    <w:rsid w:val="008E5F6D"/>
    <w:rsid w:val="008E67E1"/>
    <w:rsid w:val="008E731F"/>
    <w:rsid w:val="008E7373"/>
    <w:rsid w:val="008E73B4"/>
    <w:rsid w:val="008E7525"/>
    <w:rsid w:val="008E7610"/>
    <w:rsid w:val="008E7A84"/>
    <w:rsid w:val="008F08AD"/>
    <w:rsid w:val="008F172E"/>
    <w:rsid w:val="008F1766"/>
    <w:rsid w:val="008F17DC"/>
    <w:rsid w:val="008F2190"/>
    <w:rsid w:val="008F22A9"/>
    <w:rsid w:val="008F22E8"/>
    <w:rsid w:val="008F2414"/>
    <w:rsid w:val="008F2D54"/>
    <w:rsid w:val="008F33AB"/>
    <w:rsid w:val="008F351B"/>
    <w:rsid w:val="008F3754"/>
    <w:rsid w:val="008F37AA"/>
    <w:rsid w:val="008F3B61"/>
    <w:rsid w:val="008F47C7"/>
    <w:rsid w:val="008F5626"/>
    <w:rsid w:val="008F5B20"/>
    <w:rsid w:val="008F5EEE"/>
    <w:rsid w:val="008F6BCC"/>
    <w:rsid w:val="008F739F"/>
    <w:rsid w:val="008F7421"/>
    <w:rsid w:val="008F7C82"/>
    <w:rsid w:val="00900390"/>
    <w:rsid w:val="009009A3"/>
    <w:rsid w:val="00900D7A"/>
    <w:rsid w:val="0090121F"/>
    <w:rsid w:val="00901A43"/>
    <w:rsid w:val="00901B41"/>
    <w:rsid w:val="00902BF9"/>
    <w:rsid w:val="00902C85"/>
    <w:rsid w:val="00902E80"/>
    <w:rsid w:val="00903013"/>
    <w:rsid w:val="0090311C"/>
    <w:rsid w:val="009031E0"/>
    <w:rsid w:val="0090325D"/>
    <w:rsid w:val="00903271"/>
    <w:rsid w:val="00903809"/>
    <w:rsid w:val="00903C75"/>
    <w:rsid w:val="00903E39"/>
    <w:rsid w:val="009046CA"/>
    <w:rsid w:val="009051D0"/>
    <w:rsid w:val="00906AB4"/>
    <w:rsid w:val="00907CCE"/>
    <w:rsid w:val="00907F18"/>
    <w:rsid w:val="00910FF2"/>
    <w:rsid w:val="0091139B"/>
    <w:rsid w:val="00911EFC"/>
    <w:rsid w:val="009122BE"/>
    <w:rsid w:val="009130F6"/>
    <w:rsid w:val="0091385A"/>
    <w:rsid w:val="00913D0E"/>
    <w:rsid w:val="0091502F"/>
    <w:rsid w:val="0091517B"/>
    <w:rsid w:val="00915218"/>
    <w:rsid w:val="00916B6D"/>
    <w:rsid w:val="00916CFA"/>
    <w:rsid w:val="00917524"/>
    <w:rsid w:val="0091757B"/>
    <w:rsid w:val="009175A9"/>
    <w:rsid w:val="0091775D"/>
    <w:rsid w:val="00917A23"/>
    <w:rsid w:val="00920C14"/>
    <w:rsid w:val="00921EEA"/>
    <w:rsid w:val="009220DE"/>
    <w:rsid w:val="00922236"/>
    <w:rsid w:val="00922A1A"/>
    <w:rsid w:val="00922B44"/>
    <w:rsid w:val="00922D86"/>
    <w:rsid w:val="00922F34"/>
    <w:rsid w:val="00923206"/>
    <w:rsid w:val="00923D63"/>
    <w:rsid w:val="00924635"/>
    <w:rsid w:val="0092466F"/>
    <w:rsid w:val="00924847"/>
    <w:rsid w:val="0092496D"/>
    <w:rsid w:val="00924A5B"/>
    <w:rsid w:val="00924B25"/>
    <w:rsid w:val="00924D71"/>
    <w:rsid w:val="00924EBC"/>
    <w:rsid w:val="00925088"/>
    <w:rsid w:val="00925767"/>
    <w:rsid w:val="00926EAE"/>
    <w:rsid w:val="00927D53"/>
    <w:rsid w:val="009300A7"/>
    <w:rsid w:val="00930FE5"/>
    <w:rsid w:val="0093118A"/>
    <w:rsid w:val="00931B23"/>
    <w:rsid w:val="00931D8F"/>
    <w:rsid w:val="00931FD7"/>
    <w:rsid w:val="00932819"/>
    <w:rsid w:val="00932DD1"/>
    <w:rsid w:val="00933052"/>
    <w:rsid w:val="009331D6"/>
    <w:rsid w:val="00933C96"/>
    <w:rsid w:val="00933D7D"/>
    <w:rsid w:val="009346C4"/>
    <w:rsid w:val="009346E0"/>
    <w:rsid w:val="00935726"/>
    <w:rsid w:val="009361CA"/>
    <w:rsid w:val="0093704E"/>
    <w:rsid w:val="00937355"/>
    <w:rsid w:val="009373F5"/>
    <w:rsid w:val="0093746D"/>
    <w:rsid w:val="009376EE"/>
    <w:rsid w:val="009379F5"/>
    <w:rsid w:val="00937D1D"/>
    <w:rsid w:val="009403B5"/>
    <w:rsid w:val="009403F0"/>
    <w:rsid w:val="009407B0"/>
    <w:rsid w:val="009408A9"/>
    <w:rsid w:val="00940AD9"/>
    <w:rsid w:val="00940CD2"/>
    <w:rsid w:val="00940E41"/>
    <w:rsid w:val="00940EE2"/>
    <w:rsid w:val="0094131D"/>
    <w:rsid w:val="00941430"/>
    <w:rsid w:val="0094155E"/>
    <w:rsid w:val="00941784"/>
    <w:rsid w:val="00941A5D"/>
    <w:rsid w:val="00941BCE"/>
    <w:rsid w:val="0094219B"/>
    <w:rsid w:val="00942C96"/>
    <w:rsid w:val="00942F87"/>
    <w:rsid w:val="00943287"/>
    <w:rsid w:val="00944072"/>
    <w:rsid w:val="009445E7"/>
    <w:rsid w:val="00945B1A"/>
    <w:rsid w:val="00945F92"/>
    <w:rsid w:val="009460C3"/>
    <w:rsid w:val="009469B0"/>
    <w:rsid w:val="009469C7"/>
    <w:rsid w:val="00946C43"/>
    <w:rsid w:val="0094708C"/>
    <w:rsid w:val="00947EDD"/>
    <w:rsid w:val="009501D5"/>
    <w:rsid w:val="00950309"/>
    <w:rsid w:val="00950F26"/>
    <w:rsid w:val="00951A0B"/>
    <w:rsid w:val="00951C72"/>
    <w:rsid w:val="00951CA3"/>
    <w:rsid w:val="00952600"/>
    <w:rsid w:val="00952B64"/>
    <w:rsid w:val="00952E23"/>
    <w:rsid w:val="009532F3"/>
    <w:rsid w:val="00954E33"/>
    <w:rsid w:val="00954FD0"/>
    <w:rsid w:val="00955043"/>
    <w:rsid w:val="00955887"/>
    <w:rsid w:val="00955904"/>
    <w:rsid w:val="00955BEF"/>
    <w:rsid w:val="009566C1"/>
    <w:rsid w:val="0095727A"/>
    <w:rsid w:val="0095769B"/>
    <w:rsid w:val="009603E8"/>
    <w:rsid w:val="009607F0"/>
    <w:rsid w:val="00960A5C"/>
    <w:rsid w:val="009616BE"/>
    <w:rsid w:val="00961FCC"/>
    <w:rsid w:val="00962CA6"/>
    <w:rsid w:val="00962E38"/>
    <w:rsid w:val="0096311E"/>
    <w:rsid w:val="00963E0F"/>
    <w:rsid w:val="00963E1D"/>
    <w:rsid w:val="00964A27"/>
    <w:rsid w:val="00965895"/>
    <w:rsid w:val="00965A34"/>
    <w:rsid w:val="00966EC0"/>
    <w:rsid w:val="00967564"/>
    <w:rsid w:val="009678A0"/>
    <w:rsid w:val="009717DA"/>
    <w:rsid w:val="0097241F"/>
    <w:rsid w:val="009726F4"/>
    <w:rsid w:val="00972900"/>
    <w:rsid w:val="00972D47"/>
    <w:rsid w:val="009730B1"/>
    <w:rsid w:val="009730DE"/>
    <w:rsid w:val="009734C0"/>
    <w:rsid w:val="009735D4"/>
    <w:rsid w:val="009736C4"/>
    <w:rsid w:val="00973A6A"/>
    <w:rsid w:val="009746B1"/>
    <w:rsid w:val="00974712"/>
    <w:rsid w:val="00974B94"/>
    <w:rsid w:val="00975235"/>
    <w:rsid w:val="00975B57"/>
    <w:rsid w:val="00975F5C"/>
    <w:rsid w:val="00976005"/>
    <w:rsid w:val="009760BF"/>
    <w:rsid w:val="00976509"/>
    <w:rsid w:val="00977754"/>
    <w:rsid w:val="0097778F"/>
    <w:rsid w:val="009800EF"/>
    <w:rsid w:val="00980A5C"/>
    <w:rsid w:val="00980B42"/>
    <w:rsid w:val="00980EFF"/>
    <w:rsid w:val="00981288"/>
    <w:rsid w:val="00981441"/>
    <w:rsid w:val="00981491"/>
    <w:rsid w:val="00981612"/>
    <w:rsid w:val="00981CED"/>
    <w:rsid w:val="00981D35"/>
    <w:rsid w:val="0098251C"/>
    <w:rsid w:val="00982703"/>
    <w:rsid w:val="009829A6"/>
    <w:rsid w:val="00982C7E"/>
    <w:rsid w:val="00984084"/>
    <w:rsid w:val="00984796"/>
    <w:rsid w:val="00984B0C"/>
    <w:rsid w:val="00984C81"/>
    <w:rsid w:val="009851DC"/>
    <w:rsid w:val="00985595"/>
    <w:rsid w:val="009867B6"/>
    <w:rsid w:val="00986D31"/>
    <w:rsid w:val="0098732F"/>
    <w:rsid w:val="009873C6"/>
    <w:rsid w:val="009874A7"/>
    <w:rsid w:val="00987E97"/>
    <w:rsid w:val="00990468"/>
    <w:rsid w:val="00991731"/>
    <w:rsid w:val="00992007"/>
    <w:rsid w:val="009922E6"/>
    <w:rsid w:val="00992941"/>
    <w:rsid w:val="00993883"/>
    <w:rsid w:val="0099398C"/>
    <w:rsid w:val="00993A0E"/>
    <w:rsid w:val="00993DD8"/>
    <w:rsid w:val="009940DB"/>
    <w:rsid w:val="00994656"/>
    <w:rsid w:val="00994873"/>
    <w:rsid w:val="00994934"/>
    <w:rsid w:val="00995327"/>
    <w:rsid w:val="0099562E"/>
    <w:rsid w:val="0099578B"/>
    <w:rsid w:val="00995798"/>
    <w:rsid w:val="00995BBE"/>
    <w:rsid w:val="00995CA6"/>
    <w:rsid w:val="009962F8"/>
    <w:rsid w:val="0099669E"/>
    <w:rsid w:val="009A012E"/>
    <w:rsid w:val="009A0A1B"/>
    <w:rsid w:val="009A0A4D"/>
    <w:rsid w:val="009A0C78"/>
    <w:rsid w:val="009A0E99"/>
    <w:rsid w:val="009A2689"/>
    <w:rsid w:val="009A26AD"/>
    <w:rsid w:val="009A2BAE"/>
    <w:rsid w:val="009A2E61"/>
    <w:rsid w:val="009A32DD"/>
    <w:rsid w:val="009A3335"/>
    <w:rsid w:val="009A36F1"/>
    <w:rsid w:val="009A399A"/>
    <w:rsid w:val="009A3AF3"/>
    <w:rsid w:val="009A4021"/>
    <w:rsid w:val="009A40B0"/>
    <w:rsid w:val="009A4287"/>
    <w:rsid w:val="009A49B6"/>
    <w:rsid w:val="009A4D75"/>
    <w:rsid w:val="009A501F"/>
    <w:rsid w:val="009A54ED"/>
    <w:rsid w:val="009A5AAD"/>
    <w:rsid w:val="009A6A52"/>
    <w:rsid w:val="009A7703"/>
    <w:rsid w:val="009A772C"/>
    <w:rsid w:val="009B0806"/>
    <w:rsid w:val="009B158A"/>
    <w:rsid w:val="009B15E9"/>
    <w:rsid w:val="009B1855"/>
    <w:rsid w:val="009B19E9"/>
    <w:rsid w:val="009B1DF9"/>
    <w:rsid w:val="009B1E02"/>
    <w:rsid w:val="009B1E15"/>
    <w:rsid w:val="009B20B9"/>
    <w:rsid w:val="009B2654"/>
    <w:rsid w:val="009B29C1"/>
    <w:rsid w:val="009B3274"/>
    <w:rsid w:val="009B33EC"/>
    <w:rsid w:val="009B3D81"/>
    <w:rsid w:val="009B3FB3"/>
    <w:rsid w:val="009B43A3"/>
    <w:rsid w:val="009B43E1"/>
    <w:rsid w:val="009B4672"/>
    <w:rsid w:val="009B4D55"/>
    <w:rsid w:val="009B5B90"/>
    <w:rsid w:val="009B628A"/>
    <w:rsid w:val="009B637E"/>
    <w:rsid w:val="009B6CA9"/>
    <w:rsid w:val="009B740D"/>
    <w:rsid w:val="009B7E56"/>
    <w:rsid w:val="009C1331"/>
    <w:rsid w:val="009C14B3"/>
    <w:rsid w:val="009C171A"/>
    <w:rsid w:val="009C2921"/>
    <w:rsid w:val="009C2B67"/>
    <w:rsid w:val="009C3CF9"/>
    <w:rsid w:val="009C42BC"/>
    <w:rsid w:val="009C49BC"/>
    <w:rsid w:val="009C4C5E"/>
    <w:rsid w:val="009C56F8"/>
    <w:rsid w:val="009C5799"/>
    <w:rsid w:val="009C57B9"/>
    <w:rsid w:val="009C5C0D"/>
    <w:rsid w:val="009C6AE8"/>
    <w:rsid w:val="009C6DC4"/>
    <w:rsid w:val="009C7149"/>
    <w:rsid w:val="009C721C"/>
    <w:rsid w:val="009D040F"/>
    <w:rsid w:val="009D069D"/>
    <w:rsid w:val="009D087F"/>
    <w:rsid w:val="009D0EA0"/>
    <w:rsid w:val="009D1506"/>
    <w:rsid w:val="009D17B5"/>
    <w:rsid w:val="009D1FA4"/>
    <w:rsid w:val="009D2246"/>
    <w:rsid w:val="009D24C9"/>
    <w:rsid w:val="009D2DD0"/>
    <w:rsid w:val="009D300E"/>
    <w:rsid w:val="009D34A5"/>
    <w:rsid w:val="009D48CA"/>
    <w:rsid w:val="009D4CDF"/>
    <w:rsid w:val="009D4DED"/>
    <w:rsid w:val="009D4E17"/>
    <w:rsid w:val="009D5243"/>
    <w:rsid w:val="009D54A8"/>
    <w:rsid w:val="009D58B5"/>
    <w:rsid w:val="009D68B3"/>
    <w:rsid w:val="009D6B59"/>
    <w:rsid w:val="009D6D8F"/>
    <w:rsid w:val="009D779F"/>
    <w:rsid w:val="009D7D99"/>
    <w:rsid w:val="009E00A8"/>
    <w:rsid w:val="009E0258"/>
    <w:rsid w:val="009E0CEC"/>
    <w:rsid w:val="009E0DC1"/>
    <w:rsid w:val="009E13A8"/>
    <w:rsid w:val="009E222A"/>
    <w:rsid w:val="009E2302"/>
    <w:rsid w:val="009E2764"/>
    <w:rsid w:val="009E30CA"/>
    <w:rsid w:val="009E3595"/>
    <w:rsid w:val="009E3C87"/>
    <w:rsid w:val="009E3E52"/>
    <w:rsid w:val="009E3EA2"/>
    <w:rsid w:val="009E4070"/>
    <w:rsid w:val="009E40C7"/>
    <w:rsid w:val="009E50F0"/>
    <w:rsid w:val="009E515C"/>
    <w:rsid w:val="009E7CB3"/>
    <w:rsid w:val="009F03F7"/>
    <w:rsid w:val="009F127D"/>
    <w:rsid w:val="009F155A"/>
    <w:rsid w:val="009F1BEF"/>
    <w:rsid w:val="009F1F23"/>
    <w:rsid w:val="009F2557"/>
    <w:rsid w:val="009F26B3"/>
    <w:rsid w:val="009F2932"/>
    <w:rsid w:val="009F2A84"/>
    <w:rsid w:val="009F2DFE"/>
    <w:rsid w:val="009F347C"/>
    <w:rsid w:val="009F40EA"/>
    <w:rsid w:val="009F421F"/>
    <w:rsid w:val="009F434E"/>
    <w:rsid w:val="009F5FFA"/>
    <w:rsid w:val="009F622C"/>
    <w:rsid w:val="009F654A"/>
    <w:rsid w:val="009F664B"/>
    <w:rsid w:val="009F68C3"/>
    <w:rsid w:val="009F6AFC"/>
    <w:rsid w:val="009F71EB"/>
    <w:rsid w:val="009F73E0"/>
    <w:rsid w:val="009F74B1"/>
    <w:rsid w:val="00A008D3"/>
    <w:rsid w:val="00A01F7A"/>
    <w:rsid w:val="00A022EF"/>
    <w:rsid w:val="00A02598"/>
    <w:rsid w:val="00A02784"/>
    <w:rsid w:val="00A02B86"/>
    <w:rsid w:val="00A04922"/>
    <w:rsid w:val="00A04E98"/>
    <w:rsid w:val="00A0513A"/>
    <w:rsid w:val="00A05582"/>
    <w:rsid w:val="00A055B1"/>
    <w:rsid w:val="00A064D5"/>
    <w:rsid w:val="00A065E5"/>
    <w:rsid w:val="00A06E6A"/>
    <w:rsid w:val="00A0775B"/>
    <w:rsid w:val="00A10DC0"/>
    <w:rsid w:val="00A110F3"/>
    <w:rsid w:val="00A11167"/>
    <w:rsid w:val="00A114A9"/>
    <w:rsid w:val="00A11F24"/>
    <w:rsid w:val="00A120C9"/>
    <w:rsid w:val="00A12154"/>
    <w:rsid w:val="00A137CB"/>
    <w:rsid w:val="00A13BF1"/>
    <w:rsid w:val="00A1500E"/>
    <w:rsid w:val="00A150D9"/>
    <w:rsid w:val="00A1523C"/>
    <w:rsid w:val="00A1548A"/>
    <w:rsid w:val="00A15F0C"/>
    <w:rsid w:val="00A16083"/>
    <w:rsid w:val="00A1638E"/>
    <w:rsid w:val="00A16638"/>
    <w:rsid w:val="00A16C5D"/>
    <w:rsid w:val="00A16F90"/>
    <w:rsid w:val="00A1714F"/>
    <w:rsid w:val="00A17328"/>
    <w:rsid w:val="00A175BC"/>
    <w:rsid w:val="00A176CA"/>
    <w:rsid w:val="00A205A5"/>
    <w:rsid w:val="00A20CBB"/>
    <w:rsid w:val="00A22064"/>
    <w:rsid w:val="00A22410"/>
    <w:rsid w:val="00A22905"/>
    <w:rsid w:val="00A236E0"/>
    <w:rsid w:val="00A23BE9"/>
    <w:rsid w:val="00A23E52"/>
    <w:rsid w:val="00A24AB8"/>
    <w:rsid w:val="00A25321"/>
    <w:rsid w:val="00A25B2F"/>
    <w:rsid w:val="00A25C0F"/>
    <w:rsid w:val="00A25D85"/>
    <w:rsid w:val="00A26770"/>
    <w:rsid w:val="00A26992"/>
    <w:rsid w:val="00A26CCF"/>
    <w:rsid w:val="00A26FB2"/>
    <w:rsid w:val="00A27227"/>
    <w:rsid w:val="00A27691"/>
    <w:rsid w:val="00A27771"/>
    <w:rsid w:val="00A27B9C"/>
    <w:rsid w:val="00A27D36"/>
    <w:rsid w:val="00A27F6B"/>
    <w:rsid w:val="00A302D4"/>
    <w:rsid w:val="00A30355"/>
    <w:rsid w:val="00A31611"/>
    <w:rsid w:val="00A31A81"/>
    <w:rsid w:val="00A31DEF"/>
    <w:rsid w:val="00A31F88"/>
    <w:rsid w:val="00A32F7A"/>
    <w:rsid w:val="00A33329"/>
    <w:rsid w:val="00A33358"/>
    <w:rsid w:val="00A33509"/>
    <w:rsid w:val="00A3355A"/>
    <w:rsid w:val="00A34086"/>
    <w:rsid w:val="00A34851"/>
    <w:rsid w:val="00A3489F"/>
    <w:rsid w:val="00A3492B"/>
    <w:rsid w:val="00A3573C"/>
    <w:rsid w:val="00A35FE9"/>
    <w:rsid w:val="00A36B0B"/>
    <w:rsid w:val="00A373BB"/>
    <w:rsid w:val="00A37D8E"/>
    <w:rsid w:val="00A37F11"/>
    <w:rsid w:val="00A37FF0"/>
    <w:rsid w:val="00A4067A"/>
    <w:rsid w:val="00A40854"/>
    <w:rsid w:val="00A40B14"/>
    <w:rsid w:val="00A40B42"/>
    <w:rsid w:val="00A40BA2"/>
    <w:rsid w:val="00A40C81"/>
    <w:rsid w:val="00A40E80"/>
    <w:rsid w:val="00A40EE3"/>
    <w:rsid w:val="00A40FF4"/>
    <w:rsid w:val="00A41AF1"/>
    <w:rsid w:val="00A4220B"/>
    <w:rsid w:val="00A4302A"/>
    <w:rsid w:val="00A431E8"/>
    <w:rsid w:val="00A43254"/>
    <w:rsid w:val="00A437C9"/>
    <w:rsid w:val="00A43BCB"/>
    <w:rsid w:val="00A44299"/>
    <w:rsid w:val="00A4436A"/>
    <w:rsid w:val="00A446E5"/>
    <w:rsid w:val="00A44878"/>
    <w:rsid w:val="00A455C2"/>
    <w:rsid w:val="00A4588A"/>
    <w:rsid w:val="00A465CE"/>
    <w:rsid w:val="00A47335"/>
    <w:rsid w:val="00A476AA"/>
    <w:rsid w:val="00A47957"/>
    <w:rsid w:val="00A47CDB"/>
    <w:rsid w:val="00A501C4"/>
    <w:rsid w:val="00A50BE8"/>
    <w:rsid w:val="00A51339"/>
    <w:rsid w:val="00A517B0"/>
    <w:rsid w:val="00A519A8"/>
    <w:rsid w:val="00A52059"/>
    <w:rsid w:val="00A52A58"/>
    <w:rsid w:val="00A52BDE"/>
    <w:rsid w:val="00A532CD"/>
    <w:rsid w:val="00A53B7D"/>
    <w:rsid w:val="00A53E0E"/>
    <w:rsid w:val="00A540C3"/>
    <w:rsid w:val="00A54146"/>
    <w:rsid w:val="00A549FE"/>
    <w:rsid w:val="00A54A8F"/>
    <w:rsid w:val="00A54E14"/>
    <w:rsid w:val="00A54F6F"/>
    <w:rsid w:val="00A553D7"/>
    <w:rsid w:val="00A55AC0"/>
    <w:rsid w:val="00A56529"/>
    <w:rsid w:val="00A56B66"/>
    <w:rsid w:val="00A56DAC"/>
    <w:rsid w:val="00A56DC0"/>
    <w:rsid w:val="00A56E2C"/>
    <w:rsid w:val="00A57F04"/>
    <w:rsid w:val="00A60936"/>
    <w:rsid w:val="00A6099C"/>
    <w:rsid w:val="00A609B2"/>
    <w:rsid w:val="00A60F15"/>
    <w:rsid w:val="00A6167E"/>
    <w:rsid w:val="00A62093"/>
    <w:rsid w:val="00A625F9"/>
    <w:rsid w:val="00A627D8"/>
    <w:rsid w:val="00A6293D"/>
    <w:rsid w:val="00A6300E"/>
    <w:rsid w:val="00A635A0"/>
    <w:rsid w:val="00A63A98"/>
    <w:rsid w:val="00A63C08"/>
    <w:rsid w:val="00A64EED"/>
    <w:rsid w:val="00A655C9"/>
    <w:rsid w:val="00A66D85"/>
    <w:rsid w:val="00A67B62"/>
    <w:rsid w:val="00A70427"/>
    <w:rsid w:val="00A704F4"/>
    <w:rsid w:val="00A70A9B"/>
    <w:rsid w:val="00A70C70"/>
    <w:rsid w:val="00A71126"/>
    <w:rsid w:val="00A713C5"/>
    <w:rsid w:val="00A714F6"/>
    <w:rsid w:val="00A726DB"/>
    <w:rsid w:val="00A7292C"/>
    <w:rsid w:val="00A7347D"/>
    <w:rsid w:val="00A73828"/>
    <w:rsid w:val="00A73BB4"/>
    <w:rsid w:val="00A73D27"/>
    <w:rsid w:val="00A73E57"/>
    <w:rsid w:val="00A74CE7"/>
    <w:rsid w:val="00A75214"/>
    <w:rsid w:val="00A7588E"/>
    <w:rsid w:val="00A75FBF"/>
    <w:rsid w:val="00A7675F"/>
    <w:rsid w:val="00A76846"/>
    <w:rsid w:val="00A76CE8"/>
    <w:rsid w:val="00A802FA"/>
    <w:rsid w:val="00A80ABC"/>
    <w:rsid w:val="00A80F4E"/>
    <w:rsid w:val="00A8163E"/>
    <w:rsid w:val="00A81AEC"/>
    <w:rsid w:val="00A81C4F"/>
    <w:rsid w:val="00A81CA5"/>
    <w:rsid w:val="00A820AA"/>
    <w:rsid w:val="00A820BE"/>
    <w:rsid w:val="00A828C6"/>
    <w:rsid w:val="00A82FCE"/>
    <w:rsid w:val="00A83365"/>
    <w:rsid w:val="00A838CF"/>
    <w:rsid w:val="00A83AE1"/>
    <w:rsid w:val="00A84071"/>
    <w:rsid w:val="00A840B6"/>
    <w:rsid w:val="00A84CA0"/>
    <w:rsid w:val="00A8537A"/>
    <w:rsid w:val="00A85629"/>
    <w:rsid w:val="00A862DF"/>
    <w:rsid w:val="00A869BC"/>
    <w:rsid w:val="00A869E3"/>
    <w:rsid w:val="00A871B7"/>
    <w:rsid w:val="00A87216"/>
    <w:rsid w:val="00A907A6"/>
    <w:rsid w:val="00A90961"/>
    <w:rsid w:val="00A909D0"/>
    <w:rsid w:val="00A90E1C"/>
    <w:rsid w:val="00A90E79"/>
    <w:rsid w:val="00A90FFC"/>
    <w:rsid w:val="00A922C9"/>
    <w:rsid w:val="00A92AA1"/>
    <w:rsid w:val="00A92BD0"/>
    <w:rsid w:val="00A92EC4"/>
    <w:rsid w:val="00A936FC"/>
    <w:rsid w:val="00A93EE8"/>
    <w:rsid w:val="00A94A50"/>
    <w:rsid w:val="00A94C46"/>
    <w:rsid w:val="00A95197"/>
    <w:rsid w:val="00A9589C"/>
    <w:rsid w:val="00A95953"/>
    <w:rsid w:val="00A96CBD"/>
    <w:rsid w:val="00A96EEF"/>
    <w:rsid w:val="00A96FA1"/>
    <w:rsid w:val="00AA0173"/>
    <w:rsid w:val="00AA02B0"/>
    <w:rsid w:val="00AA084B"/>
    <w:rsid w:val="00AA08C0"/>
    <w:rsid w:val="00AA0A18"/>
    <w:rsid w:val="00AA11C2"/>
    <w:rsid w:val="00AA1A51"/>
    <w:rsid w:val="00AA2A56"/>
    <w:rsid w:val="00AA3274"/>
    <w:rsid w:val="00AA419F"/>
    <w:rsid w:val="00AA486D"/>
    <w:rsid w:val="00AA4961"/>
    <w:rsid w:val="00AA4B4E"/>
    <w:rsid w:val="00AA4C92"/>
    <w:rsid w:val="00AA4CDC"/>
    <w:rsid w:val="00AA4D6E"/>
    <w:rsid w:val="00AA53A2"/>
    <w:rsid w:val="00AA5407"/>
    <w:rsid w:val="00AA67B3"/>
    <w:rsid w:val="00AA6808"/>
    <w:rsid w:val="00AB03E0"/>
    <w:rsid w:val="00AB0D84"/>
    <w:rsid w:val="00AB1ECD"/>
    <w:rsid w:val="00AB2034"/>
    <w:rsid w:val="00AB2143"/>
    <w:rsid w:val="00AB21B7"/>
    <w:rsid w:val="00AB26C3"/>
    <w:rsid w:val="00AB2C45"/>
    <w:rsid w:val="00AB302D"/>
    <w:rsid w:val="00AB3085"/>
    <w:rsid w:val="00AB30E6"/>
    <w:rsid w:val="00AB33EC"/>
    <w:rsid w:val="00AB35AD"/>
    <w:rsid w:val="00AB3A32"/>
    <w:rsid w:val="00AB4306"/>
    <w:rsid w:val="00AB496E"/>
    <w:rsid w:val="00AB4E7A"/>
    <w:rsid w:val="00AB4F9E"/>
    <w:rsid w:val="00AB521C"/>
    <w:rsid w:val="00AB5531"/>
    <w:rsid w:val="00AB56A1"/>
    <w:rsid w:val="00AB584D"/>
    <w:rsid w:val="00AB5E6D"/>
    <w:rsid w:val="00AB66B6"/>
    <w:rsid w:val="00AC00F0"/>
    <w:rsid w:val="00AC0512"/>
    <w:rsid w:val="00AC0BA0"/>
    <w:rsid w:val="00AC0D05"/>
    <w:rsid w:val="00AC10DE"/>
    <w:rsid w:val="00AC127A"/>
    <w:rsid w:val="00AC13FA"/>
    <w:rsid w:val="00AC18DE"/>
    <w:rsid w:val="00AC1C5B"/>
    <w:rsid w:val="00AC1F6F"/>
    <w:rsid w:val="00AC25EB"/>
    <w:rsid w:val="00AC2A7D"/>
    <w:rsid w:val="00AC2F12"/>
    <w:rsid w:val="00AC3342"/>
    <w:rsid w:val="00AC3577"/>
    <w:rsid w:val="00AC3D8A"/>
    <w:rsid w:val="00AC3DAD"/>
    <w:rsid w:val="00AC439C"/>
    <w:rsid w:val="00AC4ACD"/>
    <w:rsid w:val="00AC53CC"/>
    <w:rsid w:val="00AC608B"/>
    <w:rsid w:val="00AC6893"/>
    <w:rsid w:val="00AC6FF0"/>
    <w:rsid w:val="00AC75EF"/>
    <w:rsid w:val="00AC79A0"/>
    <w:rsid w:val="00AD06BC"/>
    <w:rsid w:val="00AD0FB6"/>
    <w:rsid w:val="00AD143A"/>
    <w:rsid w:val="00AD1B53"/>
    <w:rsid w:val="00AD222E"/>
    <w:rsid w:val="00AD2462"/>
    <w:rsid w:val="00AD2D1D"/>
    <w:rsid w:val="00AD3448"/>
    <w:rsid w:val="00AD3524"/>
    <w:rsid w:val="00AD36B0"/>
    <w:rsid w:val="00AD3B53"/>
    <w:rsid w:val="00AD3DBA"/>
    <w:rsid w:val="00AD48EA"/>
    <w:rsid w:val="00AD4ADC"/>
    <w:rsid w:val="00AD4F43"/>
    <w:rsid w:val="00AD5A6B"/>
    <w:rsid w:val="00AD60C4"/>
    <w:rsid w:val="00AD774B"/>
    <w:rsid w:val="00AD7DD1"/>
    <w:rsid w:val="00AE0094"/>
    <w:rsid w:val="00AE106A"/>
    <w:rsid w:val="00AE12FF"/>
    <w:rsid w:val="00AE14DE"/>
    <w:rsid w:val="00AE20BE"/>
    <w:rsid w:val="00AE2155"/>
    <w:rsid w:val="00AE2534"/>
    <w:rsid w:val="00AE2BCC"/>
    <w:rsid w:val="00AE3173"/>
    <w:rsid w:val="00AE42E0"/>
    <w:rsid w:val="00AE4668"/>
    <w:rsid w:val="00AE4926"/>
    <w:rsid w:val="00AE501D"/>
    <w:rsid w:val="00AE5335"/>
    <w:rsid w:val="00AE658E"/>
    <w:rsid w:val="00AE6CCC"/>
    <w:rsid w:val="00AE7731"/>
    <w:rsid w:val="00AE798A"/>
    <w:rsid w:val="00AF1384"/>
    <w:rsid w:val="00AF15C2"/>
    <w:rsid w:val="00AF198D"/>
    <w:rsid w:val="00AF1DBF"/>
    <w:rsid w:val="00AF21FA"/>
    <w:rsid w:val="00AF281D"/>
    <w:rsid w:val="00AF3273"/>
    <w:rsid w:val="00AF3646"/>
    <w:rsid w:val="00AF3880"/>
    <w:rsid w:val="00AF5342"/>
    <w:rsid w:val="00AF5481"/>
    <w:rsid w:val="00AF57B4"/>
    <w:rsid w:val="00AF5F85"/>
    <w:rsid w:val="00AF62E7"/>
    <w:rsid w:val="00AF642E"/>
    <w:rsid w:val="00AF68B9"/>
    <w:rsid w:val="00AF6998"/>
    <w:rsid w:val="00AF6D9E"/>
    <w:rsid w:val="00AF703F"/>
    <w:rsid w:val="00AF710D"/>
    <w:rsid w:val="00AF71F6"/>
    <w:rsid w:val="00AF767E"/>
    <w:rsid w:val="00B00288"/>
    <w:rsid w:val="00B01232"/>
    <w:rsid w:val="00B01B86"/>
    <w:rsid w:val="00B020C4"/>
    <w:rsid w:val="00B021C4"/>
    <w:rsid w:val="00B026FC"/>
    <w:rsid w:val="00B02B5C"/>
    <w:rsid w:val="00B02F0C"/>
    <w:rsid w:val="00B034B8"/>
    <w:rsid w:val="00B0371D"/>
    <w:rsid w:val="00B03B32"/>
    <w:rsid w:val="00B04567"/>
    <w:rsid w:val="00B04C4D"/>
    <w:rsid w:val="00B05173"/>
    <w:rsid w:val="00B063DB"/>
    <w:rsid w:val="00B06D7F"/>
    <w:rsid w:val="00B07D80"/>
    <w:rsid w:val="00B07EF7"/>
    <w:rsid w:val="00B10A2C"/>
    <w:rsid w:val="00B10CD7"/>
    <w:rsid w:val="00B10F87"/>
    <w:rsid w:val="00B114BE"/>
    <w:rsid w:val="00B1191B"/>
    <w:rsid w:val="00B11E28"/>
    <w:rsid w:val="00B12394"/>
    <w:rsid w:val="00B12D28"/>
    <w:rsid w:val="00B12ED1"/>
    <w:rsid w:val="00B12F57"/>
    <w:rsid w:val="00B132C8"/>
    <w:rsid w:val="00B13543"/>
    <w:rsid w:val="00B14052"/>
    <w:rsid w:val="00B1411A"/>
    <w:rsid w:val="00B14235"/>
    <w:rsid w:val="00B14E7F"/>
    <w:rsid w:val="00B152C8"/>
    <w:rsid w:val="00B17233"/>
    <w:rsid w:val="00B1787F"/>
    <w:rsid w:val="00B1796A"/>
    <w:rsid w:val="00B17989"/>
    <w:rsid w:val="00B17FAF"/>
    <w:rsid w:val="00B202AC"/>
    <w:rsid w:val="00B21104"/>
    <w:rsid w:val="00B21212"/>
    <w:rsid w:val="00B218D5"/>
    <w:rsid w:val="00B224C3"/>
    <w:rsid w:val="00B231CE"/>
    <w:rsid w:val="00B2352A"/>
    <w:rsid w:val="00B236C0"/>
    <w:rsid w:val="00B2466D"/>
    <w:rsid w:val="00B24696"/>
    <w:rsid w:val="00B24955"/>
    <w:rsid w:val="00B24FA3"/>
    <w:rsid w:val="00B250E2"/>
    <w:rsid w:val="00B259A1"/>
    <w:rsid w:val="00B25B40"/>
    <w:rsid w:val="00B26093"/>
    <w:rsid w:val="00B265B0"/>
    <w:rsid w:val="00B26778"/>
    <w:rsid w:val="00B2682D"/>
    <w:rsid w:val="00B26D6F"/>
    <w:rsid w:val="00B306A1"/>
    <w:rsid w:val="00B3080D"/>
    <w:rsid w:val="00B3174A"/>
    <w:rsid w:val="00B31F50"/>
    <w:rsid w:val="00B320C5"/>
    <w:rsid w:val="00B32B07"/>
    <w:rsid w:val="00B33019"/>
    <w:rsid w:val="00B3396E"/>
    <w:rsid w:val="00B33AE3"/>
    <w:rsid w:val="00B33B0B"/>
    <w:rsid w:val="00B33CAB"/>
    <w:rsid w:val="00B33F98"/>
    <w:rsid w:val="00B3484B"/>
    <w:rsid w:val="00B34C7F"/>
    <w:rsid w:val="00B3506D"/>
    <w:rsid w:val="00B35186"/>
    <w:rsid w:val="00B35A7D"/>
    <w:rsid w:val="00B35A80"/>
    <w:rsid w:val="00B35B90"/>
    <w:rsid w:val="00B362EC"/>
    <w:rsid w:val="00B367B2"/>
    <w:rsid w:val="00B3693D"/>
    <w:rsid w:val="00B36F96"/>
    <w:rsid w:val="00B37141"/>
    <w:rsid w:val="00B37A90"/>
    <w:rsid w:val="00B37EEA"/>
    <w:rsid w:val="00B40067"/>
    <w:rsid w:val="00B40783"/>
    <w:rsid w:val="00B408A4"/>
    <w:rsid w:val="00B40B20"/>
    <w:rsid w:val="00B4190C"/>
    <w:rsid w:val="00B41A7E"/>
    <w:rsid w:val="00B42094"/>
    <w:rsid w:val="00B4273D"/>
    <w:rsid w:val="00B44F4F"/>
    <w:rsid w:val="00B450D8"/>
    <w:rsid w:val="00B458D1"/>
    <w:rsid w:val="00B45B1D"/>
    <w:rsid w:val="00B46A05"/>
    <w:rsid w:val="00B46AD3"/>
    <w:rsid w:val="00B46DF8"/>
    <w:rsid w:val="00B46E2E"/>
    <w:rsid w:val="00B500BD"/>
    <w:rsid w:val="00B5037D"/>
    <w:rsid w:val="00B50688"/>
    <w:rsid w:val="00B508FE"/>
    <w:rsid w:val="00B5092C"/>
    <w:rsid w:val="00B513C2"/>
    <w:rsid w:val="00B5181D"/>
    <w:rsid w:val="00B5276A"/>
    <w:rsid w:val="00B53242"/>
    <w:rsid w:val="00B5331C"/>
    <w:rsid w:val="00B53CF8"/>
    <w:rsid w:val="00B53EB4"/>
    <w:rsid w:val="00B540B1"/>
    <w:rsid w:val="00B54159"/>
    <w:rsid w:val="00B54278"/>
    <w:rsid w:val="00B54390"/>
    <w:rsid w:val="00B563E7"/>
    <w:rsid w:val="00B566AD"/>
    <w:rsid w:val="00B566BC"/>
    <w:rsid w:val="00B575C1"/>
    <w:rsid w:val="00B57612"/>
    <w:rsid w:val="00B57D41"/>
    <w:rsid w:val="00B601F4"/>
    <w:rsid w:val="00B60275"/>
    <w:rsid w:val="00B6038E"/>
    <w:rsid w:val="00B604F8"/>
    <w:rsid w:val="00B6093E"/>
    <w:rsid w:val="00B60C79"/>
    <w:rsid w:val="00B615EA"/>
    <w:rsid w:val="00B617EF"/>
    <w:rsid w:val="00B61F9D"/>
    <w:rsid w:val="00B61FDD"/>
    <w:rsid w:val="00B62754"/>
    <w:rsid w:val="00B6283B"/>
    <w:rsid w:val="00B62D8A"/>
    <w:rsid w:val="00B63275"/>
    <w:rsid w:val="00B63318"/>
    <w:rsid w:val="00B6348D"/>
    <w:rsid w:val="00B634BF"/>
    <w:rsid w:val="00B63752"/>
    <w:rsid w:val="00B63862"/>
    <w:rsid w:val="00B63876"/>
    <w:rsid w:val="00B63BCF"/>
    <w:rsid w:val="00B63EF3"/>
    <w:rsid w:val="00B64C7A"/>
    <w:rsid w:val="00B64D35"/>
    <w:rsid w:val="00B650A5"/>
    <w:rsid w:val="00B65700"/>
    <w:rsid w:val="00B65F4D"/>
    <w:rsid w:val="00B66204"/>
    <w:rsid w:val="00B66527"/>
    <w:rsid w:val="00B6674E"/>
    <w:rsid w:val="00B66D78"/>
    <w:rsid w:val="00B6723B"/>
    <w:rsid w:val="00B67360"/>
    <w:rsid w:val="00B67567"/>
    <w:rsid w:val="00B675BD"/>
    <w:rsid w:val="00B67EB7"/>
    <w:rsid w:val="00B7064B"/>
    <w:rsid w:val="00B712B8"/>
    <w:rsid w:val="00B713D9"/>
    <w:rsid w:val="00B715EA"/>
    <w:rsid w:val="00B71C31"/>
    <w:rsid w:val="00B71C8D"/>
    <w:rsid w:val="00B71DCB"/>
    <w:rsid w:val="00B72216"/>
    <w:rsid w:val="00B72F49"/>
    <w:rsid w:val="00B7430F"/>
    <w:rsid w:val="00B755E3"/>
    <w:rsid w:val="00B76253"/>
    <w:rsid w:val="00B76AC3"/>
    <w:rsid w:val="00B76DBE"/>
    <w:rsid w:val="00B76EB5"/>
    <w:rsid w:val="00B772C9"/>
    <w:rsid w:val="00B8079E"/>
    <w:rsid w:val="00B807D1"/>
    <w:rsid w:val="00B80EC8"/>
    <w:rsid w:val="00B811C5"/>
    <w:rsid w:val="00B818AE"/>
    <w:rsid w:val="00B81C8B"/>
    <w:rsid w:val="00B82F9F"/>
    <w:rsid w:val="00B83096"/>
    <w:rsid w:val="00B836C3"/>
    <w:rsid w:val="00B83B0C"/>
    <w:rsid w:val="00B8541D"/>
    <w:rsid w:val="00B85E89"/>
    <w:rsid w:val="00B86532"/>
    <w:rsid w:val="00B86589"/>
    <w:rsid w:val="00B87047"/>
    <w:rsid w:val="00B87409"/>
    <w:rsid w:val="00B91D97"/>
    <w:rsid w:val="00B92797"/>
    <w:rsid w:val="00B9360B"/>
    <w:rsid w:val="00B94563"/>
    <w:rsid w:val="00B950A3"/>
    <w:rsid w:val="00B95196"/>
    <w:rsid w:val="00B95AFA"/>
    <w:rsid w:val="00B960DC"/>
    <w:rsid w:val="00B96130"/>
    <w:rsid w:val="00B9619C"/>
    <w:rsid w:val="00B96682"/>
    <w:rsid w:val="00B9674C"/>
    <w:rsid w:val="00B96DD9"/>
    <w:rsid w:val="00B970B8"/>
    <w:rsid w:val="00B97B95"/>
    <w:rsid w:val="00B97BB5"/>
    <w:rsid w:val="00BA0932"/>
    <w:rsid w:val="00BA280F"/>
    <w:rsid w:val="00BA2AFF"/>
    <w:rsid w:val="00BA3534"/>
    <w:rsid w:val="00BA3F3F"/>
    <w:rsid w:val="00BA5171"/>
    <w:rsid w:val="00BA582B"/>
    <w:rsid w:val="00BA6A3E"/>
    <w:rsid w:val="00BA6B1F"/>
    <w:rsid w:val="00BA7464"/>
    <w:rsid w:val="00BA7681"/>
    <w:rsid w:val="00BA7983"/>
    <w:rsid w:val="00BB07DB"/>
    <w:rsid w:val="00BB0BD9"/>
    <w:rsid w:val="00BB259F"/>
    <w:rsid w:val="00BB2967"/>
    <w:rsid w:val="00BB32E8"/>
    <w:rsid w:val="00BB3656"/>
    <w:rsid w:val="00BB424A"/>
    <w:rsid w:val="00BB55C9"/>
    <w:rsid w:val="00BB5614"/>
    <w:rsid w:val="00BB5944"/>
    <w:rsid w:val="00BB63F4"/>
    <w:rsid w:val="00BB668F"/>
    <w:rsid w:val="00BB7D13"/>
    <w:rsid w:val="00BC07A6"/>
    <w:rsid w:val="00BC08C1"/>
    <w:rsid w:val="00BC0B86"/>
    <w:rsid w:val="00BC0E3D"/>
    <w:rsid w:val="00BC0F3D"/>
    <w:rsid w:val="00BC20D0"/>
    <w:rsid w:val="00BC294A"/>
    <w:rsid w:val="00BC2A91"/>
    <w:rsid w:val="00BC2C6D"/>
    <w:rsid w:val="00BC2CD7"/>
    <w:rsid w:val="00BC3A1B"/>
    <w:rsid w:val="00BC45EE"/>
    <w:rsid w:val="00BC4628"/>
    <w:rsid w:val="00BC4B50"/>
    <w:rsid w:val="00BC50BB"/>
    <w:rsid w:val="00BC55DD"/>
    <w:rsid w:val="00BC6285"/>
    <w:rsid w:val="00BC6A27"/>
    <w:rsid w:val="00BC6F07"/>
    <w:rsid w:val="00BC6F41"/>
    <w:rsid w:val="00BC72AC"/>
    <w:rsid w:val="00BC78CA"/>
    <w:rsid w:val="00BD0013"/>
    <w:rsid w:val="00BD07DF"/>
    <w:rsid w:val="00BD1AA7"/>
    <w:rsid w:val="00BD1B5B"/>
    <w:rsid w:val="00BD1C40"/>
    <w:rsid w:val="00BD1E6A"/>
    <w:rsid w:val="00BD216F"/>
    <w:rsid w:val="00BD25AA"/>
    <w:rsid w:val="00BD2B4D"/>
    <w:rsid w:val="00BD2D4D"/>
    <w:rsid w:val="00BD376F"/>
    <w:rsid w:val="00BD3A72"/>
    <w:rsid w:val="00BD41DB"/>
    <w:rsid w:val="00BD4EE1"/>
    <w:rsid w:val="00BD543A"/>
    <w:rsid w:val="00BD570E"/>
    <w:rsid w:val="00BD5A37"/>
    <w:rsid w:val="00BD5B7E"/>
    <w:rsid w:val="00BD5C74"/>
    <w:rsid w:val="00BD68DE"/>
    <w:rsid w:val="00BD7830"/>
    <w:rsid w:val="00BE0101"/>
    <w:rsid w:val="00BE0F15"/>
    <w:rsid w:val="00BE1468"/>
    <w:rsid w:val="00BE1638"/>
    <w:rsid w:val="00BE1812"/>
    <w:rsid w:val="00BE18DD"/>
    <w:rsid w:val="00BE288C"/>
    <w:rsid w:val="00BE32E4"/>
    <w:rsid w:val="00BE3442"/>
    <w:rsid w:val="00BE36E1"/>
    <w:rsid w:val="00BE371D"/>
    <w:rsid w:val="00BE3957"/>
    <w:rsid w:val="00BE4009"/>
    <w:rsid w:val="00BE4A46"/>
    <w:rsid w:val="00BE4CF3"/>
    <w:rsid w:val="00BE4EFD"/>
    <w:rsid w:val="00BE4FB7"/>
    <w:rsid w:val="00BE4FEB"/>
    <w:rsid w:val="00BE5225"/>
    <w:rsid w:val="00BE6096"/>
    <w:rsid w:val="00BE68FF"/>
    <w:rsid w:val="00BE693D"/>
    <w:rsid w:val="00BF04EF"/>
    <w:rsid w:val="00BF068E"/>
    <w:rsid w:val="00BF0763"/>
    <w:rsid w:val="00BF0933"/>
    <w:rsid w:val="00BF107E"/>
    <w:rsid w:val="00BF1119"/>
    <w:rsid w:val="00BF1B26"/>
    <w:rsid w:val="00BF21D7"/>
    <w:rsid w:val="00BF23DF"/>
    <w:rsid w:val="00BF250C"/>
    <w:rsid w:val="00BF26DD"/>
    <w:rsid w:val="00BF2EEA"/>
    <w:rsid w:val="00BF330A"/>
    <w:rsid w:val="00BF356D"/>
    <w:rsid w:val="00BF4753"/>
    <w:rsid w:val="00BF4DBE"/>
    <w:rsid w:val="00BF4EE0"/>
    <w:rsid w:val="00BF4F64"/>
    <w:rsid w:val="00BF77B0"/>
    <w:rsid w:val="00C00120"/>
    <w:rsid w:val="00C00FA7"/>
    <w:rsid w:val="00C012C0"/>
    <w:rsid w:val="00C013E9"/>
    <w:rsid w:val="00C02464"/>
    <w:rsid w:val="00C0277E"/>
    <w:rsid w:val="00C0287E"/>
    <w:rsid w:val="00C02B65"/>
    <w:rsid w:val="00C03FFB"/>
    <w:rsid w:val="00C043F1"/>
    <w:rsid w:val="00C04566"/>
    <w:rsid w:val="00C05710"/>
    <w:rsid w:val="00C0621F"/>
    <w:rsid w:val="00C0630A"/>
    <w:rsid w:val="00C0660A"/>
    <w:rsid w:val="00C0665F"/>
    <w:rsid w:val="00C066CC"/>
    <w:rsid w:val="00C06839"/>
    <w:rsid w:val="00C06AFA"/>
    <w:rsid w:val="00C06C80"/>
    <w:rsid w:val="00C07337"/>
    <w:rsid w:val="00C10014"/>
    <w:rsid w:val="00C10294"/>
    <w:rsid w:val="00C1071F"/>
    <w:rsid w:val="00C11466"/>
    <w:rsid w:val="00C118B0"/>
    <w:rsid w:val="00C11DF8"/>
    <w:rsid w:val="00C11EF0"/>
    <w:rsid w:val="00C11F84"/>
    <w:rsid w:val="00C130AA"/>
    <w:rsid w:val="00C1314F"/>
    <w:rsid w:val="00C1414B"/>
    <w:rsid w:val="00C14A69"/>
    <w:rsid w:val="00C14CC7"/>
    <w:rsid w:val="00C14E5A"/>
    <w:rsid w:val="00C15338"/>
    <w:rsid w:val="00C16A27"/>
    <w:rsid w:val="00C17C5F"/>
    <w:rsid w:val="00C17F3A"/>
    <w:rsid w:val="00C2059C"/>
    <w:rsid w:val="00C2080C"/>
    <w:rsid w:val="00C20987"/>
    <w:rsid w:val="00C20BAD"/>
    <w:rsid w:val="00C22DEC"/>
    <w:rsid w:val="00C2343E"/>
    <w:rsid w:val="00C234C4"/>
    <w:rsid w:val="00C234C6"/>
    <w:rsid w:val="00C2352A"/>
    <w:rsid w:val="00C2363E"/>
    <w:rsid w:val="00C23F7B"/>
    <w:rsid w:val="00C24236"/>
    <w:rsid w:val="00C2433F"/>
    <w:rsid w:val="00C259A7"/>
    <w:rsid w:val="00C25C65"/>
    <w:rsid w:val="00C25FE5"/>
    <w:rsid w:val="00C2635E"/>
    <w:rsid w:val="00C26A4B"/>
    <w:rsid w:val="00C27CD9"/>
    <w:rsid w:val="00C27EB8"/>
    <w:rsid w:val="00C30108"/>
    <w:rsid w:val="00C30237"/>
    <w:rsid w:val="00C30443"/>
    <w:rsid w:val="00C30461"/>
    <w:rsid w:val="00C304E9"/>
    <w:rsid w:val="00C306C9"/>
    <w:rsid w:val="00C30754"/>
    <w:rsid w:val="00C30B0B"/>
    <w:rsid w:val="00C30C98"/>
    <w:rsid w:val="00C31248"/>
    <w:rsid w:val="00C31654"/>
    <w:rsid w:val="00C31916"/>
    <w:rsid w:val="00C31FCE"/>
    <w:rsid w:val="00C32B42"/>
    <w:rsid w:val="00C32D8F"/>
    <w:rsid w:val="00C32DCC"/>
    <w:rsid w:val="00C33168"/>
    <w:rsid w:val="00C33486"/>
    <w:rsid w:val="00C33A20"/>
    <w:rsid w:val="00C34133"/>
    <w:rsid w:val="00C35391"/>
    <w:rsid w:val="00C35962"/>
    <w:rsid w:val="00C35A4D"/>
    <w:rsid w:val="00C364CF"/>
    <w:rsid w:val="00C3727D"/>
    <w:rsid w:val="00C376E1"/>
    <w:rsid w:val="00C37AEC"/>
    <w:rsid w:val="00C37ECA"/>
    <w:rsid w:val="00C4065E"/>
    <w:rsid w:val="00C40704"/>
    <w:rsid w:val="00C41165"/>
    <w:rsid w:val="00C41FDC"/>
    <w:rsid w:val="00C4296C"/>
    <w:rsid w:val="00C42971"/>
    <w:rsid w:val="00C435E0"/>
    <w:rsid w:val="00C44769"/>
    <w:rsid w:val="00C44BD7"/>
    <w:rsid w:val="00C44C18"/>
    <w:rsid w:val="00C44C62"/>
    <w:rsid w:val="00C44CB4"/>
    <w:rsid w:val="00C44EA1"/>
    <w:rsid w:val="00C454A1"/>
    <w:rsid w:val="00C45606"/>
    <w:rsid w:val="00C45A61"/>
    <w:rsid w:val="00C45BE7"/>
    <w:rsid w:val="00C45D24"/>
    <w:rsid w:val="00C46D4D"/>
    <w:rsid w:val="00C4756B"/>
    <w:rsid w:val="00C47B32"/>
    <w:rsid w:val="00C501D6"/>
    <w:rsid w:val="00C50385"/>
    <w:rsid w:val="00C50770"/>
    <w:rsid w:val="00C50EB4"/>
    <w:rsid w:val="00C5118C"/>
    <w:rsid w:val="00C51199"/>
    <w:rsid w:val="00C52223"/>
    <w:rsid w:val="00C52D86"/>
    <w:rsid w:val="00C52D8B"/>
    <w:rsid w:val="00C52FBC"/>
    <w:rsid w:val="00C530A1"/>
    <w:rsid w:val="00C53406"/>
    <w:rsid w:val="00C54022"/>
    <w:rsid w:val="00C54B69"/>
    <w:rsid w:val="00C55706"/>
    <w:rsid w:val="00C55CDB"/>
    <w:rsid w:val="00C55E29"/>
    <w:rsid w:val="00C567BE"/>
    <w:rsid w:val="00C568BB"/>
    <w:rsid w:val="00C56A9B"/>
    <w:rsid w:val="00C57585"/>
    <w:rsid w:val="00C575D3"/>
    <w:rsid w:val="00C57874"/>
    <w:rsid w:val="00C57931"/>
    <w:rsid w:val="00C6008C"/>
    <w:rsid w:val="00C603A4"/>
    <w:rsid w:val="00C603D3"/>
    <w:rsid w:val="00C6109B"/>
    <w:rsid w:val="00C610D3"/>
    <w:rsid w:val="00C6136D"/>
    <w:rsid w:val="00C6140C"/>
    <w:rsid w:val="00C61F28"/>
    <w:rsid w:val="00C6221D"/>
    <w:rsid w:val="00C62756"/>
    <w:rsid w:val="00C62B28"/>
    <w:rsid w:val="00C6330E"/>
    <w:rsid w:val="00C633F1"/>
    <w:rsid w:val="00C63427"/>
    <w:rsid w:val="00C63568"/>
    <w:rsid w:val="00C6376B"/>
    <w:rsid w:val="00C63C8E"/>
    <w:rsid w:val="00C63F9D"/>
    <w:rsid w:val="00C65354"/>
    <w:rsid w:val="00C65480"/>
    <w:rsid w:val="00C657D4"/>
    <w:rsid w:val="00C65E48"/>
    <w:rsid w:val="00C65FC5"/>
    <w:rsid w:val="00C661C0"/>
    <w:rsid w:val="00C66F10"/>
    <w:rsid w:val="00C66F8F"/>
    <w:rsid w:val="00C67102"/>
    <w:rsid w:val="00C671E9"/>
    <w:rsid w:val="00C6774F"/>
    <w:rsid w:val="00C67874"/>
    <w:rsid w:val="00C678CF"/>
    <w:rsid w:val="00C67F0B"/>
    <w:rsid w:val="00C67F10"/>
    <w:rsid w:val="00C67FBC"/>
    <w:rsid w:val="00C7016E"/>
    <w:rsid w:val="00C7065E"/>
    <w:rsid w:val="00C7098A"/>
    <w:rsid w:val="00C70F4E"/>
    <w:rsid w:val="00C7138D"/>
    <w:rsid w:val="00C71469"/>
    <w:rsid w:val="00C71893"/>
    <w:rsid w:val="00C719D0"/>
    <w:rsid w:val="00C719D9"/>
    <w:rsid w:val="00C720C8"/>
    <w:rsid w:val="00C720D3"/>
    <w:rsid w:val="00C72114"/>
    <w:rsid w:val="00C72516"/>
    <w:rsid w:val="00C730EA"/>
    <w:rsid w:val="00C738EF"/>
    <w:rsid w:val="00C73919"/>
    <w:rsid w:val="00C73E3B"/>
    <w:rsid w:val="00C74256"/>
    <w:rsid w:val="00C745B8"/>
    <w:rsid w:val="00C74C31"/>
    <w:rsid w:val="00C75179"/>
    <w:rsid w:val="00C754F0"/>
    <w:rsid w:val="00C75D4D"/>
    <w:rsid w:val="00C75D96"/>
    <w:rsid w:val="00C767CA"/>
    <w:rsid w:val="00C767E1"/>
    <w:rsid w:val="00C76A98"/>
    <w:rsid w:val="00C7759C"/>
    <w:rsid w:val="00C77620"/>
    <w:rsid w:val="00C77890"/>
    <w:rsid w:val="00C77FB6"/>
    <w:rsid w:val="00C8040E"/>
    <w:rsid w:val="00C80C11"/>
    <w:rsid w:val="00C81916"/>
    <w:rsid w:val="00C81B18"/>
    <w:rsid w:val="00C81B1E"/>
    <w:rsid w:val="00C82059"/>
    <w:rsid w:val="00C8224B"/>
    <w:rsid w:val="00C82AA1"/>
    <w:rsid w:val="00C82D28"/>
    <w:rsid w:val="00C82DDF"/>
    <w:rsid w:val="00C83019"/>
    <w:rsid w:val="00C83B0C"/>
    <w:rsid w:val="00C83BC8"/>
    <w:rsid w:val="00C83ECE"/>
    <w:rsid w:val="00C8496A"/>
    <w:rsid w:val="00C84AD9"/>
    <w:rsid w:val="00C84AEB"/>
    <w:rsid w:val="00C85238"/>
    <w:rsid w:val="00C85297"/>
    <w:rsid w:val="00C85534"/>
    <w:rsid w:val="00C85896"/>
    <w:rsid w:val="00C85B95"/>
    <w:rsid w:val="00C86355"/>
    <w:rsid w:val="00C863B9"/>
    <w:rsid w:val="00C86653"/>
    <w:rsid w:val="00C87463"/>
    <w:rsid w:val="00C87512"/>
    <w:rsid w:val="00C900C1"/>
    <w:rsid w:val="00C9046B"/>
    <w:rsid w:val="00C91654"/>
    <w:rsid w:val="00C91BEB"/>
    <w:rsid w:val="00C921E3"/>
    <w:rsid w:val="00C92307"/>
    <w:rsid w:val="00C925B7"/>
    <w:rsid w:val="00C92D6E"/>
    <w:rsid w:val="00C92FCC"/>
    <w:rsid w:val="00C9339D"/>
    <w:rsid w:val="00C934C5"/>
    <w:rsid w:val="00C935C5"/>
    <w:rsid w:val="00C938B8"/>
    <w:rsid w:val="00C9510E"/>
    <w:rsid w:val="00C9557D"/>
    <w:rsid w:val="00C9596F"/>
    <w:rsid w:val="00C962C4"/>
    <w:rsid w:val="00C96A67"/>
    <w:rsid w:val="00C97739"/>
    <w:rsid w:val="00C97BCD"/>
    <w:rsid w:val="00C97EB7"/>
    <w:rsid w:val="00C97F45"/>
    <w:rsid w:val="00CA0789"/>
    <w:rsid w:val="00CA1674"/>
    <w:rsid w:val="00CA1785"/>
    <w:rsid w:val="00CA1E95"/>
    <w:rsid w:val="00CA2677"/>
    <w:rsid w:val="00CA2925"/>
    <w:rsid w:val="00CA2E66"/>
    <w:rsid w:val="00CA359B"/>
    <w:rsid w:val="00CA368B"/>
    <w:rsid w:val="00CA3AB8"/>
    <w:rsid w:val="00CA3D1F"/>
    <w:rsid w:val="00CA4410"/>
    <w:rsid w:val="00CA4AA7"/>
    <w:rsid w:val="00CA4E4F"/>
    <w:rsid w:val="00CA523B"/>
    <w:rsid w:val="00CA5482"/>
    <w:rsid w:val="00CA5649"/>
    <w:rsid w:val="00CA56D5"/>
    <w:rsid w:val="00CA600C"/>
    <w:rsid w:val="00CA6720"/>
    <w:rsid w:val="00CA6CB8"/>
    <w:rsid w:val="00CA7407"/>
    <w:rsid w:val="00CA7B68"/>
    <w:rsid w:val="00CA7D4A"/>
    <w:rsid w:val="00CA7E47"/>
    <w:rsid w:val="00CB02E8"/>
    <w:rsid w:val="00CB04CD"/>
    <w:rsid w:val="00CB0EAA"/>
    <w:rsid w:val="00CB16DA"/>
    <w:rsid w:val="00CB196E"/>
    <w:rsid w:val="00CB39D7"/>
    <w:rsid w:val="00CB3D87"/>
    <w:rsid w:val="00CB41E6"/>
    <w:rsid w:val="00CB441E"/>
    <w:rsid w:val="00CB47DB"/>
    <w:rsid w:val="00CB4930"/>
    <w:rsid w:val="00CB5081"/>
    <w:rsid w:val="00CB5150"/>
    <w:rsid w:val="00CB53B6"/>
    <w:rsid w:val="00CB57B2"/>
    <w:rsid w:val="00CB64CE"/>
    <w:rsid w:val="00CB67F5"/>
    <w:rsid w:val="00CB6D74"/>
    <w:rsid w:val="00CB6F06"/>
    <w:rsid w:val="00CB71A4"/>
    <w:rsid w:val="00CB7BE3"/>
    <w:rsid w:val="00CB7C22"/>
    <w:rsid w:val="00CC05C0"/>
    <w:rsid w:val="00CC0D04"/>
    <w:rsid w:val="00CC0DC2"/>
    <w:rsid w:val="00CC18AC"/>
    <w:rsid w:val="00CC1958"/>
    <w:rsid w:val="00CC21BA"/>
    <w:rsid w:val="00CC2EA1"/>
    <w:rsid w:val="00CC36C6"/>
    <w:rsid w:val="00CC3B4D"/>
    <w:rsid w:val="00CC3EC0"/>
    <w:rsid w:val="00CC4740"/>
    <w:rsid w:val="00CC4CA8"/>
    <w:rsid w:val="00CC55B7"/>
    <w:rsid w:val="00CC5EEA"/>
    <w:rsid w:val="00CC72FF"/>
    <w:rsid w:val="00CC7EF7"/>
    <w:rsid w:val="00CD0DA8"/>
    <w:rsid w:val="00CD0F88"/>
    <w:rsid w:val="00CD104E"/>
    <w:rsid w:val="00CD1407"/>
    <w:rsid w:val="00CD27FE"/>
    <w:rsid w:val="00CD2ADF"/>
    <w:rsid w:val="00CD3A0D"/>
    <w:rsid w:val="00CD4B00"/>
    <w:rsid w:val="00CD4DD0"/>
    <w:rsid w:val="00CD56E8"/>
    <w:rsid w:val="00CD5C86"/>
    <w:rsid w:val="00CD68D2"/>
    <w:rsid w:val="00CD6A8E"/>
    <w:rsid w:val="00CD7902"/>
    <w:rsid w:val="00CD794C"/>
    <w:rsid w:val="00CD7961"/>
    <w:rsid w:val="00CD7D9D"/>
    <w:rsid w:val="00CE05F2"/>
    <w:rsid w:val="00CE1BED"/>
    <w:rsid w:val="00CE1C43"/>
    <w:rsid w:val="00CE1DEC"/>
    <w:rsid w:val="00CE2C20"/>
    <w:rsid w:val="00CE36D4"/>
    <w:rsid w:val="00CE395F"/>
    <w:rsid w:val="00CE3D8D"/>
    <w:rsid w:val="00CE4756"/>
    <w:rsid w:val="00CE47AA"/>
    <w:rsid w:val="00CE68F5"/>
    <w:rsid w:val="00CE697F"/>
    <w:rsid w:val="00CE6A34"/>
    <w:rsid w:val="00CE6D0F"/>
    <w:rsid w:val="00CE6D8B"/>
    <w:rsid w:val="00CE748E"/>
    <w:rsid w:val="00CE7C6C"/>
    <w:rsid w:val="00CF0D53"/>
    <w:rsid w:val="00CF0F6D"/>
    <w:rsid w:val="00CF122F"/>
    <w:rsid w:val="00CF162C"/>
    <w:rsid w:val="00CF1738"/>
    <w:rsid w:val="00CF195D"/>
    <w:rsid w:val="00CF2092"/>
    <w:rsid w:val="00CF3EF1"/>
    <w:rsid w:val="00CF42DF"/>
    <w:rsid w:val="00CF461D"/>
    <w:rsid w:val="00CF461F"/>
    <w:rsid w:val="00CF54C7"/>
    <w:rsid w:val="00CF5CFC"/>
    <w:rsid w:val="00CF5E26"/>
    <w:rsid w:val="00CF6213"/>
    <w:rsid w:val="00CF67C5"/>
    <w:rsid w:val="00CF73CE"/>
    <w:rsid w:val="00CF7417"/>
    <w:rsid w:val="00CF75BC"/>
    <w:rsid w:val="00CF7B2B"/>
    <w:rsid w:val="00D0033E"/>
    <w:rsid w:val="00D00791"/>
    <w:rsid w:val="00D022D4"/>
    <w:rsid w:val="00D02900"/>
    <w:rsid w:val="00D038C5"/>
    <w:rsid w:val="00D04A36"/>
    <w:rsid w:val="00D04AF6"/>
    <w:rsid w:val="00D04B04"/>
    <w:rsid w:val="00D0529D"/>
    <w:rsid w:val="00D05390"/>
    <w:rsid w:val="00D05BB6"/>
    <w:rsid w:val="00D06074"/>
    <w:rsid w:val="00D0697D"/>
    <w:rsid w:val="00D069B5"/>
    <w:rsid w:val="00D06EFC"/>
    <w:rsid w:val="00D075BA"/>
    <w:rsid w:val="00D078CA"/>
    <w:rsid w:val="00D078CF"/>
    <w:rsid w:val="00D07B86"/>
    <w:rsid w:val="00D07E16"/>
    <w:rsid w:val="00D11246"/>
    <w:rsid w:val="00D1190A"/>
    <w:rsid w:val="00D1254E"/>
    <w:rsid w:val="00D12EF7"/>
    <w:rsid w:val="00D13251"/>
    <w:rsid w:val="00D1368E"/>
    <w:rsid w:val="00D13ECD"/>
    <w:rsid w:val="00D15006"/>
    <w:rsid w:val="00D150DB"/>
    <w:rsid w:val="00D151D8"/>
    <w:rsid w:val="00D15646"/>
    <w:rsid w:val="00D16137"/>
    <w:rsid w:val="00D16B9A"/>
    <w:rsid w:val="00D178FC"/>
    <w:rsid w:val="00D17D0F"/>
    <w:rsid w:val="00D17E27"/>
    <w:rsid w:val="00D21627"/>
    <w:rsid w:val="00D218B8"/>
    <w:rsid w:val="00D21DE3"/>
    <w:rsid w:val="00D221CA"/>
    <w:rsid w:val="00D229DB"/>
    <w:rsid w:val="00D22C93"/>
    <w:rsid w:val="00D22D2D"/>
    <w:rsid w:val="00D230BF"/>
    <w:rsid w:val="00D237D0"/>
    <w:rsid w:val="00D23E68"/>
    <w:rsid w:val="00D24354"/>
    <w:rsid w:val="00D24FB7"/>
    <w:rsid w:val="00D2572B"/>
    <w:rsid w:val="00D2613C"/>
    <w:rsid w:val="00D264DE"/>
    <w:rsid w:val="00D26EBC"/>
    <w:rsid w:val="00D27AC1"/>
    <w:rsid w:val="00D302B1"/>
    <w:rsid w:val="00D30B95"/>
    <w:rsid w:val="00D30BBF"/>
    <w:rsid w:val="00D3180A"/>
    <w:rsid w:val="00D318C1"/>
    <w:rsid w:val="00D31EA6"/>
    <w:rsid w:val="00D321F2"/>
    <w:rsid w:val="00D322D9"/>
    <w:rsid w:val="00D332C9"/>
    <w:rsid w:val="00D33B3A"/>
    <w:rsid w:val="00D33D0C"/>
    <w:rsid w:val="00D342D5"/>
    <w:rsid w:val="00D34CFF"/>
    <w:rsid w:val="00D34D1A"/>
    <w:rsid w:val="00D34F79"/>
    <w:rsid w:val="00D34F93"/>
    <w:rsid w:val="00D3568D"/>
    <w:rsid w:val="00D35C89"/>
    <w:rsid w:val="00D35E5E"/>
    <w:rsid w:val="00D3607A"/>
    <w:rsid w:val="00D36212"/>
    <w:rsid w:val="00D366B2"/>
    <w:rsid w:val="00D36DFD"/>
    <w:rsid w:val="00D3785E"/>
    <w:rsid w:val="00D40204"/>
    <w:rsid w:val="00D4062F"/>
    <w:rsid w:val="00D40967"/>
    <w:rsid w:val="00D41039"/>
    <w:rsid w:val="00D425AA"/>
    <w:rsid w:val="00D4264C"/>
    <w:rsid w:val="00D427FA"/>
    <w:rsid w:val="00D429A8"/>
    <w:rsid w:val="00D432F1"/>
    <w:rsid w:val="00D43632"/>
    <w:rsid w:val="00D436B7"/>
    <w:rsid w:val="00D43A60"/>
    <w:rsid w:val="00D442B8"/>
    <w:rsid w:val="00D44599"/>
    <w:rsid w:val="00D45075"/>
    <w:rsid w:val="00D453C3"/>
    <w:rsid w:val="00D45DC7"/>
    <w:rsid w:val="00D462F2"/>
    <w:rsid w:val="00D46A11"/>
    <w:rsid w:val="00D46EEB"/>
    <w:rsid w:val="00D4766C"/>
    <w:rsid w:val="00D47AE4"/>
    <w:rsid w:val="00D47DA6"/>
    <w:rsid w:val="00D50581"/>
    <w:rsid w:val="00D50893"/>
    <w:rsid w:val="00D50F10"/>
    <w:rsid w:val="00D51E63"/>
    <w:rsid w:val="00D52B31"/>
    <w:rsid w:val="00D52D2E"/>
    <w:rsid w:val="00D52FCC"/>
    <w:rsid w:val="00D53464"/>
    <w:rsid w:val="00D5372E"/>
    <w:rsid w:val="00D5395F"/>
    <w:rsid w:val="00D546FC"/>
    <w:rsid w:val="00D54851"/>
    <w:rsid w:val="00D54AFB"/>
    <w:rsid w:val="00D54D69"/>
    <w:rsid w:val="00D551A0"/>
    <w:rsid w:val="00D55584"/>
    <w:rsid w:val="00D5576D"/>
    <w:rsid w:val="00D55DB7"/>
    <w:rsid w:val="00D55FAB"/>
    <w:rsid w:val="00D5629D"/>
    <w:rsid w:val="00D57152"/>
    <w:rsid w:val="00D57AC2"/>
    <w:rsid w:val="00D604D5"/>
    <w:rsid w:val="00D61C6A"/>
    <w:rsid w:val="00D61CEF"/>
    <w:rsid w:val="00D61D82"/>
    <w:rsid w:val="00D61FAB"/>
    <w:rsid w:val="00D62D12"/>
    <w:rsid w:val="00D63C7C"/>
    <w:rsid w:val="00D63D7F"/>
    <w:rsid w:val="00D63ECA"/>
    <w:rsid w:val="00D6408E"/>
    <w:rsid w:val="00D64125"/>
    <w:rsid w:val="00D643F3"/>
    <w:rsid w:val="00D64447"/>
    <w:rsid w:val="00D647E1"/>
    <w:rsid w:val="00D64BBE"/>
    <w:rsid w:val="00D64CE9"/>
    <w:rsid w:val="00D655CD"/>
    <w:rsid w:val="00D65AFE"/>
    <w:rsid w:val="00D65E70"/>
    <w:rsid w:val="00D66510"/>
    <w:rsid w:val="00D66E9B"/>
    <w:rsid w:val="00D66FC3"/>
    <w:rsid w:val="00D673B8"/>
    <w:rsid w:val="00D703CA"/>
    <w:rsid w:val="00D7075F"/>
    <w:rsid w:val="00D71025"/>
    <w:rsid w:val="00D7113B"/>
    <w:rsid w:val="00D715D3"/>
    <w:rsid w:val="00D71866"/>
    <w:rsid w:val="00D71AFF"/>
    <w:rsid w:val="00D71FD2"/>
    <w:rsid w:val="00D72C3C"/>
    <w:rsid w:val="00D7303E"/>
    <w:rsid w:val="00D73A14"/>
    <w:rsid w:val="00D74286"/>
    <w:rsid w:val="00D74EAE"/>
    <w:rsid w:val="00D75537"/>
    <w:rsid w:val="00D7563A"/>
    <w:rsid w:val="00D7719B"/>
    <w:rsid w:val="00D77B8D"/>
    <w:rsid w:val="00D77CC3"/>
    <w:rsid w:val="00D77CE7"/>
    <w:rsid w:val="00D80200"/>
    <w:rsid w:val="00D80CB2"/>
    <w:rsid w:val="00D80E0B"/>
    <w:rsid w:val="00D80FF1"/>
    <w:rsid w:val="00D81121"/>
    <w:rsid w:val="00D81667"/>
    <w:rsid w:val="00D81AB4"/>
    <w:rsid w:val="00D81AB7"/>
    <w:rsid w:val="00D81B16"/>
    <w:rsid w:val="00D8322B"/>
    <w:rsid w:val="00D83ED4"/>
    <w:rsid w:val="00D84619"/>
    <w:rsid w:val="00D84B34"/>
    <w:rsid w:val="00D856E2"/>
    <w:rsid w:val="00D857F7"/>
    <w:rsid w:val="00D859BB"/>
    <w:rsid w:val="00D87208"/>
    <w:rsid w:val="00D872AB"/>
    <w:rsid w:val="00D87513"/>
    <w:rsid w:val="00D8779F"/>
    <w:rsid w:val="00D8796C"/>
    <w:rsid w:val="00D879C3"/>
    <w:rsid w:val="00D87F00"/>
    <w:rsid w:val="00D900B6"/>
    <w:rsid w:val="00D90622"/>
    <w:rsid w:val="00D90647"/>
    <w:rsid w:val="00D90F4E"/>
    <w:rsid w:val="00D911DF"/>
    <w:rsid w:val="00D912BB"/>
    <w:rsid w:val="00D913E1"/>
    <w:rsid w:val="00D91BEB"/>
    <w:rsid w:val="00D91D88"/>
    <w:rsid w:val="00D92BB6"/>
    <w:rsid w:val="00D93415"/>
    <w:rsid w:val="00D93A85"/>
    <w:rsid w:val="00D93FC1"/>
    <w:rsid w:val="00D94058"/>
    <w:rsid w:val="00D94FBD"/>
    <w:rsid w:val="00D95A82"/>
    <w:rsid w:val="00D95CA1"/>
    <w:rsid w:val="00D95DE9"/>
    <w:rsid w:val="00D962B8"/>
    <w:rsid w:val="00D96562"/>
    <w:rsid w:val="00D973E9"/>
    <w:rsid w:val="00D977E0"/>
    <w:rsid w:val="00D97E1C"/>
    <w:rsid w:val="00D97F9D"/>
    <w:rsid w:val="00DA0211"/>
    <w:rsid w:val="00DA04DA"/>
    <w:rsid w:val="00DA095F"/>
    <w:rsid w:val="00DA09C5"/>
    <w:rsid w:val="00DA1A25"/>
    <w:rsid w:val="00DA1C8D"/>
    <w:rsid w:val="00DA1D1D"/>
    <w:rsid w:val="00DA2349"/>
    <w:rsid w:val="00DA2350"/>
    <w:rsid w:val="00DA2766"/>
    <w:rsid w:val="00DA2A87"/>
    <w:rsid w:val="00DA378E"/>
    <w:rsid w:val="00DA38F8"/>
    <w:rsid w:val="00DA3C57"/>
    <w:rsid w:val="00DA4241"/>
    <w:rsid w:val="00DA4474"/>
    <w:rsid w:val="00DA459D"/>
    <w:rsid w:val="00DA4AF4"/>
    <w:rsid w:val="00DA4FF2"/>
    <w:rsid w:val="00DA5210"/>
    <w:rsid w:val="00DA57A0"/>
    <w:rsid w:val="00DA57DC"/>
    <w:rsid w:val="00DA5BD7"/>
    <w:rsid w:val="00DA61CD"/>
    <w:rsid w:val="00DA6918"/>
    <w:rsid w:val="00DA6A54"/>
    <w:rsid w:val="00DA7318"/>
    <w:rsid w:val="00DA7DD5"/>
    <w:rsid w:val="00DB05D2"/>
    <w:rsid w:val="00DB0A1C"/>
    <w:rsid w:val="00DB0BF9"/>
    <w:rsid w:val="00DB0E97"/>
    <w:rsid w:val="00DB1416"/>
    <w:rsid w:val="00DB17E5"/>
    <w:rsid w:val="00DB1844"/>
    <w:rsid w:val="00DB1973"/>
    <w:rsid w:val="00DB1E81"/>
    <w:rsid w:val="00DB2E12"/>
    <w:rsid w:val="00DB3128"/>
    <w:rsid w:val="00DB325D"/>
    <w:rsid w:val="00DB3877"/>
    <w:rsid w:val="00DB38DA"/>
    <w:rsid w:val="00DB3A7C"/>
    <w:rsid w:val="00DB40F5"/>
    <w:rsid w:val="00DB41A7"/>
    <w:rsid w:val="00DB4797"/>
    <w:rsid w:val="00DB4EED"/>
    <w:rsid w:val="00DB51E8"/>
    <w:rsid w:val="00DB5258"/>
    <w:rsid w:val="00DB5DDD"/>
    <w:rsid w:val="00DB5FD5"/>
    <w:rsid w:val="00DB64C1"/>
    <w:rsid w:val="00DB6949"/>
    <w:rsid w:val="00DB6BC3"/>
    <w:rsid w:val="00DB74AD"/>
    <w:rsid w:val="00DB7C04"/>
    <w:rsid w:val="00DB7FD3"/>
    <w:rsid w:val="00DC05D0"/>
    <w:rsid w:val="00DC07E8"/>
    <w:rsid w:val="00DC0B96"/>
    <w:rsid w:val="00DC1A63"/>
    <w:rsid w:val="00DC2C9A"/>
    <w:rsid w:val="00DC2DF8"/>
    <w:rsid w:val="00DC37C0"/>
    <w:rsid w:val="00DC3885"/>
    <w:rsid w:val="00DC43BF"/>
    <w:rsid w:val="00DC44D1"/>
    <w:rsid w:val="00DC48F3"/>
    <w:rsid w:val="00DC5333"/>
    <w:rsid w:val="00DC53E5"/>
    <w:rsid w:val="00DC54D6"/>
    <w:rsid w:val="00DC61DB"/>
    <w:rsid w:val="00DC717A"/>
    <w:rsid w:val="00DC75A2"/>
    <w:rsid w:val="00DC7B02"/>
    <w:rsid w:val="00DC7B25"/>
    <w:rsid w:val="00DD01A9"/>
    <w:rsid w:val="00DD05CA"/>
    <w:rsid w:val="00DD0699"/>
    <w:rsid w:val="00DD090F"/>
    <w:rsid w:val="00DD0D63"/>
    <w:rsid w:val="00DD10C8"/>
    <w:rsid w:val="00DD10E9"/>
    <w:rsid w:val="00DD156E"/>
    <w:rsid w:val="00DD1B16"/>
    <w:rsid w:val="00DD1BE0"/>
    <w:rsid w:val="00DD1CD3"/>
    <w:rsid w:val="00DD2447"/>
    <w:rsid w:val="00DD3793"/>
    <w:rsid w:val="00DD385D"/>
    <w:rsid w:val="00DD4B16"/>
    <w:rsid w:val="00DD5430"/>
    <w:rsid w:val="00DD5841"/>
    <w:rsid w:val="00DD5B62"/>
    <w:rsid w:val="00DD6EE2"/>
    <w:rsid w:val="00DD7183"/>
    <w:rsid w:val="00DD7707"/>
    <w:rsid w:val="00DD7BA6"/>
    <w:rsid w:val="00DE0BF2"/>
    <w:rsid w:val="00DE0CCE"/>
    <w:rsid w:val="00DE0CE4"/>
    <w:rsid w:val="00DE10B4"/>
    <w:rsid w:val="00DE128E"/>
    <w:rsid w:val="00DE2151"/>
    <w:rsid w:val="00DE2452"/>
    <w:rsid w:val="00DE2F00"/>
    <w:rsid w:val="00DE3289"/>
    <w:rsid w:val="00DE35F7"/>
    <w:rsid w:val="00DE3BE6"/>
    <w:rsid w:val="00DE41E0"/>
    <w:rsid w:val="00DE4789"/>
    <w:rsid w:val="00DE5600"/>
    <w:rsid w:val="00DE5991"/>
    <w:rsid w:val="00DE6828"/>
    <w:rsid w:val="00DE6B4B"/>
    <w:rsid w:val="00DE7402"/>
    <w:rsid w:val="00DE775A"/>
    <w:rsid w:val="00DE7837"/>
    <w:rsid w:val="00DE7920"/>
    <w:rsid w:val="00DE7D97"/>
    <w:rsid w:val="00DF00A8"/>
    <w:rsid w:val="00DF0792"/>
    <w:rsid w:val="00DF0B00"/>
    <w:rsid w:val="00DF0C7D"/>
    <w:rsid w:val="00DF1067"/>
    <w:rsid w:val="00DF11B1"/>
    <w:rsid w:val="00DF1290"/>
    <w:rsid w:val="00DF2454"/>
    <w:rsid w:val="00DF3225"/>
    <w:rsid w:val="00DF3E8B"/>
    <w:rsid w:val="00DF440B"/>
    <w:rsid w:val="00DF4594"/>
    <w:rsid w:val="00DF538A"/>
    <w:rsid w:val="00DF5398"/>
    <w:rsid w:val="00DF5A63"/>
    <w:rsid w:val="00DF5A8E"/>
    <w:rsid w:val="00DF5C50"/>
    <w:rsid w:val="00DF67D0"/>
    <w:rsid w:val="00DF6CB9"/>
    <w:rsid w:val="00DF6D33"/>
    <w:rsid w:val="00DF6D4C"/>
    <w:rsid w:val="00DF6ED0"/>
    <w:rsid w:val="00DF6F9E"/>
    <w:rsid w:val="00DF7059"/>
    <w:rsid w:val="00DF7092"/>
    <w:rsid w:val="00DF795D"/>
    <w:rsid w:val="00DF7C2A"/>
    <w:rsid w:val="00E0069E"/>
    <w:rsid w:val="00E009AF"/>
    <w:rsid w:val="00E00B26"/>
    <w:rsid w:val="00E00D02"/>
    <w:rsid w:val="00E01084"/>
    <w:rsid w:val="00E0137A"/>
    <w:rsid w:val="00E016AE"/>
    <w:rsid w:val="00E01A9E"/>
    <w:rsid w:val="00E01D34"/>
    <w:rsid w:val="00E01F45"/>
    <w:rsid w:val="00E02224"/>
    <w:rsid w:val="00E0298A"/>
    <w:rsid w:val="00E02C5F"/>
    <w:rsid w:val="00E02F4B"/>
    <w:rsid w:val="00E0361A"/>
    <w:rsid w:val="00E03690"/>
    <w:rsid w:val="00E03E29"/>
    <w:rsid w:val="00E042BB"/>
    <w:rsid w:val="00E0443C"/>
    <w:rsid w:val="00E04DA7"/>
    <w:rsid w:val="00E04DBE"/>
    <w:rsid w:val="00E05071"/>
    <w:rsid w:val="00E052E4"/>
    <w:rsid w:val="00E05FFF"/>
    <w:rsid w:val="00E06044"/>
    <w:rsid w:val="00E06301"/>
    <w:rsid w:val="00E075B5"/>
    <w:rsid w:val="00E076B3"/>
    <w:rsid w:val="00E07BE0"/>
    <w:rsid w:val="00E07CAE"/>
    <w:rsid w:val="00E105B5"/>
    <w:rsid w:val="00E10672"/>
    <w:rsid w:val="00E10C8C"/>
    <w:rsid w:val="00E10CF2"/>
    <w:rsid w:val="00E11308"/>
    <w:rsid w:val="00E1188A"/>
    <w:rsid w:val="00E118E3"/>
    <w:rsid w:val="00E11AD2"/>
    <w:rsid w:val="00E123C5"/>
    <w:rsid w:val="00E12CC2"/>
    <w:rsid w:val="00E12DEF"/>
    <w:rsid w:val="00E12E12"/>
    <w:rsid w:val="00E1375B"/>
    <w:rsid w:val="00E13811"/>
    <w:rsid w:val="00E13910"/>
    <w:rsid w:val="00E13D93"/>
    <w:rsid w:val="00E14151"/>
    <w:rsid w:val="00E14167"/>
    <w:rsid w:val="00E1419D"/>
    <w:rsid w:val="00E1436F"/>
    <w:rsid w:val="00E148B7"/>
    <w:rsid w:val="00E14B53"/>
    <w:rsid w:val="00E14EDD"/>
    <w:rsid w:val="00E159E5"/>
    <w:rsid w:val="00E15F42"/>
    <w:rsid w:val="00E164DA"/>
    <w:rsid w:val="00E16686"/>
    <w:rsid w:val="00E1701F"/>
    <w:rsid w:val="00E170B2"/>
    <w:rsid w:val="00E17D32"/>
    <w:rsid w:val="00E20488"/>
    <w:rsid w:val="00E2081E"/>
    <w:rsid w:val="00E2189C"/>
    <w:rsid w:val="00E21C59"/>
    <w:rsid w:val="00E223E8"/>
    <w:rsid w:val="00E22AA9"/>
    <w:rsid w:val="00E23D4E"/>
    <w:rsid w:val="00E23D87"/>
    <w:rsid w:val="00E241BE"/>
    <w:rsid w:val="00E242F8"/>
    <w:rsid w:val="00E2454E"/>
    <w:rsid w:val="00E249CD"/>
    <w:rsid w:val="00E24AAD"/>
    <w:rsid w:val="00E25E8F"/>
    <w:rsid w:val="00E261D1"/>
    <w:rsid w:val="00E2650F"/>
    <w:rsid w:val="00E26DE7"/>
    <w:rsid w:val="00E27A7A"/>
    <w:rsid w:val="00E30747"/>
    <w:rsid w:val="00E3091E"/>
    <w:rsid w:val="00E3126A"/>
    <w:rsid w:val="00E313C8"/>
    <w:rsid w:val="00E3181F"/>
    <w:rsid w:val="00E31A91"/>
    <w:rsid w:val="00E31C65"/>
    <w:rsid w:val="00E32012"/>
    <w:rsid w:val="00E32288"/>
    <w:rsid w:val="00E32984"/>
    <w:rsid w:val="00E32CF4"/>
    <w:rsid w:val="00E3359B"/>
    <w:rsid w:val="00E3385F"/>
    <w:rsid w:val="00E338BD"/>
    <w:rsid w:val="00E338CB"/>
    <w:rsid w:val="00E348DF"/>
    <w:rsid w:val="00E34A46"/>
    <w:rsid w:val="00E34E3F"/>
    <w:rsid w:val="00E35298"/>
    <w:rsid w:val="00E359E5"/>
    <w:rsid w:val="00E35D8C"/>
    <w:rsid w:val="00E35DBB"/>
    <w:rsid w:val="00E35FA7"/>
    <w:rsid w:val="00E369AC"/>
    <w:rsid w:val="00E3760A"/>
    <w:rsid w:val="00E3764E"/>
    <w:rsid w:val="00E379B5"/>
    <w:rsid w:val="00E37D28"/>
    <w:rsid w:val="00E40FD8"/>
    <w:rsid w:val="00E41185"/>
    <w:rsid w:val="00E41E48"/>
    <w:rsid w:val="00E4239A"/>
    <w:rsid w:val="00E4297C"/>
    <w:rsid w:val="00E4315F"/>
    <w:rsid w:val="00E43A48"/>
    <w:rsid w:val="00E44D7A"/>
    <w:rsid w:val="00E45007"/>
    <w:rsid w:val="00E45011"/>
    <w:rsid w:val="00E45482"/>
    <w:rsid w:val="00E457A5"/>
    <w:rsid w:val="00E4698D"/>
    <w:rsid w:val="00E47486"/>
    <w:rsid w:val="00E476DC"/>
    <w:rsid w:val="00E47C32"/>
    <w:rsid w:val="00E502A5"/>
    <w:rsid w:val="00E509D4"/>
    <w:rsid w:val="00E50F88"/>
    <w:rsid w:val="00E511B8"/>
    <w:rsid w:val="00E519D1"/>
    <w:rsid w:val="00E51ABE"/>
    <w:rsid w:val="00E51D5E"/>
    <w:rsid w:val="00E52031"/>
    <w:rsid w:val="00E5283A"/>
    <w:rsid w:val="00E542D7"/>
    <w:rsid w:val="00E545F4"/>
    <w:rsid w:val="00E54937"/>
    <w:rsid w:val="00E54A65"/>
    <w:rsid w:val="00E54D54"/>
    <w:rsid w:val="00E55444"/>
    <w:rsid w:val="00E55A5E"/>
    <w:rsid w:val="00E563A8"/>
    <w:rsid w:val="00E5658D"/>
    <w:rsid w:val="00E57302"/>
    <w:rsid w:val="00E57504"/>
    <w:rsid w:val="00E5750B"/>
    <w:rsid w:val="00E57E23"/>
    <w:rsid w:val="00E6073C"/>
    <w:rsid w:val="00E60BD1"/>
    <w:rsid w:val="00E61C4D"/>
    <w:rsid w:val="00E6299A"/>
    <w:rsid w:val="00E632D0"/>
    <w:rsid w:val="00E6346C"/>
    <w:rsid w:val="00E63BCE"/>
    <w:rsid w:val="00E64108"/>
    <w:rsid w:val="00E642F3"/>
    <w:rsid w:val="00E6439D"/>
    <w:rsid w:val="00E64ABA"/>
    <w:rsid w:val="00E650C7"/>
    <w:rsid w:val="00E65FFE"/>
    <w:rsid w:val="00E66095"/>
    <w:rsid w:val="00E663E1"/>
    <w:rsid w:val="00E66574"/>
    <w:rsid w:val="00E666B7"/>
    <w:rsid w:val="00E66928"/>
    <w:rsid w:val="00E6713B"/>
    <w:rsid w:val="00E67213"/>
    <w:rsid w:val="00E67226"/>
    <w:rsid w:val="00E67452"/>
    <w:rsid w:val="00E6793B"/>
    <w:rsid w:val="00E7082B"/>
    <w:rsid w:val="00E71456"/>
    <w:rsid w:val="00E71CD3"/>
    <w:rsid w:val="00E72C97"/>
    <w:rsid w:val="00E730D7"/>
    <w:rsid w:val="00E74084"/>
    <w:rsid w:val="00E751F1"/>
    <w:rsid w:val="00E75C2B"/>
    <w:rsid w:val="00E76434"/>
    <w:rsid w:val="00E764A7"/>
    <w:rsid w:val="00E764F0"/>
    <w:rsid w:val="00E769D3"/>
    <w:rsid w:val="00E76A6C"/>
    <w:rsid w:val="00E76CC4"/>
    <w:rsid w:val="00E80E81"/>
    <w:rsid w:val="00E80F72"/>
    <w:rsid w:val="00E8114C"/>
    <w:rsid w:val="00E8149D"/>
    <w:rsid w:val="00E818C5"/>
    <w:rsid w:val="00E81912"/>
    <w:rsid w:val="00E81D54"/>
    <w:rsid w:val="00E82726"/>
    <w:rsid w:val="00E82763"/>
    <w:rsid w:val="00E828FB"/>
    <w:rsid w:val="00E829A6"/>
    <w:rsid w:val="00E8305C"/>
    <w:rsid w:val="00E83382"/>
    <w:rsid w:val="00E83E57"/>
    <w:rsid w:val="00E8415C"/>
    <w:rsid w:val="00E84603"/>
    <w:rsid w:val="00E847E9"/>
    <w:rsid w:val="00E84EFD"/>
    <w:rsid w:val="00E85006"/>
    <w:rsid w:val="00E85028"/>
    <w:rsid w:val="00E851DE"/>
    <w:rsid w:val="00E85ED6"/>
    <w:rsid w:val="00E86206"/>
    <w:rsid w:val="00E86C05"/>
    <w:rsid w:val="00E86CF4"/>
    <w:rsid w:val="00E87356"/>
    <w:rsid w:val="00E876E3"/>
    <w:rsid w:val="00E87E60"/>
    <w:rsid w:val="00E90954"/>
    <w:rsid w:val="00E90F28"/>
    <w:rsid w:val="00E912FF"/>
    <w:rsid w:val="00E9146B"/>
    <w:rsid w:val="00E91CB9"/>
    <w:rsid w:val="00E920B2"/>
    <w:rsid w:val="00E92562"/>
    <w:rsid w:val="00E92B80"/>
    <w:rsid w:val="00E92F8A"/>
    <w:rsid w:val="00E9319F"/>
    <w:rsid w:val="00E93E04"/>
    <w:rsid w:val="00E94F77"/>
    <w:rsid w:val="00E95172"/>
    <w:rsid w:val="00E9521F"/>
    <w:rsid w:val="00E95AB7"/>
    <w:rsid w:val="00E9638B"/>
    <w:rsid w:val="00E96515"/>
    <w:rsid w:val="00E96F7B"/>
    <w:rsid w:val="00E97B2C"/>
    <w:rsid w:val="00EA00BD"/>
    <w:rsid w:val="00EA03DD"/>
    <w:rsid w:val="00EA1273"/>
    <w:rsid w:val="00EA18AC"/>
    <w:rsid w:val="00EA1E58"/>
    <w:rsid w:val="00EA2962"/>
    <w:rsid w:val="00EA2C3A"/>
    <w:rsid w:val="00EA3815"/>
    <w:rsid w:val="00EA386A"/>
    <w:rsid w:val="00EA3992"/>
    <w:rsid w:val="00EA3D8C"/>
    <w:rsid w:val="00EA433B"/>
    <w:rsid w:val="00EA4E9F"/>
    <w:rsid w:val="00EA5317"/>
    <w:rsid w:val="00EA5493"/>
    <w:rsid w:val="00EA5C7D"/>
    <w:rsid w:val="00EA62EC"/>
    <w:rsid w:val="00EA75C7"/>
    <w:rsid w:val="00EB01A4"/>
    <w:rsid w:val="00EB06D6"/>
    <w:rsid w:val="00EB0A96"/>
    <w:rsid w:val="00EB1143"/>
    <w:rsid w:val="00EB1243"/>
    <w:rsid w:val="00EB13B8"/>
    <w:rsid w:val="00EB1B23"/>
    <w:rsid w:val="00EB253F"/>
    <w:rsid w:val="00EB25F7"/>
    <w:rsid w:val="00EB262E"/>
    <w:rsid w:val="00EB2EF3"/>
    <w:rsid w:val="00EB33EB"/>
    <w:rsid w:val="00EB349A"/>
    <w:rsid w:val="00EB418B"/>
    <w:rsid w:val="00EB4352"/>
    <w:rsid w:val="00EB4BF6"/>
    <w:rsid w:val="00EB4CD2"/>
    <w:rsid w:val="00EB4F27"/>
    <w:rsid w:val="00EB5B4D"/>
    <w:rsid w:val="00EB635D"/>
    <w:rsid w:val="00EB66AC"/>
    <w:rsid w:val="00EB6781"/>
    <w:rsid w:val="00EB6DA9"/>
    <w:rsid w:val="00EB71C1"/>
    <w:rsid w:val="00EB7374"/>
    <w:rsid w:val="00EC0664"/>
    <w:rsid w:val="00EC12D5"/>
    <w:rsid w:val="00EC1ECE"/>
    <w:rsid w:val="00EC204E"/>
    <w:rsid w:val="00EC2BF0"/>
    <w:rsid w:val="00EC3D87"/>
    <w:rsid w:val="00EC41F0"/>
    <w:rsid w:val="00EC42BA"/>
    <w:rsid w:val="00EC436B"/>
    <w:rsid w:val="00EC45EA"/>
    <w:rsid w:val="00EC4E62"/>
    <w:rsid w:val="00EC4F4E"/>
    <w:rsid w:val="00EC5229"/>
    <w:rsid w:val="00EC54C7"/>
    <w:rsid w:val="00EC5E83"/>
    <w:rsid w:val="00EC5FFC"/>
    <w:rsid w:val="00EC6173"/>
    <w:rsid w:val="00EC62C0"/>
    <w:rsid w:val="00EC67D1"/>
    <w:rsid w:val="00EC6B3D"/>
    <w:rsid w:val="00EC7E13"/>
    <w:rsid w:val="00ED00B2"/>
    <w:rsid w:val="00ED0849"/>
    <w:rsid w:val="00ED0B06"/>
    <w:rsid w:val="00ED100B"/>
    <w:rsid w:val="00ED1188"/>
    <w:rsid w:val="00ED1674"/>
    <w:rsid w:val="00ED1692"/>
    <w:rsid w:val="00ED1EF5"/>
    <w:rsid w:val="00ED26C9"/>
    <w:rsid w:val="00ED2CDB"/>
    <w:rsid w:val="00ED4008"/>
    <w:rsid w:val="00ED51B0"/>
    <w:rsid w:val="00ED53FF"/>
    <w:rsid w:val="00ED5D67"/>
    <w:rsid w:val="00ED6026"/>
    <w:rsid w:val="00ED6193"/>
    <w:rsid w:val="00ED75DA"/>
    <w:rsid w:val="00EE01EE"/>
    <w:rsid w:val="00EE0EEE"/>
    <w:rsid w:val="00EE14C3"/>
    <w:rsid w:val="00EE171F"/>
    <w:rsid w:val="00EE181D"/>
    <w:rsid w:val="00EE238B"/>
    <w:rsid w:val="00EE2654"/>
    <w:rsid w:val="00EE2776"/>
    <w:rsid w:val="00EE2850"/>
    <w:rsid w:val="00EE2ACC"/>
    <w:rsid w:val="00EE2ADB"/>
    <w:rsid w:val="00EE319E"/>
    <w:rsid w:val="00EE31A4"/>
    <w:rsid w:val="00EE3D17"/>
    <w:rsid w:val="00EE419E"/>
    <w:rsid w:val="00EE4B72"/>
    <w:rsid w:val="00EE4CBB"/>
    <w:rsid w:val="00EE618E"/>
    <w:rsid w:val="00EE6476"/>
    <w:rsid w:val="00EE6801"/>
    <w:rsid w:val="00EE6934"/>
    <w:rsid w:val="00EE6DA0"/>
    <w:rsid w:val="00EE7A1B"/>
    <w:rsid w:val="00EE7DC7"/>
    <w:rsid w:val="00EF0014"/>
    <w:rsid w:val="00EF00B3"/>
    <w:rsid w:val="00EF01AF"/>
    <w:rsid w:val="00EF04D0"/>
    <w:rsid w:val="00EF0B25"/>
    <w:rsid w:val="00EF0C6A"/>
    <w:rsid w:val="00EF218C"/>
    <w:rsid w:val="00EF3590"/>
    <w:rsid w:val="00EF3B68"/>
    <w:rsid w:val="00EF468B"/>
    <w:rsid w:val="00EF46FC"/>
    <w:rsid w:val="00EF4744"/>
    <w:rsid w:val="00EF48D7"/>
    <w:rsid w:val="00EF51D0"/>
    <w:rsid w:val="00EF5726"/>
    <w:rsid w:val="00EF6321"/>
    <w:rsid w:val="00EF67A0"/>
    <w:rsid w:val="00EF6CD1"/>
    <w:rsid w:val="00EF7404"/>
    <w:rsid w:val="00EF7CD8"/>
    <w:rsid w:val="00EF7F1E"/>
    <w:rsid w:val="00F001CC"/>
    <w:rsid w:val="00F003C1"/>
    <w:rsid w:val="00F00DE5"/>
    <w:rsid w:val="00F017D0"/>
    <w:rsid w:val="00F02018"/>
    <w:rsid w:val="00F02115"/>
    <w:rsid w:val="00F0357E"/>
    <w:rsid w:val="00F03E7A"/>
    <w:rsid w:val="00F06323"/>
    <w:rsid w:val="00F066FF"/>
    <w:rsid w:val="00F06B1C"/>
    <w:rsid w:val="00F06FE1"/>
    <w:rsid w:val="00F072D4"/>
    <w:rsid w:val="00F077D4"/>
    <w:rsid w:val="00F07AE4"/>
    <w:rsid w:val="00F07F3B"/>
    <w:rsid w:val="00F10B9D"/>
    <w:rsid w:val="00F1128B"/>
    <w:rsid w:val="00F11343"/>
    <w:rsid w:val="00F114C8"/>
    <w:rsid w:val="00F11750"/>
    <w:rsid w:val="00F13E4B"/>
    <w:rsid w:val="00F14240"/>
    <w:rsid w:val="00F1435E"/>
    <w:rsid w:val="00F1529E"/>
    <w:rsid w:val="00F159F5"/>
    <w:rsid w:val="00F15EF2"/>
    <w:rsid w:val="00F160EA"/>
    <w:rsid w:val="00F165B5"/>
    <w:rsid w:val="00F178EE"/>
    <w:rsid w:val="00F17994"/>
    <w:rsid w:val="00F17B7E"/>
    <w:rsid w:val="00F20C98"/>
    <w:rsid w:val="00F20E79"/>
    <w:rsid w:val="00F20F6E"/>
    <w:rsid w:val="00F212FD"/>
    <w:rsid w:val="00F21AA4"/>
    <w:rsid w:val="00F22465"/>
    <w:rsid w:val="00F22477"/>
    <w:rsid w:val="00F225E7"/>
    <w:rsid w:val="00F22DB4"/>
    <w:rsid w:val="00F234E8"/>
    <w:rsid w:val="00F238A2"/>
    <w:rsid w:val="00F23C2D"/>
    <w:rsid w:val="00F23DE2"/>
    <w:rsid w:val="00F245D6"/>
    <w:rsid w:val="00F24996"/>
    <w:rsid w:val="00F24B17"/>
    <w:rsid w:val="00F251A6"/>
    <w:rsid w:val="00F25649"/>
    <w:rsid w:val="00F25C0E"/>
    <w:rsid w:val="00F25C5C"/>
    <w:rsid w:val="00F25E26"/>
    <w:rsid w:val="00F26452"/>
    <w:rsid w:val="00F26E5D"/>
    <w:rsid w:val="00F27073"/>
    <w:rsid w:val="00F27356"/>
    <w:rsid w:val="00F2791C"/>
    <w:rsid w:val="00F27B10"/>
    <w:rsid w:val="00F30198"/>
    <w:rsid w:val="00F30974"/>
    <w:rsid w:val="00F31BD2"/>
    <w:rsid w:val="00F324EA"/>
    <w:rsid w:val="00F325FC"/>
    <w:rsid w:val="00F326D1"/>
    <w:rsid w:val="00F3304F"/>
    <w:rsid w:val="00F3320A"/>
    <w:rsid w:val="00F33634"/>
    <w:rsid w:val="00F337B2"/>
    <w:rsid w:val="00F33DFC"/>
    <w:rsid w:val="00F33F92"/>
    <w:rsid w:val="00F3488C"/>
    <w:rsid w:val="00F349FE"/>
    <w:rsid w:val="00F35032"/>
    <w:rsid w:val="00F3523F"/>
    <w:rsid w:val="00F352FD"/>
    <w:rsid w:val="00F35686"/>
    <w:rsid w:val="00F35A46"/>
    <w:rsid w:val="00F36275"/>
    <w:rsid w:val="00F363B1"/>
    <w:rsid w:val="00F36D4D"/>
    <w:rsid w:val="00F376C0"/>
    <w:rsid w:val="00F379D2"/>
    <w:rsid w:val="00F40969"/>
    <w:rsid w:val="00F41B79"/>
    <w:rsid w:val="00F41DFB"/>
    <w:rsid w:val="00F425AA"/>
    <w:rsid w:val="00F430D3"/>
    <w:rsid w:val="00F4496E"/>
    <w:rsid w:val="00F4514D"/>
    <w:rsid w:val="00F45766"/>
    <w:rsid w:val="00F45FAF"/>
    <w:rsid w:val="00F4607C"/>
    <w:rsid w:val="00F46100"/>
    <w:rsid w:val="00F46790"/>
    <w:rsid w:val="00F474D1"/>
    <w:rsid w:val="00F47E3B"/>
    <w:rsid w:val="00F50386"/>
    <w:rsid w:val="00F50508"/>
    <w:rsid w:val="00F50FE4"/>
    <w:rsid w:val="00F510FF"/>
    <w:rsid w:val="00F51378"/>
    <w:rsid w:val="00F515AE"/>
    <w:rsid w:val="00F52207"/>
    <w:rsid w:val="00F52654"/>
    <w:rsid w:val="00F52813"/>
    <w:rsid w:val="00F529E9"/>
    <w:rsid w:val="00F52AC3"/>
    <w:rsid w:val="00F52BBC"/>
    <w:rsid w:val="00F532F7"/>
    <w:rsid w:val="00F53996"/>
    <w:rsid w:val="00F53B59"/>
    <w:rsid w:val="00F53BDD"/>
    <w:rsid w:val="00F53CF4"/>
    <w:rsid w:val="00F54459"/>
    <w:rsid w:val="00F549A0"/>
    <w:rsid w:val="00F54F02"/>
    <w:rsid w:val="00F552A7"/>
    <w:rsid w:val="00F5544A"/>
    <w:rsid w:val="00F55BA5"/>
    <w:rsid w:val="00F55C39"/>
    <w:rsid w:val="00F56704"/>
    <w:rsid w:val="00F56744"/>
    <w:rsid w:val="00F576F5"/>
    <w:rsid w:val="00F577CB"/>
    <w:rsid w:val="00F57C02"/>
    <w:rsid w:val="00F60014"/>
    <w:rsid w:val="00F60D11"/>
    <w:rsid w:val="00F610D0"/>
    <w:rsid w:val="00F613A6"/>
    <w:rsid w:val="00F61843"/>
    <w:rsid w:val="00F61B47"/>
    <w:rsid w:val="00F61B6B"/>
    <w:rsid w:val="00F61D45"/>
    <w:rsid w:val="00F62E09"/>
    <w:rsid w:val="00F632CF"/>
    <w:rsid w:val="00F639FF"/>
    <w:rsid w:val="00F63CC8"/>
    <w:rsid w:val="00F64A0A"/>
    <w:rsid w:val="00F64EF6"/>
    <w:rsid w:val="00F6512D"/>
    <w:rsid w:val="00F65E7D"/>
    <w:rsid w:val="00F65EC4"/>
    <w:rsid w:val="00F661C8"/>
    <w:rsid w:val="00F66382"/>
    <w:rsid w:val="00F66A2B"/>
    <w:rsid w:val="00F6724D"/>
    <w:rsid w:val="00F6748B"/>
    <w:rsid w:val="00F67B68"/>
    <w:rsid w:val="00F7020E"/>
    <w:rsid w:val="00F71B21"/>
    <w:rsid w:val="00F72DF7"/>
    <w:rsid w:val="00F7321A"/>
    <w:rsid w:val="00F737DD"/>
    <w:rsid w:val="00F74910"/>
    <w:rsid w:val="00F74DF6"/>
    <w:rsid w:val="00F74EC4"/>
    <w:rsid w:val="00F75139"/>
    <w:rsid w:val="00F752AD"/>
    <w:rsid w:val="00F758A8"/>
    <w:rsid w:val="00F7594F"/>
    <w:rsid w:val="00F761D4"/>
    <w:rsid w:val="00F76BCC"/>
    <w:rsid w:val="00F7726D"/>
    <w:rsid w:val="00F77301"/>
    <w:rsid w:val="00F77BAB"/>
    <w:rsid w:val="00F81120"/>
    <w:rsid w:val="00F81386"/>
    <w:rsid w:val="00F81A8E"/>
    <w:rsid w:val="00F81DBB"/>
    <w:rsid w:val="00F82DA5"/>
    <w:rsid w:val="00F8359D"/>
    <w:rsid w:val="00F83737"/>
    <w:rsid w:val="00F8396F"/>
    <w:rsid w:val="00F84943"/>
    <w:rsid w:val="00F84F6E"/>
    <w:rsid w:val="00F85223"/>
    <w:rsid w:val="00F867AE"/>
    <w:rsid w:val="00F86960"/>
    <w:rsid w:val="00F870E5"/>
    <w:rsid w:val="00F873D1"/>
    <w:rsid w:val="00F874E7"/>
    <w:rsid w:val="00F87583"/>
    <w:rsid w:val="00F87A79"/>
    <w:rsid w:val="00F87C86"/>
    <w:rsid w:val="00F87F85"/>
    <w:rsid w:val="00F9011B"/>
    <w:rsid w:val="00F903B9"/>
    <w:rsid w:val="00F90407"/>
    <w:rsid w:val="00F9057D"/>
    <w:rsid w:val="00F90A32"/>
    <w:rsid w:val="00F90A56"/>
    <w:rsid w:val="00F916C7"/>
    <w:rsid w:val="00F92B66"/>
    <w:rsid w:val="00F9312E"/>
    <w:rsid w:val="00F9331A"/>
    <w:rsid w:val="00F941C2"/>
    <w:rsid w:val="00F945C3"/>
    <w:rsid w:val="00F945DD"/>
    <w:rsid w:val="00F94E12"/>
    <w:rsid w:val="00F95811"/>
    <w:rsid w:val="00F96E47"/>
    <w:rsid w:val="00F9743C"/>
    <w:rsid w:val="00F97CC0"/>
    <w:rsid w:val="00F97F63"/>
    <w:rsid w:val="00FA02E4"/>
    <w:rsid w:val="00FA0FA9"/>
    <w:rsid w:val="00FA1022"/>
    <w:rsid w:val="00FA1432"/>
    <w:rsid w:val="00FA15E0"/>
    <w:rsid w:val="00FA1F2D"/>
    <w:rsid w:val="00FA21BA"/>
    <w:rsid w:val="00FA2494"/>
    <w:rsid w:val="00FA2550"/>
    <w:rsid w:val="00FA26B2"/>
    <w:rsid w:val="00FA2753"/>
    <w:rsid w:val="00FA280A"/>
    <w:rsid w:val="00FA28BB"/>
    <w:rsid w:val="00FA2EBC"/>
    <w:rsid w:val="00FA446C"/>
    <w:rsid w:val="00FA4562"/>
    <w:rsid w:val="00FA4886"/>
    <w:rsid w:val="00FA4A98"/>
    <w:rsid w:val="00FA4F06"/>
    <w:rsid w:val="00FA5EBB"/>
    <w:rsid w:val="00FA5FDD"/>
    <w:rsid w:val="00FA621E"/>
    <w:rsid w:val="00FA6700"/>
    <w:rsid w:val="00FA6801"/>
    <w:rsid w:val="00FA6CD9"/>
    <w:rsid w:val="00FA6F7D"/>
    <w:rsid w:val="00FA7122"/>
    <w:rsid w:val="00FA74FB"/>
    <w:rsid w:val="00FB027E"/>
    <w:rsid w:val="00FB0400"/>
    <w:rsid w:val="00FB0916"/>
    <w:rsid w:val="00FB0A84"/>
    <w:rsid w:val="00FB104B"/>
    <w:rsid w:val="00FB1C79"/>
    <w:rsid w:val="00FB34CC"/>
    <w:rsid w:val="00FB3973"/>
    <w:rsid w:val="00FB4793"/>
    <w:rsid w:val="00FB4CDB"/>
    <w:rsid w:val="00FB776E"/>
    <w:rsid w:val="00FC02A6"/>
    <w:rsid w:val="00FC063D"/>
    <w:rsid w:val="00FC06B1"/>
    <w:rsid w:val="00FC0AE0"/>
    <w:rsid w:val="00FC1A1B"/>
    <w:rsid w:val="00FC2269"/>
    <w:rsid w:val="00FC320E"/>
    <w:rsid w:val="00FC3924"/>
    <w:rsid w:val="00FC3BD0"/>
    <w:rsid w:val="00FC3D53"/>
    <w:rsid w:val="00FC3F01"/>
    <w:rsid w:val="00FC454D"/>
    <w:rsid w:val="00FC455F"/>
    <w:rsid w:val="00FC47CC"/>
    <w:rsid w:val="00FC5073"/>
    <w:rsid w:val="00FC57BA"/>
    <w:rsid w:val="00FC5922"/>
    <w:rsid w:val="00FC6153"/>
    <w:rsid w:val="00FC6966"/>
    <w:rsid w:val="00FC6A83"/>
    <w:rsid w:val="00FC77CF"/>
    <w:rsid w:val="00FC79A1"/>
    <w:rsid w:val="00FD03CD"/>
    <w:rsid w:val="00FD0A4B"/>
    <w:rsid w:val="00FD12A7"/>
    <w:rsid w:val="00FD2272"/>
    <w:rsid w:val="00FD24CE"/>
    <w:rsid w:val="00FD2F91"/>
    <w:rsid w:val="00FD33F5"/>
    <w:rsid w:val="00FD3472"/>
    <w:rsid w:val="00FD38E8"/>
    <w:rsid w:val="00FD392A"/>
    <w:rsid w:val="00FD4497"/>
    <w:rsid w:val="00FD47B4"/>
    <w:rsid w:val="00FD4AE1"/>
    <w:rsid w:val="00FD521B"/>
    <w:rsid w:val="00FD624C"/>
    <w:rsid w:val="00FD6416"/>
    <w:rsid w:val="00FD7207"/>
    <w:rsid w:val="00FE00EC"/>
    <w:rsid w:val="00FE06FD"/>
    <w:rsid w:val="00FE174A"/>
    <w:rsid w:val="00FE1B0C"/>
    <w:rsid w:val="00FE1F81"/>
    <w:rsid w:val="00FE2304"/>
    <w:rsid w:val="00FE237C"/>
    <w:rsid w:val="00FE2641"/>
    <w:rsid w:val="00FE2838"/>
    <w:rsid w:val="00FE2B66"/>
    <w:rsid w:val="00FE350A"/>
    <w:rsid w:val="00FE358D"/>
    <w:rsid w:val="00FE3872"/>
    <w:rsid w:val="00FE3CAC"/>
    <w:rsid w:val="00FE4088"/>
    <w:rsid w:val="00FE5999"/>
    <w:rsid w:val="00FE5A1C"/>
    <w:rsid w:val="00FE5D9D"/>
    <w:rsid w:val="00FE5E6F"/>
    <w:rsid w:val="00FE759A"/>
    <w:rsid w:val="00FF046D"/>
    <w:rsid w:val="00FF0C84"/>
    <w:rsid w:val="00FF0CA9"/>
    <w:rsid w:val="00FF0CB1"/>
    <w:rsid w:val="00FF1CB0"/>
    <w:rsid w:val="00FF2246"/>
    <w:rsid w:val="00FF26A8"/>
    <w:rsid w:val="00FF298A"/>
    <w:rsid w:val="00FF29DA"/>
    <w:rsid w:val="00FF3054"/>
    <w:rsid w:val="00FF317E"/>
    <w:rsid w:val="00FF4072"/>
    <w:rsid w:val="00FF4211"/>
    <w:rsid w:val="00FF4EA4"/>
    <w:rsid w:val="00FF5184"/>
    <w:rsid w:val="00FF5313"/>
    <w:rsid w:val="00FF535A"/>
    <w:rsid w:val="00FF53F7"/>
    <w:rsid w:val="00FF5D79"/>
    <w:rsid w:val="00FF60A0"/>
    <w:rsid w:val="00FF6C0A"/>
    <w:rsid w:val="00FF70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07610"/>
  <w15:chartTrackingRefBased/>
  <w15:docId w15:val="{0852E553-5556-E04F-8B60-937BD5EF8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iPriority="0" w:unhideWhenUsed="1"/>
    <w:lsdException w:name="Smart Link" w:semiHidden="1" w:unhideWhenUsed="1"/>
  </w:latentStyles>
  <w:style w:type="paragraph" w:default="1" w:styleId="Normal">
    <w:name w:val="Normal"/>
    <w:qFormat/>
    <w:rsid w:val="00747EB9"/>
    <w:pPr>
      <w:suppressAutoHyphens/>
      <w:spacing w:after="200" w:line="276" w:lineRule="auto"/>
    </w:pPr>
    <w:rPr>
      <w:rFonts w:ascii="Calibri" w:eastAsia="SimSun" w:hAnsi="Calibri" w:cs="font42"/>
      <w:sz w:val="22"/>
      <w:szCs w:val="22"/>
      <w:lang w:eastAsia="ar-SA"/>
    </w:rPr>
  </w:style>
  <w:style w:type="paragraph" w:styleId="Heading1">
    <w:name w:val="heading 1"/>
    <w:basedOn w:val="Normal"/>
    <w:link w:val="Heading1Char"/>
    <w:uiPriority w:val="9"/>
    <w:qFormat/>
    <w:rsid w:val="00747EB9"/>
    <w:pPr>
      <w:suppressAutoHyphens w:val="0"/>
      <w:spacing w:before="100" w:beforeAutospacing="1" w:after="100" w:afterAutospacing="1" w:line="240" w:lineRule="auto"/>
      <w:outlineLvl w:val="0"/>
    </w:pPr>
    <w:rPr>
      <w:rFonts w:ascii="Times New Roman" w:eastAsia="Times New Roman" w:hAnsi="Times New Roman" w:cs="Times New Roman"/>
      <w:b/>
      <w:bCs/>
      <w:kern w:val="36"/>
      <w:sz w:val="48"/>
      <w:szCs w:val="48"/>
      <w:lang w:eastAsia="en-US"/>
    </w:rPr>
  </w:style>
  <w:style w:type="paragraph" w:styleId="Heading3">
    <w:name w:val="heading 3"/>
    <w:basedOn w:val="Normal"/>
    <w:next w:val="Normal"/>
    <w:link w:val="Heading3Char"/>
    <w:uiPriority w:val="9"/>
    <w:semiHidden/>
    <w:unhideWhenUsed/>
    <w:qFormat/>
    <w:rsid w:val="00747EB9"/>
    <w:pPr>
      <w:keepNext/>
      <w:spacing w:before="240" w:after="60"/>
      <w:outlineLvl w:val="2"/>
    </w:pPr>
    <w:rPr>
      <w:rFonts w:ascii="Calibri Light" w:eastAsia="Times New Roman" w:hAnsi="Calibri Light" w:cs="Times New Roman"/>
      <w:b/>
      <w:bCs/>
      <w:sz w:val="26"/>
      <w:szCs w:val="26"/>
    </w:rPr>
  </w:style>
  <w:style w:type="paragraph" w:styleId="Heading4">
    <w:name w:val="heading 4"/>
    <w:basedOn w:val="Normal"/>
    <w:next w:val="Normal"/>
    <w:link w:val="Heading4Char"/>
    <w:uiPriority w:val="9"/>
    <w:semiHidden/>
    <w:unhideWhenUsed/>
    <w:qFormat/>
    <w:rsid w:val="00747EB9"/>
    <w:pPr>
      <w:keepNext/>
      <w:spacing w:before="240" w:after="60"/>
      <w:outlineLvl w:val="3"/>
    </w:pPr>
    <w:rPr>
      <w:rFonts w:eastAsia="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7EB9"/>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semiHidden/>
    <w:rsid w:val="00747EB9"/>
    <w:rPr>
      <w:rFonts w:ascii="Calibri Light" w:eastAsia="Times New Roman" w:hAnsi="Calibri Light" w:cs="Times New Roman"/>
      <w:b/>
      <w:bCs/>
      <w:sz w:val="26"/>
      <w:szCs w:val="26"/>
      <w:lang w:eastAsia="ar-SA"/>
    </w:rPr>
  </w:style>
  <w:style w:type="character" w:customStyle="1" w:styleId="Heading4Char">
    <w:name w:val="Heading 4 Char"/>
    <w:basedOn w:val="DefaultParagraphFont"/>
    <w:link w:val="Heading4"/>
    <w:uiPriority w:val="9"/>
    <w:semiHidden/>
    <w:rsid w:val="00747EB9"/>
    <w:rPr>
      <w:rFonts w:ascii="Calibri" w:eastAsia="Times New Roman" w:hAnsi="Calibri" w:cs="Times New Roman"/>
      <w:b/>
      <w:bCs/>
      <w:sz w:val="28"/>
      <w:szCs w:val="28"/>
      <w:lang w:eastAsia="ar-SA"/>
    </w:rPr>
  </w:style>
  <w:style w:type="character" w:customStyle="1" w:styleId="DefaultParagraphFont1">
    <w:name w:val="Default Paragraph Font1"/>
    <w:rsid w:val="00747EB9"/>
  </w:style>
  <w:style w:type="character" w:styleId="Hyperlink">
    <w:name w:val="Hyperlink"/>
    <w:uiPriority w:val="99"/>
    <w:rsid w:val="00747EB9"/>
    <w:rPr>
      <w:color w:val="0000FF"/>
      <w:u w:val="single"/>
    </w:rPr>
  </w:style>
  <w:style w:type="character" w:customStyle="1" w:styleId="HeaderChar">
    <w:name w:val="Header Char"/>
    <w:basedOn w:val="DefaultParagraphFont1"/>
    <w:rsid w:val="00747EB9"/>
  </w:style>
  <w:style w:type="character" w:customStyle="1" w:styleId="FooterChar">
    <w:name w:val="Footer Char"/>
    <w:basedOn w:val="DefaultParagraphFont1"/>
    <w:rsid w:val="00747EB9"/>
  </w:style>
  <w:style w:type="character" w:customStyle="1" w:styleId="FootnoteTextChar">
    <w:name w:val="Footnote Text Char"/>
    <w:rsid w:val="00747EB9"/>
    <w:rPr>
      <w:sz w:val="24"/>
      <w:szCs w:val="24"/>
    </w:rPr>
  </w:style>
  <w:style w:type="character" w:customStyle="1" w:styleId="FootnoteReference1">
    <w:name w:val="Footnote Reference1"/>
    <w:rsid w:val="00747EB9"/>
    <w:rPr>
      <w:vertAlign w:val="superscript"/>
    </w:rPr>
  </w:style>
  <w:style w:type="character" w:customStyle="1" w:styleId="textneh-1-11">
    <w:name w:val="text neh-1-11"/>
    <w:basedOn w:val="DefaultParagraphFont1"/>
    <w:rsid w:val="00747EB9"/>
  </w:style>
  <w:style w:type="character" w:customStyle="1" w:styleId="BalloonTextChar">
    <w:name w:val="Balloon Text Char"/>
    <w:rsid w:val="00747EB9"/>
    <w:rPr>
      <w:rFonts w:ascii="Lucida Grande" w:hAnsi="Lucida Grande" w:cs="Lucida Grande"/>
      <w:sz w:val="18"/>
      <w:szCs w:val="18"/>
    </w:rPr>
  </w:style>
  <w:style w:type="character" w:customStyle="1" w:styleId="EndnoteTextChar">
    <w:name w:val="Endnote Text Char"/>
    <w:uiPriority w:val="99"/>
    <w:rsid w:val="00747EB9"/>
    <w:rPr>
      <w:sz w:val="20"/>
      <w:szCs w:val="20"/>
    </w:rPr>
  </w:style>
  <w:style w:type="character" w:customStyle="1" w:styleId="EndnoteReference1">
    <w:name w:val="Endnote Reference1"/>
    <w:rsid w:val="00747EB9"/>
    <w:rPr>
      <w:vertAlign w:val="superscript"/>
    </w:rPr>
  </w:style>
  <w:style w:type="character" w:customStyle="1" w:styleId="DocumentMapChar">
    <w:name w:val="Document Map Char"/>
    <w:rsid w:val="00747EB9"/>
    <w:rPr>
      <w:rFonts w:ascii="Times New Roman" w:hAnsi="Times New Roman"/>
      <w:sz w:val="24"/>
      <w:szCs w:val="24"/>
    </w:rPr>
  </w:style>
  <w:style w:type="character" w:styleId="FollowedHyperlink">
    <w:name w:val="FollowedHyperlink"/>
    <w:rsid w:val="00747EB9"/>
    <w:rPr>
      <w:color w:val="800080"/>
      <w:u w:val="single"/>
    </w:rPr>
  </w:style>
  <w:style w:type="character" w:styleId="UnresolvedMention">
    <w:name w:val="Unresolved Mention"/>
    <w:rsid w:val="00747EB9"/>
    <w:rPr>
      <w:color w:val="605E5C"/>
    </w:rPr>
  </w:style>
  <w:style w:type="character" w:customStyle="1" w:styleId="CommentReference1">
    <w:name w:val="Comment Reference1"/>
    <w:rsid w:val="00747EB9"/>
    <w:rPr>
      <w:sz w:val="16"/>
      <w:szCs w:val="16"/>
    </w:rPr>
  </w:style>
  <w:style w:type="character" w:customStyle="1" w:styleId="CommentTextChar">
    <w:name w:val="Comment Text Char"/>
    <w:link w:val="CommentText"/>
    <w:uiPriority w:val="99"/>
    <w:rsid w:val="00747EB9"/>
    <w:rPr>
      <w:sz w:val="20"/>
      <w:szCs w:val="20"/>
    </w:rPr>
  </w:style>
  <w:style w:type="character" w:customStyle="1" w:styleId="CommentSubjectChar">
    <w:name w:val="Comment Subject Char"/>
    <w:rsid w:val="00747EB9"/>
    <w:rPr>
      <w:b/>
      <w:bCs/>
      <w:sz w:val="20"/>
      <w:szCs w:val="20"/>
    </w:rPr>
  </w:style>
  <w:style w:type="character" w:customStyle="1" w:styleId="text">
    <w:name w:val="text"/>
    <w:basedOn w:val="DefaultParagraphFont1"/>
    <w:rsid w:val="00747EB9"/>
  </w:style>
  <w:style w:type="character" w:customStyle="1" w:styleId="ListLabel1">
    <w:name w:val="ListLabel 1"/>
    <w:rsid w:val="00747EB9"/>
    <w:rPr>
      <w:rFonts w:cs="Courier New"/>
    </w:rPr>
  </w:style>
  <w:style w:type="character" w:customStyle="1" w:styleId="ListLabel2">
    <w:name w:val="ListLabel 2"/>
    <w:rsid w:val="00747EB9"/>
    <w:rPr>
      <w:rFonts w:cs="font42"/>
    </w:rPr>
  </w:style>
  <w:style w:type="character" w:customStyle="1" w:styleId="ListLabel3">
    <w:name w:val="ListLabel 3"/>
    <w:rsid w:val="00747EB9"/>
    <w:rPr>
      <w:b w:val="0"/>
      <w:bCs w:val="0"/>
      <w:i w:val="0"/>
      <w:caps w:val="0"/>
      <w:smallCaps w:val="0"/>
      <w:strike w:val="0"/>
      <w:dstrike w:val="0"/>
      <w:color w:val="000000"/>
      <w:spacing w:val="0"/>
      <w:w w:val="100"/>
      <w:kern w:val="1"/>
      <w:position w:val="0"/>
      <w:sz w:val="22"/>
      <w:u w:val="none"/>
      <w:effect w:val="none"/>
      <w:vertAlign w:val="baseline"/>
    </w:rPr>
  </w:style>
  <w:style w:type="character" w:customStyle="1" w:styleId="ListLabel4">
    <w:name w:val="ListLabel 4"/>
    <w:rsid w:val="00747EB9"/>
    <w:rPr>
      <w:b w:val="0"/>
      <w:bCs w:val="0"/>
      <w:i w:val="0"/>
      <w:caps w:val="0"/>
      <w:smallCaps w:val="0"/>
      <w:strike w:val="0"/>
      <w:dstrike w:val="0"/>
      <w:color w:val="000000"/>
      <w:spacing w:val="0"/>
      <w:w w:val="100"/>
      <w:kern w:val="1"/>
      <w:position w:val="0"/>
      <w:sz w:val="22"/>
      <w:u w:val="none"/>
      <w:effect w:val="none"/>
      <w:vertAlign w:val="baseline"/>
    </w:rPr>
  </w:style>
  <w:style w:type="character" w:customStyle="1" w:styleId="ListLabel5">
    <w:name w:val="ListLabel 5"/>
    <w:rsid w:val="00747EB9"/>
    <w:rPr>
      <w:rFonts w:cs="Calibri"/>
    </w:rPr>
  </w:style>
  <w:style w:type="character" w:customStyle="1" w:styleId="FootnoteCharacters">
    <w:name w:val="Footnote Characters"/>
    <w:rsid w:val="00747EB9"/>
  </w:style>
  <w:style w:type="character" w:styleId="FootnoteReference">
    <w:name w:val="footnote reference"/>
    <w:rsid w:val="00747EB9"/>
    <w:rPr>
      <w:vertAlign w:val="superscript"/>
    </w:rPr>
  </w:style>
  <w:style w:type="character" w:styleId="EndnoteReference">
    <w:name w:val="endnote reference"/>
    <w:uiPriority w:val="99"/>
    <w:rsid w:val="00747EB9"/>
    <w:rPr>
      <w:vertAlign w:val="superscript"/>
    </w:rPr>
  </w:style>
  <w:style w:type="character" w:customStyle="1" w:styleId="EndnoteCharacters">
    <w:name w:val="Endnote Characters"/>
    <w:rsid w:val="00747EB9"/>
  </w:style>
  <w:style w:type="paragraph" w:customStyle="1" w:styleId="Heading">
    <w:name w:val="Heading"/>
    <w:basedOn w:val="Normal"/>
    <w:next w:val="BodyText"/>
    <w:rsid w:val="00747EB9"/>
    <w:pPr>
      <w:keepNext/>
      <w:spacing w:before="240" w:after="120"/>
    </w:pPr>
    <w:rPr>
      <w:rFonts w:ascii="Arial" w:eastAsia="Microsoft YaHei" w:hAnsi="Arial" w:cs="Arial"/>
      <w:sz w:val="28"/>
      <w:szCs w:val="28"/>
    </w:rPr>
  </w:style>
  <w:style w:type="paragraph" w:styleId="BodyText">
    <w:name w:val="Body Text"/>
    <w:basedOn w:val="Normal"/>
    <w:link w:val="BodyTextChar"/>
    <w:rsid w:val="00747EB9"/>
    <w:pPr>
      <w:spacing w:after="120"/>
    </w:pPr>
  </w:style>
  <w:style w:type="character" w:customStyle="1" w:styleId="BodyTextChar">
    <w:name w:val="Body Text Char"/>
    <w:basedOn w:val="DefaultParagraphFont"/>
    <w:link w:val="BodyText"/>
    <w:rsid w:val="00747EB9"/>
    <w:rPr>
      <w:rFonts w:ascii="Calibri" w:eastAsia="SimSun" w:hAnsi="Calibri" w:cs="font42"/>
      <w:sz w:val="22"/>
      <w:szCs w:val="22"/>
      <w:lang w:eastAsia="ar-SA"/>
    </w:rPr>
  </w:style>
  <w:style w:type="paragraph" w:styleId="List">
    <w:name w:val="List"/>
    <w:basedOn w:val="BodyText"/>
    <w:rsid w:val="00747EB9"/>
    <w:rPr>
      <w:rFonts w:cs="Arial"/>
    </w:rPr>
  </w:style>
  <w:style w:type="paragraph" w:styleId="Caption">
    <w:name w:val="caption"/>
    <w:basedOn w:val="Normal"/>
    <w:qFormat/>
    <w:rsid w:val="00747EB9"/>
    <w:pPr>
      <w:suppressLineNumbers/>
      <w:spacing w:before="120" w:after="120"/>
    </w:pPr>
    <w:rPr>
      <w:rFonts w:cs="Arial"/>
      <w:i/>
      <w:iCs/>
      <w:sz w:val="24"/>
      <w:szCs w:val="24"/>
    </w:rPr>
  </w:style>
  <w:style w:type="paragraph" w:customStyle="1" w:styleId="Index">
    <w:name w:val="Index"/>
    <w:basedOn w:val="Normal"/>
    <w:rsid w:val="00747EB9"/>
    <w:pPr>
      <w:suppressLineNumbers/>
    </w:pPr>
    <w:rPr>
      <w:rFonts w:cs="Arial"/>
    </w:rPr>
  </w:style>
  <w:style w:type="paragraph" w:styleId="ListParagraph">
    <w:name w:val="List Paragraph"/>
    <w:basedOn w:val="Normal"/>
    <w:uiPriority w:val="34"/>
    <w:qFormat/>
    <w:rsid w:val="00747EB9"/>
    <w:pPr>
      <w:ind w:left="720"/>
    </w:pPr>
  </w:style>
  <w:style w:type="paragraph" w:styleId="Header">
    <w:name w:val="header"/>
    <w:basedOn w:val="Normal"/>
    <w:link w:val="HeaderChar1"/>
    <w:rsid w:val="00747EB9"/>
    <w:pPr>
      <w:suppressLineNumbers/>
      <w:tabs>
        <w:tab w:val="center" w:pos="4320"/>
        <w:tab w:val="right" w:pos="8640"/>
      </w:tabs>
      <w:spacing w:after="0" w:line="100" w:lineRule="atLeast"/>
    </w:pPr>
  </w:style>
  <w:style w:type="character" w:customStyle="1" w:styleId="HeaderChar1">
    <w:name w:val="Header Char1"/>
    <w:basedOn w:val="DefaultParagraphFont"/>
    <w:link w:val="Header"/>
    <w:rsid w:val="00747EB9"/>
    <w:rPr>
      <w:rFonts w:ascii="Calibri" w:eastAsia="SimSun" w:hAnsi="Calibri" w:cs="font42"/>
      <w:sz w:val="22"/>
      <w:szCs w:val="22"/>
      <w:lang w:eastAsia="ar-SA"/>
    </w:rPr>
  </w:style>
  <w:style w:type="paragraph" w:styleId="Footer">
    <w:name w:val="footer"/>
    <w:basedOn w:val="Normal"/>
    <w:link w:val="FooterChar1"/>
    <w:rsid w:val="00747EB9"/>
    <w:pPr>
      <w:suppressLineNumbers/>
      <w:tabs>
        <w:tab w:val="center" w:pos="4320"/>
        <w:tab w:val="right" w:pos="8640"/>
      </w:tabs>
      <w:spacing w:after="0" w:line="100" w:lineRule="atLeast"/>
    </w:pPr>
  </w:style>
  <w:style w:type="character" w:customStyle="1" w:styleId="FooterChar1">
    <w:name w:val="Footer Char1"/>
    <w:basedOn w:val="DefaultParagraphFont"/>
    <w:link w:val="Footer"/>
    <w:rsid w:val="00747EB9"/>
    <w:rPr>
      <w:rFonts w:ascii="Calibri" w:eastAsia="SimSun" w:hAnsi="Calibri" w:cs="font42"/>
      <w:sz w:val="22"/>
      <w:szCs w:val="22"/>
      <w:lang w:eastAsia="ar-SA"/>
    </w:rPr>
  </w:style>
  <w:style w:type="paragraph" w:customStyle="1" w:styleId="FootnoteText1">
    <w:name w:val="Footnote Text1"/>
    <w:basedOn w:val="Normal"/>
    <w:rsid w:val="00747EB9"/>
    <w:pPr>
      <w:spacing w:after="0" w:line="100" w:lineRule="atLeast"/>
    </w:pPr>
    <w:rPr>
      <w:sz w:val="24"/>
      <w:szCs w:val="24"/>
    </w:rPr>
  </w:style>
  <w:style w:type="paragraph" w:styleId="BalloonText">
    <w:name w:val="Balloon Text"/>
    <w:basedOn w:val="Normal"/>
    <w:link w:val="BalloonTextChar1"/>
    <w:rsid w:val="00747EB9"/>
    <w:pPr>
      <w:spacing w:after="0" w:line="100" w:lineRule="atLeast"/>
    </w:pPr>
    <w:rPr>
      <w:rFonts w:ascii="Lucida Grande" w:hAnsi="Lucida Grande" w:cs="Lucida Grande"/>
      <w:sz w:val="18"/>
      <w:szCs w:val="18"/>
    </w:rPr>
  </w:style>
  <w:style w:type="character" w:customStyle="1" w:styleId="BalloonTextChar1">
    <w:name w:val="Balloon Text Char1"/>
    <w:basedOn w:val="DefaultParagraphFont"/>
    <w:link w:val="BalloonText"/>
    <w:rsid w:val="00747EB9"/>
    <w:rPr>
      <w:rFonts w:ascii="Lucida Grande" w:eastAsia="SimSun" w:hAnsi="Lucida Grande" w:cs="Lucida Grande"/>
      <w:sz w:val="18"/>
      <w:szCs w:val="18"/>
      <w:lang w:eastAsia="ar-SA"/>
    </w:rPr>
  </w:style>
  <w:style w:type="paragraph" w:customStyle="1" w:styleId="EndnoteText1">
    <w:name w:val="Endnote Text1"/>
    <w:basedOn w:val="Normal"/>
    <w:rsid w:val="00747EB9"/>
    <w:pPr>
      <w:spacing w:after="0" w:line="100" w:lineRule="atLeast"/>
    </w:pPr>
    <w:rPr>
      <w:sz w:val="20"/>
      <w:szCs w:val="20"/>
    </w:rPr>
  </w:style>
  <w:style w:type="paragraph" w:customStyle="1" w:styleId="Body">
    <w:name w:val="Body"/>
    <w:rsid w:val="00747EB9"/>
    <w:pPr>
      <w:suppressAutoHyphens/>
      <w:spacing w:line="100" w:lineRule="atLeast"/>
    </w:pPr>
    <w:rPr>
      <w:rFonts w:ascii="Calibri" w:eastAsia="Calibri" w:hAnsi="Calibri" w:cs="Calibri"/>
      <w:color w:val="000000"/>
      <w:u w:color="000000"/>
      <w:lang w:eastAsia="ar-SA"/>
    </w:rPr>
  </w:style>
  <w:style w:type="paragraph" w:customStyle="1" w:styleId="3vff3xh4yd">
    <w:name w:val="_3vff3xh4yd"/>
    <w:rsid w:val="00747EB9"/>
    <w:pPr>
      <w:suppressAutoHyphens/>
      <w:spacing w:before="100" w:after="100" w:line="100" w:lineRule="atLeast"/>
    </w:pPr>
    <w:rPr>
      <w:rFonts w:ascii="Times New Roman" w:eastAsia="Times New Roman" w:hAnsi="Times New Roman" w:cs="Times New Roman"/>
      <w:color w:val="000000"/>
      <w:u w:color="000000"/>
      <w:lang w:eastAsia="ar-SA"/>
    </w:rPr>
  </w:style>
  <w:style w:type="paragraph" w:styleId="DocumentMap">
    <w:name w:val="Document Map"/>
    <w:basedOn w:val="Normal"/>
    <w:link w:val="DocumentMapChar1"/>
    <w:rsid w:val="00747EB9"/>
    <w:pPr>
      <w:spacing w:after="0" w:line="100" w:lineRule="atLeast"/>
    </w:pPr>
    <w:rPr>
      <w:rFonts w:ascii="Times New Roman" w:hAnsi="Times New Roman"/>
      <w:sz w:val="24"/>
      <w:szCs w:val="24"/>
    </w:rPr>
  </w:style>
  <w:style w:type="character" w:customStyle="1" w:styleId="DocumentMapChar1">
    <w:name w:val="Document Map Char1"/>
    <w:basedOn w:val="DefaultParagraphFont"/>
    <w:link w:val="DocumentMap"/>
    <w:rsid w:val="00747EB9"/>
    <w:rPr>
      <w:rFonts w:ascii="Times New Roman" w:eastAsia="SimSun" w:hAnsi="Times New Roman" w:cs="font42"/>
      <w:lang w:eastAsia="ar-SA"/>
    </w:rPr>
  </w:style>
  <w:style w:type="paragraph" w:customStyle="1" w:styleId="CommentText1">
    <w:name w:val="Comment Text1"/>
    <w:basedOn w:val="Normal"/>
    <w:rsid w:val="00747EB9"/>
    <w:pPr>
      <w:spacing w:after="0" w:line="100" w:lineRule="atLeast"/>
    </w:pPr>
    <w:rPr>
      <w:sz w:val="20"/>
      <w:szCs w:val="20"/>
    </w:rPr>
  </w:style>
  <w:style w:type="paragraph" w:customStyle="1" w:styleId="CommentSubject1">
    <w:name w:val="Comment Subject1"/>
    <w:basedOn w:val="CommentText1"/>
    <w:rsid w:val="00747EB9"/>
    <w:pPr>
      <w:spacing w:after="200"/>
    </w:pPr>
    <w:rPr>
      <w:b/>
      <w:bCs/>
    </w:rPr>
  </w:style>
  <w:style w:type="paragraph" w:customStyle="1" w:styleId="top-05">
    <w:name w:val="top-05"/>
    <w:basedOn w:val="Normal"/>
    <w:rsid w:val="00747EB9"/>
    <w:pPr>
      <w:spacing w:before="100" w:after="100" w:line="100" w:lineRule="atLeast"/>
    </w:pPr>
    <w:rPr>
      <w:rFonts w:ascii="Times New Roman" w:eastAsia="Times New Roman" w:hAnsi="Times New Roman" w:cs="Times New Roman"/>
      <w:sz w:val="24"/>
      <w:szCs w:val="24"/>
    </w:rPr>
  </w:style>
  <w:style w:type="paragraph" w:styleId="FootnoteText">
    <w:name w:val="footnote text"/>
    <w:basedOn w:val="Normal"/>
    <w:link w:val="FootnoteTextChar1"/>
    <w:rsid w:val="00747EB9"/>
    <w:pPr>
      <w:suppressLineNumbers/>
      <w:ind w:left="283" w:hanging="283"/>
    </w:pPr>
    <w:rPr>
      <w:sz w:val="20"/>
      <w:szCs w:val="20"/>
    </w:rPr>
  </w:style>
  <w:style w:type="character" w:customStyle="1" w:styleId="FootnoteTextChar1">
    <w:name w:val="Footnote Text Char1"/>
    <w:basedOn w:val="DefaultParagraphFont"/>
    <w:link w:val="FootnoteText"/>
    <w:rsid w:val="00747EB9"/>
    <w:rPr>
      <w:rFonts w:ascii="Calibri" w:eastAsia="SimSun" w:hAnsi="Calibri" w:cs="font42"/>
      <w:sz w:val="20"/>
      <w:szCs w:val="20"/>
      <w:lang w:eastAsia="ar-SA"/>
    </w:rPr>
  </w:style>
  <w:style w:type="paragraph" w:styleId="EndnoteText">
    <w:name w:val="endnote text"/>
    <w:basedOn w:val="Normal"/>
    <w:link w:val="EndnoteTextChar1"/>
    <w:uiPriority w:val="99"/>
    <w:unhideWhenUsed/>
    <w:rsid w:val="00747EB9"/>
    <w:rPr>
      <w:sz w:val="20"/>
      <w:szCs w:val="20"/>
    </w:rPr>
  </w:style>
  <w:style w:type="character" w:customStyle="1" w:styleId="EndnoteTextChar1">
    <w:name w:val="Endnote Text Char1"/>
    <w:basedOn w:val="DefaultParagraphFont"/>
    <w:link w:val="EndnoteText"/>
    <w:uiPriority w:val="99"/>
    <w:rsid w:val="00747EB9"/>
    <w:rPr>
      <w:rFonts w:ascii="Calibri" w:eastAsia="SimSun" w:hAnsi="Calibri" w:cs="font42"/>
      <w:sz w:val="20"/>
      <w:szCs w:val="20"/>
      <w:lang w:eastAsia="ar-SA"/>
    </w:rPr>
  </w:style>
  <w:style w:type="paragraph" w:styleId="NormalWeb">
    <w:name w:val="Normal (Web)"/>
    <w:basedOn w:val="Normal"/>
    <w:uiPriority w:val="99"/>
    <w:unhideWhenUsed/>
    <w:rsid w:val="00747EB9"/>
    <w:rPr>
      <w:rFonts w:ascii="Times New Roman" w:hAnsi="Times New Roman" w:cs="Times New Roman"/>
      <w:sz w:val="24"/>
      <w:szCs w:val="24"/>
    </w:rPr>
  </w:style>
  <w:style w:type="character" w:styleId="CommentReference">
    <w:name w:val="annotation reference"/>
    <w:uiPriority w:val="99"/>
    <w:semiHidden/>
    <w:unhideWhenUsed/>
    <w:rsid w:val="00747EB9"/>
    <w:rPr>
      <w:sz w:val="16"/>
      <w:szCs w:val="16"/>
    </w:rPr>
  </w:style>
  <w:style w:type="paragraph" w:styleId="CommentText">
    <w:name w:val="annotation text"/>
    <w:basedOn w:val="Normal"/>
    <w:link w:val="CommentTextChar"/>
    <w:uiPriority w:val="99"/>
    <w:unhideWhenUsed/>
    <w:rsid w:val="00747EB9"/>
    <w:pPr>
      <w:suppressAutoHyphens w:val="0"/>
      <w:spacing w:after="160" w:line="240" w:lineRule="auto"/>
    </w:pPr>
    <w:rPr>
      <w:rFonts w:asciiTheme="minorHAnsi" w:eastAsiaTheme="minorHAnsi" w:hAnsiTheme="minorHAnsi" w:cstheme="minorBidi"/>
      <w:sz w:val="20"/>
      <w:szCs w:val="20"/>
      <w:lang w:eastAsia="en-US"/>
    </w:rPr>
  </w:style>
  <w:style w:type="character" w:customStyle="1" w:styleId="CommentTextChar1">
    <w:name w:val="Comment Text Char1"/>
    <w:basedOn w:val="DefaultParagraphFont"/>
    <w:uiPriority w:val="99"/>
    <w:semiHidden/>
    <w:rsid w:val="00747EB9"/>
    <w:rPr>
      <w:rFonts w:ascii="Calibri" w:eastAsia="SimSun" w:hAnsi="Calibri" w:cs="font42"/>
      <w:sz w:val="20"/>
      <w:szCs w:val="20"/>
      <w:lang w:eastAsia="ar-SA"/>
    </w:rPr>
  </w:style>
  <w:style w:type="paragraph" w:styleId="CommentSubject">
    <w:name w:val="annotation subject"/>
    <w:basedOn w:val="CommentText"/>
    <w:next w:val="CommentText"/>
    <w:link w:val="CommentSubjectChar1"/>
    <w:uiPriority w:val="99"/>
    <w:semiHidden/>
    <w:unhideWhenUsed/>
    <w:rsid w:val="00747EB9"/>
    <w:pPr>
      <w:suppressAutoHyphens/>
      <w:spacing w:after="200" w:line="276" w:lineRule="auto"/>
    </w:pPr>
    <w:rPr>
      <w:rFonts w:ascii="Calibri" w:eastAsia="SimSun" w:hAnsi="Calibri" w:cs="font42"/>
      <w:b/>
      <w:bCs/>
      <w:lang w:eastAsia="ar-SA"/>
    </w:rPr>
  </w:style>
  <w:style w:type="character" w:customStyle="1" w:styleId="CommentSubjectChar1">
    <w:name w:val="Comment Subject Char1"/>
    <w:basedOn w:val="CommentTextChar1"/>
    <w:link w:val="CommentSubject"/>
    <w:uiPriority w:val="99"/>
    <w:semiHidden/>
    <w:rsid w:val="00747EB9"/>
    <w:rPr>
      <w:rFonts w:ascii="Calibri" w:eastAsia="SimSun" w:hAnsi="Calibri" w:cs="font42"/>
      <w:b/>
      <w:bCs/>
      <w:sz w:val="20"/>
      <w:szCs w:val="20"/>
      <w:lang w:eastAsia="ar-SA"/>
    </w:rPr>
  </w:style>
  <w:style w:type="paragraph" w:styleId="Revision">
    <w:name w:val="Revision"/>
    <w:hidden/>
    <w:uiPriority w:val="99"/>
    <w:semiHidden/>
    <w:rsid w:val="00747EB9"/>
    <w:rPr>
      <w:rFonts w:ascii="Calibri" w:eastAsia="SimSun" w:hAnsi="Calibri" w:cs="font42"/>
      <w:sz w:val="22"/>
      <w:szCs w:val="22"/>
      <w:lang w:eastAsia="ar-SA"/>
    </w:rPr>
  </w:style>
  <w:style w:type="character" w:customStyle="1" w:styleId="small-caps">
    <w:name w:val="small-caps"/>
    <w:basedOn w:val="DefaultParagraphFont"/>
    <w:rsid w:val="00747EB9"/>
  </w:style>
  <w:style w:type="paragraph" w:customStyle="1" w:styleId="chapter-2">
    <w:name w:val="chapter-2"/>
    <w:basedOn w:val="Normal"/>
    <w:rsid w:val="00BF26DD"/>
    <w:pPr>
      <w:suppressAutoHyphens w:val="0"/>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apple-converted-space">
    <w:name w:val="apple-converted-space"/>
    <w:basedOn w:val="DefaultParagraphFont"/>
    <w:rsid w:val="0079289B"/>
  </w:style>
  <w:style w:type="character" w:styleId="Emphasis">
    <w:name w:val="Emphasis"/>
    <w:basedOn w:val="DefaultParagraphFont"/>
    <w:uiPriority w:val="20"/>
    <w:qFormat/>
    <w:rsid w:val="0079289B"/>
    <w:rPr>
      <w:i/>
      <w:iCs/>
    </w:rPr>
  </w:style>
  <w:style w:type="character" w:styleId="Strong">
    <w:name w:val="Strong"/>
    <w:basedOn w:val="DefaultParagraphFont"/>
    <w:uiPriority w:val="22"/>
    <w:qFormat/>
    <w:rsid w:val="0079289B"/>
    <w:rPr>
      <w:b/>
      <w:bCs/>
    </w:rPr>
  </w:style>
  <w:style w:type="character" w:customStyle="1" w:styleId="whitespace-normal">
    <w:name w:val="whitespace-normal"/>
    <w:basedOn w:val="DefaultParagraphFont"/>
    <w:rsid w:val="0042279A"/>
  </w:style>
  <w:style w:type="character" w:customStyle="1" w:styleId="woj">
    <w:name w:val="woj"/>
    <w:basedOn w:val="DefaultParagraphFont"/>
    <w:rsid w:val="006D33F0"/>
  </w:style>
  <w:style w:type="character" w:customStyle="1" w:styleId="indent-1-breaks">
    <w:name w:val="indent-1-breaks"/>
    <w:basedOn w:val="DefaultParagraphFont"/>
    <w:rsid w:val="00377B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412912">
      <w:bodyDiv w:val="1"/>
      <w:marLeft w:val="0"/>
      <w:marRight w:val="0"/>
      <w:marTop w:val="0"/>
      <w:marBottom w:val="0"/>
      <w:divBdr>
        <w:top w:val="none" w:sz="0" w:space="0" w:color="auto"/>
        <w:left w:val="none" w:sz="0" w:space="0" w:color="auto"/>
        <w:bottom w:val="none" w:sz="0" w:space="0" w:color="auto"/>
        <w:right w:val="none" w:sz="0" w:space="0" w:color="auto"/>
      </w:divBdr>
      <w:divsChild>
        <w:div w:id="809980153">
          <w:blockQuote w:val="1"/>
          <w:marLeft w:val="0"/>
          <w:marRight w:val="0"/>
          <w:marTop w:val="240"/>
          <w:marBottom w:val="240"/>
          <w:divBdr>
            <w:top w:val="none" w:sz="0" w:space="0" w:color="auto"/>
            <w:left w:val="none" w:sz="0" w:space="0" w:color="auto"/>
            <w:bottom w:val="none" w:sz="0" w:space="0" w:color="auto"/>
            <w:right w:val="none" w:sz="0" w:space="0" w:color="auto"/>
          </w:divBdr>
          <w:divsChild>
            <w:div w:id="1247109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096059">
      <w:bodyDiv w:val="1"/>
      <w:marLeft w:val="0"/>
      <w:marRight w:val="0"/>
      <w:marTop w:val="0"/>
      <w:marBottom w:val="0"/>
      <w:divBdr>
        <w:top w:val="none" w:sz="0" w:space="0" w:color="auto"/>
        <w:left w:val="none" w:sz="0" w:space="0" w:color="auto"/>
        <w:bottom w:val="none" w:sz="0" w:space="0" w:color="auto"/>
        <w:right w:val="none" w:sz="0" w:space="0" w:color="auto"/>
      </w:divBdr>
    </w:div>
    <w:div w:id="395444259">
      <w:bodyDiv w:val="1"/>
      <w:marLeft w:val="0"/>
      <w:marRight w:val="0"/>
      <w:marTop w:val="0"/>
      <w:marBottom w:val="0"/>
      <w:divBdr>
        <w:top w:val="none" w:sz="0" w:space="0" w:color="auto"/>
        <w:left w:val="none" w:sz="0" w:space="0" w:color="auto"/>
        <w:bottom w:val="none" w:sz="0" w:space="0" w:color="auto"/>
        <w:right w:val="none" w:sz="0" w:space="0" w:color="auto"/>
      </w:divBdr>
    </w:div>
    <w:div w:id="618879397">
      <w:bodyDiv w:val="1"/>
      <w:marLeft w:val="0"/>
      <w:marRight w:val="0"/>
      <w:marTop w:val="0"/>
      <w:marBottom w:val="0"/>
      <w:divBdr>
        <w:top w:val="none" w:sz="0" w:space="0" w:color="auto"/>
        <w:left w:val="none" w:sz="0" w:space="0" w:color="auto"/>
        <w:bottom w:val="none" w:sz="0" w:space="0" w:color="auto"/>
        <w:right w:val="none" w:sz="0" w:space="0" w:color="auto"/>
      </w:divBdr>
    </w:div>
    <w:div w:id="745608901">
      <w:bodyDiv w:val="1"/>
      <w:marLeft w:val="0"/>
      <w:marRight w:val="0"/>
      <w:marTop w:val="0"/>
      <w:marBottom w:val="0"/>
      <w:divBdr>
        <w:top w:val="none" w:sz="0" w:space="0" w:color="auto"/>
        <w:left w:val="none" w:sz="0" w:space="0" w:color="auto"/>
        <w:bottom w:val="none" w:sz="0" w:space="0" w:color="auto"/>
        <w:right w:val="none" w:sz="0" w:space="0" w:color="auto"/>
      </w:divBdr>
    </w:div>
    <w:div w:id="841359445">
      <w:bodyDiv w:val="1"/>
      <w:marLeft w:val="0"/>
      <w:marRight w:val="0"/>
      <w:marTop w:val="0"/>
      <w:marBottom w:val="0"/>
      <w:divBdr>
        <w:top w:val="none" w:sz="0" w:space="0" w:color="auto"/>
        <w:left w:val="none" w:sz="0" w:space="0" w:color="auto"/>
        <w:bottom w:val="none" w:sz="0" w:space="0" w:color="auto"/>
        <w:right w:val="none" w:sz="0" w:space="0" w:color="auto"/>
      </w:divBdr>
      <w:divsChild>
        <w:div w:id="256388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9949404">
      <w:bodyDiv w:val="1"/>
      <w:marLeft w:val="0"/>
      <w:marRight w:val="0"/>
      <w:marTop w:val="0"/>
      <w:marBottom w:val="0"/>
      <w:divBdr>
        <w:top w:val="none" w:sz="0" w:space="0" w:color="auto"/>
        <w:left w:val="none" w:sz="0" w:space="0" w:color="auto"/>
        <w:bottom w:val="none" w:sz="0" w:space="0" w:color="auto"/>
        <w:right w:val="none" w:sz="0" w:space="0" w:color="auto"/>
      </w:divBdr>
    </w:div>
    <w:div w:id="1303972528">
      <w:bodyDiv w:val="1"/>
      <w:marLeft w:val="0"/>
      <w:marRight w:val="0"/>
      <w:marTop w:val="0"/>
      <w:marBottom w:val="0"/>
      <w:divBdr>
        <w:top w:val="none" w:sz="0" w:space="0" w:color="auto"/>
        <w:left w:val="none" w:sz="0" w:space="0" w:color="auto"/>
        <w:bottom w:val="none" w:sz="0" w:space="0" w:color="auto"/>
        <w:right w:val="none" w:sz="0" w:space="0" w:color="auto"/>
      </w:divBdr>
    </w:div>
    <w:div w:id="1358505742">
      <w:bodyDiv w:val="1"/>
      <w:marLeft w:val="0"/>
      <w:marRight w:val="0"/>
      <w:marTop w:val="0"/>
      <w:marBottom w:val="0"/>
      <w:divBdr>
        <w:top w:val="none" w:sz="0" w:space="0" w:color="auto"/>
        <w:left w:val="none" w:sz="0" w:space="0" w:color="auto"/>
        <w:bottom w:val="none" w:sz="0" w:space="0" w:color="auto"/>
        <w:right w:val="none" w:sz="0" w:space="0" w:color="auto"/>
      </w:divBdr>
    </w:div>
    <w:div w:id="1708993027">
      <w:bodyDiv w:val="1"/>
      <w:marLeft w:val="0"/>
      <w:marRight w:val="0"/>
      <w:marTop w:val="0"/>
      <w:marBottom w:val="0"/>
      <w:divBdr>
        <w:top w:val="none" w:sz="0" w:space="0" w:color="auto"/>
        <w:left w:val="none" w:sz="0" w:space="0" w:color="auto"/>
        <w:bottom w:val="none" w:sz="0" w:space="0" w:color="auto"/>
        <w:right w:val="none" w:sz="0" w:space="0" w:color="auto"/>
      </w:divBdr>
    </w:div>
    <w:div w:id="1752268320">
      <w:bodyDiv w:val="1"/>
      <w:marLeft w:val="0"/>
      <w:marRight w:val="0"/>
      <w:marTop w:val="0"/>
      <w:marBottom w:val="0"/>
      <w:divBdr>
        <w:top w:val="none" w:sz="0" w:space="0" w:color="auto"/>
        <w:left w:val="none" w:sz="0" w:space="0" w:color="auto"/>
        <w:bottom w:val="none" w:sz="0" w:space="0" w:color="auto"/>
        <w:right w:val="none" w:sz="0" w:space="0" w:color="auto"/>
      </w:divBdr>
      <w:divsChild>
        <w:div w:id="4760749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1100025">
      <w:bodyDiv w:val="1"/>
      <w:marLeft w:val="0"/>
      <w:marRight w:val="0"/>
      <w:marTop w:val="0"/>
      <w:marBottom w:val="0"/>
      <w:divBdr>
        <w:top w:val="none" w:sz="0" w:space="0" w:color="auto"/>
        <w:left w:val="none" w:sz="0" w:space="0" w:color="auto"/>
        <w:bottom w:val="none" w:sz="0" w:space="0" w:color="auto"/>
        <w:right w:val="none" w:sz="0" w:space="0" w:color="auto"/>
      </w:divBdr>
    </w:div>
    <w:div w:id="1935623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endnotes.xml.rels><?xml version="1.0" encoding="UTF-8" standalone="yes"?>
<Relationships xmlns="http://schemas.openxmlformats.org/package/2006/relationships"><Relationship Id="rId1" Type="http://schemas.openxmlformats.org/officeDocument/2006/relationships/hyperlink" Target="https://ref.ly/logosres/nac08?ref=Bible.2Ki4.42-44&amp;off=897&amp;ctx=stain+the+prophets.+~The+man%E2%80%99s+bread+is+%E2%80%9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5de4e82a-26bc-4aec-a782-634df813fb2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D2EB0E2C12F2546A709603F8BCBB30D" ma:contentTypeVersion="17" ma:contentTypeDescription="Create a new document." ma:contentTypeScope="" ma:versionID="53de51cb5b74490da6fa3b1fff1bb0d4">
  <xsd:schema xmlns:xsd="http://www.w3.org/2001/XMLSchema" xmlns:xs="http://www.w3.org/2001/XMLSchema" xmlns:p="http://schemas.microsoft.com/office/2006/metadata/properties" xmlns:ns3="5de4e82a-26bc-4aec-a782-634df813fb21" xmlns:ns4="f4c941bc-7c73-4090-bdae-178db31d0d3b" targetNamespace="http://schemas.microsoft.com/office/2006/metadata/properties" ma:root="true" ma:fieldsID="46d3d014139f8c2ce84c2062a046d0e2" ns3:_="" ns4:_="">
    <xsd:import namespace="5de4e82a-26bc-4aec-a782-634df813fb21"/>
    <xsd:import namespace="f4c941bc-7c73-4090-bdae-178db31d0d3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e4e82a-26bc-4aec-a782-634df813f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c941bc-7c73-4090-bdae-178db31d0d3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59AF3C-044F-42EB-95F8-BA4EFBFE5E56}">
  <ds:schemaRefs>
    <ds:schemaRef ds:uri="http://schemas.microsoft.com/office/2006/metadata/properties"/>
    <ds:schemaRef ds:uri="http://schemas.microsoft.com/office/infopath/2007/PartnerControls"/>
    <ds:schemaRef ds:uri="5de4e82a-26bc-4aec-a782-634df813fb21"/>
  </ds:schemaRefs>
</ds:datastoreItem>
</file>

<file path=customXml/itemProps2.xml><?xml version="1.0" encoding="utf-8"?>
<ds:datastoreItem xmlns:ds="http://schemas.openxmlformats.org/officeDocument/2006/customXml" ds:itemID="{A0A1630F-37B7-4532-8CBB-AFF481C3C415}">
  <ds:schemaRefs>
    <ds:schemaRef ds:uri="http://schemas.microsoft.com/sharepoint/v3/contenttype/forms"/>
  </ds:schemaRefs>
</ds:datastoreItem>
</file>

<file path=customXml/itemProps3.xml><?xml version="1.0" encoding="utf-8"?>
<ds:datastoreItem xmlns:ds="http://schemas.openxmlformats.org/officeDocument/2006/customXml" ds:itemID="{D95A5887-BEDE-4912-88E9-F74D3D3B80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e4e82a-26bc-4aec-a782-634df813fb21"/>
    <ds:schemaRef ds:uri="f4c941bc-7c73-4090-bdae-178db31d0d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CD3E4BE-E935-4DF8-A61F-062182225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3418</Words>
  <Characters>15381</Characters>
  <Application>Microsoft Office Word</Application>
  <DocSecurity>0</DocSecurity>
  <Lines>260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Mullins</dc:creator>
  <cp:keywords/>
  <dc:description/>
  <cp:lastModifiedBy>Matt Mullins</cp:lastModifiedBy>
  <cp:revision>3</cp:revision>
  <cp:lastPrinted>2026-05-12T18:26:00Z</cp:lastPrinted>
  <dcterms:created xsi:type="dcterms:W3CDTF">2026-05-12T18:26:00Z</dcterms:created>
  <dcterms:modified xsi:type="dcterms:W3CDTF">2026-05-12T18:26:00Z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0x0101002D2EB0E2C12F2546A709603F8BCBB30D</vt:lpwstr>
  </property>
</Properties>
</file>